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displacedByCustomXml="next"/>
    <w:bookmarkEnd w:id="0" w:displacedByCustomXml="next"/>
    <w:sdt>
      <w:sdtPr>
        <w:id w:val="436342892"/>
        <w:docPartObj>
          <w:docPartGallery w:val="Cover Pages"/>
          <w:docPartUnique/>
        </w:docPartObj>
      </w:sdtPr>
      <w:sdtEndPr>
        <w:rPr>
          <w:b/>
          <w:sz w:val="28"/>
          <w:szCs w:val="28"/>
          <w:lang w:val="en-GB"/>
        </w:rPr>
      </w:sdtEndPr>
      <w:sdtContent>
        <w:p w:rsidR="000033FA" w:rsidRDefault="000033FA">
          <w:r>
            <w:rPr>
              <w:noProof/>
              <w:lang w:val="fr-FR" w:eastAsia="fr-FR"/>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ec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ec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ec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18-01-01T00:00:00Z">
                                      <w:dateFormat w:val="yyyy"/>
                                      <w:lid w:val="de-DE"/>
                                      <w:storeMappedDataAs w:val="dateTime"/>
                                      <w:calendar w:val="gregorian"/>
                                    </w:date>
                                  </w:sdtPr>
                                  <w:sdtContent>
                                    <w:p w:rsidR="00EF21B5" w:rsidRDefault="00EF21B5">
                                      <w:pPr>
                                        <w:pStyle w:val="Sansinterligne"/>
                                        <w:rPr>
                                          <w:color w:val="FFFFFF" w:themeColor="background1"/>
                                          <w:sz w:val="96"/>
                                          <w:szCs w:val="96"/>
                                        </w:rPr>
                                      </w:pPr>
                                      <w:r>
                                        <w:rPr>
                                          <w:color w:val="FFFFFF" w:themeColor="background1"/>
                                          <w:sz w:val="96"/>
                                          <w:szCs w:val="96"/>
                                        </w:rPr>
                                        <w:t>2018</w:t>
                                      </w:r>
                                    </w:p>
                                  </w:sdtContent>
                                </w:sdt>
                              </w:txbxContent>
                            </wps:txbx>
                            <wps:bodyPr rot="0" vert="horz" wrap="square" lIns="365760" tIns="182880" rIns="182880" bIns="182880" anchor="b" anchorCtr="0" upright="1">
                              <a:noAutofit/>
                            </wps:bodyPr>
                          </wps:wsp>
                          <wps:wsp>
                            <wps:cNvPr id="462" name="Rechtec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rsidR="00EF21B5" w:rsidRDefault="00EF21B5">
                                      <w:pPr>
                                        <w:pStyle w:val="Sansinterligne"/>
                                        <w:spacing w:line="360" w:lineRule="auto"/>
                                        <w:rPr>
                                          <w:color w:val="FFFFFF" w:themeColor="background1"/>
                                        </w:rPr>
                                      </w:pPr>
                                      <w:r>
                                        <w:rPr>
                                          <w:color w:val="FFFFFF" w:themeColor="background1"/>
                                        </w:rPr>
                                        <w:t>birgit kaps</w:t>
                                      </w:r>
                                    </w:p>
                                  </w:sdtContent>
                                </w:sdt>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Content>
                                    <w:p w:rsidR="00EF21B5" w:rsidRDefault="00EF21B5">
                                      <w:pPr>
                                        <w:pStyle w:val="Sansinterligne"/>
                                        <w:spacing w:line="360" w:lineRule="auto"/>
                                        <w:rPr>
                                          <w:color w:val="FFFFFF" w:themeColor="background1"/>
                                        </w:rPr>
                                      </w:pPr>
                                      <w:r>
                                        <w:rPr>
                                          <w:color w:val="FFFFFF" w:themeColor="background1"/>
                                          <w:lang w:val="fr-FR"/>
                                        </w:rPr>
                                        <w:t>CEREQ</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01-01T00:00:00Z">
                                      <w:dateFormat w:val="d.M.yyyy"/>
                                      <w:lid w:val="de-DE"/>
                                      <w:storeMappedDataAs w:val="dateTime"/>
                                      <w:calendar w:val="gregorian"/>
                                    </w:date>
                                  </w:sdtPr>
                                  <w:sdtContent>
                                    <w:p w:rsidR="00EF21B5" w:rsidRDefault="00EF21B5">
                                      <w:pPr>
                                        <w:pStyle w:val="Sansinterligne"/>
                                        <w:spacing w:line="360" w:lineRule="auto"/>
                                        <w:rPr>
                                          <w:color w:val="FFFFFF" w:themeColor="background1"/>
                                        </w:rPr>
                                      </w:pPr>
                                      <w:r>
                                        <w:rPr>
                                          <w:color w:val="FFFFFF" w:themeColor="background1"/>
                                          <w:lang w:val="de-DE"/>
                                        </w:rPr>
                                        <w:t>1.1.2018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3Q4gQAAIg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Dz9t0OIEAACIFgAADgAAAAAAAAAAAAAA&#10;AAAuAgAAZHJzL2Uyb0RvYy54bWxQSwECLQAUAAYACAAAACEADXZdht0AAAAGAQAADwAAAAAAAAAA&#10;AAAAAAA8BwAAZHJzL2Rvd25yZXYueG1sUEsFBgAAAAAEAAQA8wAAAEYIAAAAAA==&#10;">
                    <v:rect id="Rechtec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Rechtec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htec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18-01-01T00:00:00Z">
                                <w:dateFormat w:val="yyyy"/>
                                <w:lid w:val="de-DE"/>
                                <w:storeMappedDataAs w:val="dateTime"/>
                                <w:calendar w:val="gregorian"/>
                              </w:date>
                            </w:sdtPr>
                            <w:sdtContent>
                              <w:p w:rsidR="00EF21B5" w:rsidRDefault="00EF21B5">
                                <w:pPr>
                                  <w:pStyle w:val="Sansinterligne"/>
                                  <w:rPr>
                                    <w:color w:val="FFFFFF" w:themeColor="background1"/>
                                    <w:sz w:val="96"/>
                                    <w:szCs w:val="96"/>
                                  </w:rPr>
                                </w:pPr>
                                <w:r>
                                  <w:rPr>
                                    <w:color w:val="FFFFFF" w:themeColor="background1"/>
                                    <w:sz w:val="96"/>
                                    <w:szCs w:val="96"/>
                                  </w:rPr>
                                  <w:t>2018</w:t>
                                </w:r>
                              </w:p>
                            </w:sdtContent>
                          </w:sdt>
                        </w:txbxContent>
                      </v:textbox>
                    </v:rect>
                    <v:rect id="Rechtec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rsidR="00EF21B5" w:rsidRDefault="00EF21B5">
                                <w:pPr>
                                  <w:pStyle w:val="Sansinterligne"/>
                                  <w:spacing w:line="360" w:lineRule="auto"/>
                                  <w:rPr>
                                    <w:color w:val="FFFFFF" w:themeColor="background1"/>
                                  </w:rPr>
                                </w:pPr>
                                <w:r>
                                  <w:rPr>
                                    <w:color w:val="FFFFFF" w:themeColor="background1"/>
                                  </w:rPr>
                                  <w:t>birgit kaps</w:t>
                                </w:r>
                              </w:p>
                            </w:sdtContent>
                          </w:sdt>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Content>
                              <w:p w:rsidR="00EF21B5" w:rsidRDefault="00EF21B5">
                                <w:pPr>
                                  <w:pStyle w:val="Sansinterligne"/>
                                  <w:spacing w:line="360" w:lineRule="auto"/>
                                  <w:rPr>
                                    <w:color w:val="FFFFFF" w:themeColor="background1"/>
                                  </w:rPr>
                                </w:pPr>
                                <w:r>
                                  <w:rPr>
                                    <w:color w:val="FFFFFF" w:themeColor="background1"/>
                                    <w:lang w:val="fr-FR"/>
                                  </w:rPr>
                                  <w:t>CEREQ</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8-01-01T00:00:00Z">
                                <w:dateFormat w:val="d.M.yyyy"/>
                                <w:lid w:val="de-DE"/>
                                <w:storeMappedDataAs w:val="dateTime"/>
                                <w:calendar w:val="gregorian"/>
                              </w:date>
                            </w:sdtPr>
                            <w:sdtContent>
                              <w:p w:rsidR="00EF21B5" w:rsidRDefault="00EF21B5">
                                <w:pPr>
                                  <w:pStyle w:val="Sansinterligne"/>
                                  <w:spacing w:line="360" w:lineRule="auto"/>
                                  <w:rPr>
                                    <w:color w:val="FFFFFF" w:themeColor="background1"/>
                                  </w:rPr>
                                </w:pPr>
                                <w:r>
                                  <w:rPr>
                                    <w:color w:val="FFFFFF" w:themeColor="background1"/>
                                    <w:lang w:val="de-DE"/>
                                  </w:rPr>
                                  <w:t>1.1.2018</w:t>
                                </w:r>
                              </w:p>
                            </w:sdtContent>
                          </w:sdt>
                        </w:txbxContent>
                      </v:textbox>
                    </v:rect>
                    <w10:wrap anchorx="page" anchory="page"/>
                  </v:group>
                </w:pict>
              </mc:Fallback>
            </mc:AlternateContent>
          </w:r>
          <w:r>
            <w:rPr>
              <w:noProof/>
              <w:lang w:val="fr-FR" w:eastAsia="fr-FR"/>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rsidR="00EF21B5" w:rsidRDefault="00EF21B5">
                                <w:pPr>
                                  <w:pStyle w:val="Sansinterligne"/>
                                  <w:jc w:val="right"/>
                                  <w:rPr>
                                    <w:color w:val="FFFFFF" w:themeColor="background1"/>
                                    <w:sz w:val="72"/>
                                    <w:szCs w:val="72"/>
                                  </w:rPr>
                                </w:pPr>
                                <w:sdt>
                                  <w:sdtPr>
                                    <w:rPr>
                                      <w:color w:val="FFFFFF" w:themeColor="background1"/>
                                      <w:sz w:val="72"/>
                                      <w:szCs w:val="72"/>
                                      <w:lang w:val="fr-FR"/>
                                    </w:rPr>
                                    <w:alias w:val="Titel"/>
                                    <w:id w:val="-1704864950"/>
                                    <w:dataBinding w:prefixMappings="xmlns:ns0='http://schemas.openxmlformats.org/package/2006/metadata/core-properties' xmlns:ns1='http://purl.org/dc/elements/1.1/'" w:xpath="/ns0:coreProperties[1]/ns1:title[1]" w:storeItemID="{6C3C8BC8-F283-45AE-878A-BAB7291924A1}"/>
                                    <w:text/>
                                  </w:sdtPr>
                                  <w:sdtContent>
                                    <w:r w:rsidRPr="00FA46AA">
                                      <w:rPr>
                                        <w:color w:val="FFFFFF" w:themeColor="background1"/>
                                        <w:sz w:val="72"/>
                                        <w:szCs w:val="72"/>
                                        <w:lang w:val="fr-FR"/>
                                      </w:rPr>
                                      <w:t>IO4- REL Matériaux Logistique</w:t>
                                    </w:r>
                                  </w:sdtContent>
                                </w:sdt>
                                <w:r>
                                  <w:rPr>
                                    <w:color w:val="FFFFFF" w:themeColor="background1"/>
                                    <w:sz w:val="72"/>
                                    <w:szCs w:val="72"/>
                                    <w:lang w:val="fr-FR"/>
                                  </w:rPr>
                                  <w:t>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YLgIAAFM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7BQOYLgIAAFM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rsidR="00EF21B5" w:rsidRDefault="00EF21B5">
                          <w:pPr>
                            <w:pStyle w:val="Sansinterligne"/>
                            <w:jc w:val="right"/>
                            <w:rPr>
                              <w:color w:val="FFFFFF" w:themeColor="background1"/>
                              <w:sz w:val="72"/>
                              <w:szCs w:val="72"/>
                            </w:rPr>
                          </w:pPr>
                          <w:sdt>
                            <w:sdtPr>
                              <w:rPr>
                                <w:color w:val="FFFFFF" w:themeColor="background1"/>
                                <w:sz w:val="72"/>
                                <w:szCs w:val="72"/>
                                <w:lang w:val="fr-FR"/>
                              </w:rPr>
                              <w:alias w:val="Titel"/>
                              <w:id w:val="-1704864950"/>
                              <w:dataBinding w:prefixMappings="xmlns:ns0='http://schemas.openxmlformats.org/package/2006/metadata/core-properties' xmlns:ns1='http://purl.org/dc/elements/1.1/'" w:xpath="/ns0:coreProperties[1]/ns1:title[1]" w:storeItemID="{6C3C8BC8-F283-45AE-878A-BAB7291924A1}"/>
                              <w:text/>
                            </w:sdtPr>
                            <w:sdtContent>
                              <w:r w:rsidRPr="00FA46AA">
                                <w:rPr>
                                  <w:color w:val="FFFFFF" w:themeColor="background1"/>
                                  <w:sz w:val="72"/>
                                  <w:szCs w:val="72"/>
                                  <w:lang w:val="fr-FR"/>
                                </w:rPr>
                                <w:t>IO4- REL Matériaux Logistique</w:t>
                              </w:r>
                            </w:sdtContent>
                          </w:sdt>
                          <w:r>
                            <w:rPr>
                              <w:color w:val="FFFFFF" w:themeColor="background1"/>
                              <w:sz w:val="72"/>
                              <w:szCs w:val="72"/>
                              <w:lang w:val="fr-FR"/>
                            </w:rPr>
                            <w:t>s</w:t>
                          </w:r>
                        </w:p>
                      </w:txbxContent>
                    </v:textbox>
                    <w10:wrap anchorx="page" anchory="page"/>
                  </v:rect>
                </w:pict>
              </mc:Fallback>
            </mc:AlternateContent>
          </w:r>
        </w:p>
        <w:p w:rsidR="000033FA" w:rsidRDefault="000033FA">
          <w:pPr>
            <w:rPr>
              <w:b/>
              <w:sz w:val="28"/>
              <w:szCs w:val="28"/>
              <w:lang w:val="en-GB"/>
            </w:rPr>
          </w:pPr>
          <w:r>
            <w:rPr>
              <w:noProof/>
              <w:lang w:val="fr-FR" w:eastAsia="fr-FR"/>
            </w:rPr>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5577840" cy="3702695"/>
                <wp:effectExtent l="0" t="0" r="3810" b="0"/>
                <wp:wrapNone/>
                <wp:docPr id="464" name="Bild 1" descr="Ein Bild von einem Zug in einem Bahnhof" title="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b/>
              <w:sz w:val="28"/>
              <w:szCs w:val="28"/>
              <w:lang w:val="en-GB"/>
            </w:rPr>
            <w:br w:type="page"/>
          </w:r>
        </w:p>
      </w:sdtContent>
    </w:sdt>
    <w:p w:rsidR="000033FA" w:rsidRDefault="000033FA" w:rsidP="00C15026">
      <w:pPr>
        <w:rPr>
          <w:b/>
          <w:sz w:val="28"/>
          <w:szCs w:val="28"/>
          <w:lang w:val="en-GB"/>
        </w:rPr>
      </w:pPr>
    </w:p>
    <w:p w:rsidR="000033FA" w:rsidRPr="00FA46AA" w:rsidRDefault="00FA46AA">
      <w:pPr>
        <w:rPr>
          <w:b/>
          <w:sz w:val="28"/>
          <w:szCs w:val="28"/>
          <w:lang w:val="fr-FR"/>
        </w:rPr>
      </w:pPr>
      <w:r w:rsidRPr="00FA46AA">
        <w:rPr>
          <w:b/>
          <w:sz w:val="28"/>
          <w:szCs w:val="28"/>
          <w:lang w:val="fr-FR"/>
        </w:rPr>
        <w:t>Liste des contenus</w:t>
      </w:r>
      <w:r w:rsidR="00FD55B0">
        <w:rPr>
          <w:b/>
          <w:sz w:val="28"/>
          <w:szCs w:val="28"/>
          <w:lang w:val="fr-FR"/>
        </w:rPr>
        <w:t xml:space="preserve"> </w:t>
      </w:r>
      <w:r w:rsidR="000033FA" w:rsidRPr="00FA46AA">
        <w:rPr>
          <w:b/>
          <w:sz w:val="28"/>
          <w:szCs w:val="28"/>
          <w:lang w:val="fr-FR"/>
        </w:rPr>
        <w:t>:</w:t>
      </w:r>
    </w:p>
    <w:p w:rsidR="000033FA" w:rsidRPr="00FA46AA" w:rsidRDefault="000033FA" w:rsidP="000033FA">
      <w:pPr>
        <w:rPr>
          <w:lang w:val="fr-FR"/>
        </w:rPr>
      </w:pPr>
    </w:p>
    <w:p w:rsidR="00FA46AA" w:rsidRPr="00FA46AA" w:rsidRDefault="00FA46AA" w:rsidP="000C7D61">
      <w:pPr>
        <w:jc w:val="both"/>
        <w:rPr>
          <w:lang w:val="fr-FR"/>
        </w:rPr>
      </w:pPr>
      <w:r w:rsidRPr="00FA46AA">
        <w:rPr>
          <w:lang w:val="fr-FR"/>
        </w:rPr>
        <w:t>La REL est intégrée dans un scénario didactique. Le BFI OÖ LINZ a développé une REL pouvant être utilisée en version imprimée et numérique. Il a la structure suivante</w:t>
      </w:r>
      <w:r w:rsidR="00FD55B0">
        <w:rPr>
          <w:lang w:val="fr-FR"/>
        </w:rPr>
        <w:t xml:space="preserve"> </w:t>
      </w:r>
      <w:r w:rsidRPr="00FA46AA">
        <w:rPr>
          <w:lang w:val="fr-FR"/>
        </w:rPr>
        <w:t>:</w:t>
      </w:r>
    </w:p>
    <w:p w:rsidR="00FA46AA" w:rsidRPr="00FA46AA" w:rsidRDefault="00FA46AA" w:rsidP="00FA46AA">
      <w:pPr>
        <w:pStyle w:val="Paragraphedeliste"/>
        <w:jc w:val="both"/>
        <w:rPr>
          <w:sz w:val="24"/>
          <w:szCs w:val="24"/>
          <w:lang w:val="fr-FR"/>
        </w:rPr>
      </w:pPr>
    </w:p>
    <w:p w:rsidR="00FA46AA" w:rsidRPr="00FA46AA" w:rsidRDefault="00EF21B5" w:rsidP="00FA46AA">
      <w:pPr>
        <w:pStyle w:val="Paragraphedeliste"/>
        <w:numPr>
          <w:ilvl w:val="0"/>
          <w:numId w:val="2"/>
        </w:numPr>
        <w:jc w:val="both"/>
        <w:rPr>
          <w:sz w:val="24"/>
          <w:szCs w:val="24"/>
          <w:u w:val="single"/>
          <w:lang w:val="fr-FR"/>
        </w:rPr>
      </w:pPr>
      <w:hyperlink w:anchor="_OER_–_PART" w:history="1">
        <w:r w:rsidR="00FA46AA" w:rsidRPr="00FA46AA">
          <w:rPr>
            <w:rStyle w:val="Lienhypertexte"/>
            <w:sz w:val="24"/>
            <w:szCs w:val="24"/>
            <w:lang w:val="fr-FR"/>
          </w:rPr>
          <w:t>REL – PARTIE 1</w:t>
        </w:r>
      </w:hyperlink>
      <w:r w:rsidR="00FD55B0">
        <w:rPr>
          <w:rStyle w:val="Lienhypertexte"/>
          <w:sz w:val="24"/>
          <w:szCs w:val="24"/>
          <w:lang w:val="fr-FR"/>
        </w:rPr>
        <w:t xml:space="preserve"> </w:t>
      </w:r>
      <w:r w:rsidR="00FA46AA" w:rsidRPr="00FA46AA">
        <w:rPr>
          <w:sz w:val="24"/>
          <w:szCs w:val="24"/>
          <w:u w:val="single"/>
          <w:lang w:val="fr-FR"/>
        </w:rPr>
        <w:t xml:space="preserve">: </w:t>
      </w:r>
    </w:p>
    <w:p w:rsidR="00FA46AA" w:rsidRPr="00FA46AA" w:rsidRDefault="00FA46AA" w:rsidP="00FA46AA">
      <w:pPr>
        <w:pStyle w:val="Paragraphedeliste"/>
        <w:jc w:val="both"/>
        <w:rPr>
          <w:sz w:val="24"/>
          <w:szCs w:val="24"/>
          <w:lang w:val="fr-FR"/>
        </w:rPr>
      </w:pPr>
      <w:r w:rsidRPr="00FA46AA">
        <w:rPr>
          <w:sz w:val="24"/>
          <w:szCs w:val="24"/>
          <w:lang w:val="fr-FR"/>
        </w:rPr>
        <w:t xml:space="preserve">Description brève de la ressource et du contexte du projet Greenskills4VET, initiation à l’Education au Développement Durable (EDD), scénario didactique et recommandations pour les enseignants et formateurs. </w:t>
      </w:r>
    </w:p>
    <w:p w:rsidR="00FA46AA" w:rsidRPr="00FA46AA" w:rsidRDefault="00EF21B5" w:rsidP="00FA46AA">
      <w:pPr>
        <w:pStyle w:val="Paragraphedeliste"/>
        <w:numPr>
          <w:ilvl w:val="0"/>
          <w:numId w:val="2"/>
        </w:numPr>
        <w:jc w:val="both"/>
        <w:rPr>
          <w:sz w:val="24"/>
          <w:szCs w:val="24"/>
          <w:u w:val="single"/>
          <w:lang w:val="fr-FR"/>
        </w:rPr>
      </w:pPr>
      <w:hyperlink w:anchor="_OER_–_PART_1" w:history="1">
        <w:r w:rsidR="00FA46AA" w:rsidRPr="00FA46AA">
          <w:rPr>
            <w:rStyle w:val="Lienhypertexte"/>
            <w:sz w:val="24"/>
            <w:szCs w:val="24"/>
            <w:lang w:val="fr-FR"/>
          </w:rPr>
          <w:t>REL – PARTIE 2</w:t>
        </w:r>
      </w:hyperlink>
      <w:r w:rsidR="00FD55B0">
        <w:rPr>
          <w:rStyle w:val="Lienhypertexte"/>
          <w:sz w:val="24"/>
          <w:szCs w:val="24"/>
          <w:lang w:val="fr-FR"/>
        </w:rPr>
        <w:t xml:space="preserve"> </w:t>
      </w:r>
      <w:r w:rsidR="00FA46AA" w:rsidRPr="00FA46AA">
        <w:rPr>
          <w:sz w:val="24"/>
          <w:szCs w:val="24"/>
          <w:u w:val="single"/>
          <w:lang w:val="fr-FR"/>
        </w:rPr>
        <w:t>:</w:t>
      </w:r>
    </w:p>
    <w:p w:rsidR="00FA46AA" w:rsidRPr="00FA46AA" w:rsidRDefault="00FA46AA" w:rsidP="00FA46AA">
      <w:pPr>
        <w:pStyle w:val="Paragraphedeliste"/>
        <w:jc w:val="both"/>
        <w:rPr>
          <w:sz w:val="24"/>
          <w:szCs w:val="24"/>
          <w:lang w:val="fr-FR"/>
        </w:rPr>
      </w:pPr>
      <w:r w:rsidRPr="00FA46AA">
        <w:rPr>
          <w:sz w:val="24"/>
          <w:szCs w:val="24"/>
          <w:lang w:val="fr-FR"/>
        </w:rPr>
        <w:t xml:space="preserve">Support écrit pour travailler sur la définition de la notion de Développement Durable, qu’il s’agisse d’un bref cours d’introduction ou d’un support permettant d’accompagner les vidéos et feuillets d’information. </w:t>
      </w:r>
    </w:p>
    <w:p w:rsidR="00FA46AA" w:rsidRPr="00FA46AA" w:rsidRDefault="00EF21B5" w:rsidP="00FA46AA">
      <w:pPr>
        <w:pStyle w:val="Paragraphedeliste"/>
        <w:numPr>
          <w:ilvl w:val="0"/>
          <w:numId w:val="2"/>
        </w:numPr>
        <w:jc w:val="both"/>
        <w:rPr>
          <w:sz w:val="24"/>
          <w:szCs w:val="24"/>
          <w:u w:val="single"/>
          <w:lang w:val="fr-FR"/>
        </w:rPr>
      </w:pPr>
      <w:hyperlink w:anchor="_OER_–_PART_2" w:history="1">
        <w:r w:rsidR="00FA46AA" w:rsidRPr="00FA46AA">
          <w:rPr>
            <w:rStyle w:val="Lienhypertexte"/>
            <w:sz w:val="24"/>
            <w:szCs w:val="24"/>
            <w:lang w:val="fr-FR"/>
          </w:rPr>
          <w:t>REL – PARTIE 3</w:t>
        </w:r>
      </w:hyperlink>
      <w:r w:rsidR="00FD55B0">
        <w:rPr>
          <w:rStyle w:val="Lienhypertexte"/>
          <w:sz w:val="24"/>
          <w:szCs w:val="24"/>
          <w:lang w:val="fr-FR"/>
        </w:rPr>
        <w:t xml:space="preserve"> </w:t>
      </w:r>
      <w:r w:rsidR="00FA46AA" w:rsidRPr="00FA46AA">
        <w:rPr>
          <w:sz w:val="24"/>
          <w:szCs w:val="24"/>
          <w:u w:val="single"/>
          <w:lang w:val="fr-FR"/>
        </w:rPr>
        <w:t>:</w:t>
      </w:r>
    </w:p>
    <w:p w:rsidR="00FA46AA" w:rsidRPr="00FA46AA" w:rsidRDefault="00FA46AA" w:rsidP="00FA46AA">
      <w:pPr>
        <w:pStyle w:val="Paragraphedeliste"/>
        <w:jc w:val="both"/>
        <w:rPr>
          <w:sz w:val="24"/>
          <w:szCs w:val="24"/>
          <w:lang w:val="fr-FR"/>
        </w:rPr>
      </w:pPr>
      <w:r w:rsidRPr="00FA46AA">
        <w:rPr>
          <w:sz w:val="24"/>
          <w:szCs w:val="24"/>
          <w:lang w:val="fr-FR"/>
        </w:rPr>
        <w:t xml:space="preserve">Une sélection de courtes vidéos sur le Développement Durable (Youtube). </w:t>
      </w:r>
    </w:p>
    <w:p w:rsidR="00FA46AA" w:rsidRPr="00FA46AA" w:rsidRDefault="00EF21B5" w:rsidP="00FA46AA">
      <w:pPr>
        <w:pStyle w:val="Paragraphedeliste"/>
        <w:numPr>
          <w:ilvl w:val="0"/>
          <w:numId w:val="2"/>
        </w:numPr>
        <w:jc w:val="both"/>
        <w:rPr>
          <w:sz w:val="24"/>
          <w:szCs w:val="24"/>
          <w:u w:val="single"/>
          <w:lang w:val="fr-FR"/>
        </w:rPr>
      </w:pPr>
      <w:hyperlink w:anchor="_OER_–_PART_3" w:history="1">
        <w:r w:rsidR="00FA46AA" w:rsidRPr="00FA46AA">
          <w:rPr>
            <w:rStyle w:val="Lienhypertexte"/>
            <w:sz w:val="24"/>
            <w:szCs w:val="24"/>
            <w:lang w:val="fr-FR"/>
          </w:rPr>
          <w:t>REL – PARTIE 4</w:t>
        </w:r>
      </w:hyperlink>
      <w:r w:rsidR="00FD55B0">
        <w:rPr>
          <w:rStyle w:val="Lienhypertexte"/>
          <w:sz w:val="24"/>
          <w:szCs w:val="24"/>
          <w:lang w:val="fr-FR"/>
        </w:rPr>
        <w:t xml:space="preserve"> </w:t>
      </w:r>
      <w:r w:rsidR="00FA46AA" w:rsidRPr="00FA46AA">
        <w:rPr>
          <w:sz w:val="24"/>
          <w:szCs w:val="24"/>
          <w:u w:val="single"/>
          <w:lang w:val="fr-FR"/>
        </w:rPr>
        <w:t>:</w:t>
      </w:r>
    </w:p>
    <w:p w:rsidR="00FA46AA" w:rsidRPr="00FA46AA" w:rsidRDefault="00FA46AA" w:rsidP="00FA46AA">
      <w:pPr>
        <w:pStyle w:val="Paragraphedeliste"/>
        <w:jc w:val="both"/>
        <w:rPr>
          <w:sz w:val="24"/>
          <w:szCs w:val="24"/>
          <w:lang w:val="fr-FR"/>
        </w:rPr>
      </w:pPr>
      <w:r w:rsidRPr="00FA46AA">
        <w:rPr>
          <w:sz w:val="24"/>
          <w:szCs w:val="24"/>
          <w:lang w:val="fr-FR"/>
        </w:rPr>
        <w:t>PDF / Informations / Résumé et feuilles de travail incluant des exercices / questions sur lesquelles travailler à partir des REL sur le développement durable.</w:t>
      </w:r>
    </w:p>
    <w:p w:rsidR="00FA46AA" w:rsidRPr="00FA46AA" w:rsidRDefault="00EF21B5" w:rsidP="00FA46AA">
      <w:pPr>
        <w:pStyle w:val="Paragraphedeliste"/>
        <w:numPr>
          <w:ilvl w:val="0"/>
          <w:numId w:val="2"/>
        </w:numPr>
        <w:jc w:val="both"/>
        <w:rPr>
          <w:sz w:val="24"/>
          <w:szCs w:val="24"/>
          <w:u w:val="single"/>
          <w:lang w:val="fr-FR"/>
        </w:rPr>
      </w:pPr>
      <w:hyperlink w:anchor="_OER_PART_6" w:history="1">
        <w:r w:rsidR="00FA46AA" w:rsidRPr="00FA46AA">
          <w:rPr>
            <w:rStyle w:val="Lienhypertexte"/>
            <w:sz w:val="24"/>
            <w:szCs w:val="24"/>
            <w:lang w:val="fr-FR"/>
          </w:rPr>
          <w:t>REL – PARTIE 5</w:t>
        </w:r>
      </w:hyperlink>
      <w:r w:rsidR="00FD55B0">
        <w:rPr>
          <w:rStyle w:val="Lienhypertexte"/>
          <w:sz w:val="24"/>
          <w:szCs w:val="24"/>
          <w:lang w:val="fr-FR"/>
        </w:rPr>
        <w:t xml:space="preserve"> </w:t>
      </w:r>
      <w:r w:rsidR="00FA46AA" w:rsidRPr="00FA46AA">
        <w:rPr>
          <w:sz w:val="24"/>
          <w:szCs w:val="24"/>
          <w:u w:val="single"/>
          <w:lang w:val="fr-FR"/>
        </w:rPr>
        <w:t>:</w:t>
      </w:r>
    </w:p>
    <w:p w:rsidR="00FA46AA" w:rsidRPr="00FA46AA" w:rsidRDefault="00FA46AA" w:rsidP="00FA46AA">
      <w:pPr>
        <w:pStyle w:val="Paragraphedeliste"/>
        <w:jc w:val="both"/>
        <w:rPr>
          <w:sz w:val="24"/>
          <w:szCs w:val="24"/>
          <w:lang w:val="fr-FR"/>
        </w:rPr>
      </w:pPr>
      <w:r w:rsidRPr="00FA46AA">
        <w:rPr>
          <w:sz w:val="24"/>
          <w:szCs w:val="24"/>
          <w:lang w:val="fr-FR"/>
        </w:rPr>
        <w:t>Questionnaire d’évaluation de la REL (à remplir individuellement ou en groupe</w:t>
      </w:r>
      <w:r w:rsidR="00FD55B0">
        <w:rPr>
          <w:sz w:val="24"/>
          <w:szCs w:val="24"/>
          <w:lang w:val="fr-FR"/>
        </w:rPr>
        <w:t>)</w:t>
      </w:r>
      <w:r w:rsidRPr="00FA46AA">
        <w:rPr>
          <w:sz w:val="24"/>
          <w:szCs w:val="24"/>
          <w:lang w:val="fr-FR"/>
        </w:rPr>
        <w:t xml:space="preserve">. </w:t>
      </w:r>
    </w:p>
    <w:p w:rsidR="00FA46AA" w:rsidRPr="00FA46AA" w:rsidRDefault="00EF21B5" w:rsidP="00FA46AA">
      <w:pPr>
        <w:pStyle w:val="Paragraphedeliste"/>
        <w:numPr>
          <w:ilvl w:val="0"/>
          <w:numId w:val="2"/>
        </w:numPr>
        <w:jc w:val="both"/>
        <w:rPr>
          <w:sz w:val="24"/>
          <w:szCs w:val="24"/>
          <w:lang w:val="fr-FR"/>
        </w:rPr>
      </w:pPr>
      <w:hyperlink w:anchor="_OER_PART_6" w:history="1">
        <w:r w:rsidR="00FA46AA" w:rsidRPr="00FA46AA">
          <w:rPr>
            <w:rStyle w:val="Lienhypertexte"/>
            <w:sz w:val="24"/>
            <w:szCs w:val="24"/>
            <w:lang w:val="fr-FR"/>
          </w:rPr>
          <w:t>REL – PARTIE 6</w:t>
        </w:r>
      </w:hyperlink>
      <w:r w:rsidR="00FD55B0">
        <w:rPr>
          <w:rStyle w:val="Lienhypertexte"/>
          <w:sz w:val="24"/>
          <w:szCs w:val="24"/>
          <w:lang w:val="fr-FR"/>
        </w:rPr>
        <w:t xml:space="preserve"> </w:t>
      </w:r>
      <w:r w:rsidR="00FA46AA" w:rsidRPr="00FA46AA">
        <w:rPr>
          <w:sz w:val="24"/>
          <w:szCs w:val="24"/>
          <w:u w:val="single"/>
          <w:lang w:val="fr-FR"/>
        </w:rPr>
        <w:t>:</w:t>
      </w:r>
      <w:r w:rsidR="00FA46AA" w:rsidRPr="00FA46AA">
        <w:rPr>
          <w:sz w:val="24"/>
          <w:szCs w:val="24"/>
          <w:lang w:val="fr-FR"/>
        </w:rPr>
        <w:t xml:space="preserve"> </w:t>
      </w:r>
    </w:p>
    <w:p w:rsidR="00FA46AA" w:rsidRPr="00FA46AA" w:rsidRDefault="00FA46AA" w:rsidP="00FA46AA">
      <w:pPr>
        <w:pStyle w:val="Paragraphedeliste"/>
        <w:jc w:val="both"/>
        <w:rPr>
          <w:sz w:val="24"/>
          <w:szCs w:val="24"/>
          <w:lang w:val="fr-FR"/>
        </w:rPr>
      </w:pPr>
      <w:r w:rsidRPr="00FA46AA">
        <w:rPr>
          <w:sz w:val="24"/>
          <w:szCs w:val="24"/>
          <w:lang w:val="fr-FR"/>
        </w:rPr>
        <w:t>Logistique Durable. Définition courte, liens vers le site web où figure</w:t>
      </w:r>
      <w:r w:rsidR="00FD55B0">
        <w:rPr>
          <w:sz w:val="24"/>
          <w:szCs w:val="24"/>
          <w:lang w:val="fr-FR"/>
        </w:rPr>
        <w:t>nt</w:t>
      </w:r>
      <w:r w:rsidRPr="00FA46AA">
        <w:rPr>
          <w:sz w:val="24"/>
          <w:szCs w:val="24"/>
          <w:lang w:val="fr-FR"/>
        </w:rPr>
        <w:t xml:space="preserve"> des REL sur la Logistique Durable, l’environnement et le transport, incluant une courte vidéo et des exercices. </w:t>
      </w:r>
    </w:p>
    <w:p w:rsidR="00FA46AA" w:rsidRPr="00FA46AA" w:rsidRDefault="00EF21B5" w:rsidP="00FA46AA">
      <w:pPr>
        <w:pStyle w:val="Paragraphedeliste"/>
        <w:numPr>
          <w:ilvl w:val="0"/>
          <w:numId w:val="2"/>
        </w:numPr>
        <w:jc w:val="both"/>
        <w:rPr>
          <w:sz w:val="24"/>
          <w:szCs w:val="24"/>
          <w:lang w:val="fr-FR"/>
        </w:rPr>
      </w:pPr>
      <w:hyperlink w:anchor="_OER_PART_7" w:history="1">
        <w:r w:rsidR="00FA46AA" w:rsidRPr="00FA46AA">
          <w:rPr>
            <w:rStyle w:val="Lienhypertexte"/>
            <w:sz w:val="24"/>
            <w:szCs w:val="24"/>
            <w:lang w:val="fr-FR"/>
          </w:rPr>
          <w:t>REL – PARTIE 7</w:t>
        </w:r>
      </w:hyperlink>
      <w:r w:rsidR="00FD55B0">
        <w:rPr>
          <w:rStyle w:val="Lienhypertexte"/>
          <w:sz w:val="24"/>
          <w:szCs w:val="24"/>
          <w:lang w:val="fr-FR"/>
        </w:rPr>
        <w:t xml:space="preserve"> </w:t>
      </w:r>
      <w:r w:rsidR="00FA46AA" w:rsidRPr="00FA46AA">
        <w:rPr>
          <w:sz w:val="24"/>
          <w:szCs w:val="24"/>
          <w:u w:val="single"/>
          <w:lang w:val="fr-FR"/>
        </w:rPr>
        <w:t>:</w:t>
      </w:r>
      <w:r w:rsidR="00FA46AA" w:rsidRPr="00FA46AA">
        <w:rPr>
          <w:sz w:val="24"/>
          <w:szCs w:val="24"/>
          <w:lang w:val="fr-FR"/>
        </w:rPr>
        <w:t xml:space="preserve"> </w:t>
      </w:r>
    </w:p>
    <w:p w:rsidR="00FA46AA" w:rsidRPr="00FA46AA" w:rsidRDefault="00FA46AA" w:rsidP="00FA46AA">
      <w:pPr>
        <w:pStyle w:val="Paragraphedeliste"/>
        <w:jc w:val="both"/>
        <w:rPr>
          <w:sz w:val="24"/>
          <w:szCs w:val="24"/>
          <w:lang w:val="fr-FR"/>
        </w:rPr>
      </w:pPr>
      <w:r w:rsidRPr="00FA46AA">
        <w:rPr>
          <w:sz w:val="24"/>
          <w:szCs w:val="24"/>
          <w:lang w:val="fr-FR"/>
        </w:rPr>
        <w:t xml:space="preserve">Liste de références pour des coopérations dans la logistique </w:t>
      </w:r>
    </w:p>
    <w:p w:rsidR="00FA46AA" w:rsidRPr="00FA46AA" w:rsidRDefault="00FA46AA" w:rsidP="00FA46AA">
      <w:pPr>
        <w:jc w:val="both"/>
        <w:rPr>
          <w:sz w:val="24"/>
          <w:szCs w:val="24"/>
          <w:lang w:val="fr-FR"/>
        </w:rPr>
      </w:pPr>
    </w:p>
    <w:p w:rsidR="000033FA" w:rsidRPr="00FA46AA" w:rsidRDefault="000033FA">
      <w:pPr>
        <w:rPr>
          <w:b/>
          <w:sz w:val="28"/>
          <w:szCs w:val="28"/>
          <w:lang w:val="fr-FR"/>
        </w:rPr>
      </w:pPr>
      <w:r w:rsidRPr="00FA46AA">
        <w:rPr>
          <w:b/>
          <w:sz w:val="28"/>
          <w:szCs w:val="28"/>
          <w:lang w:val="fr-FR"/>
        </w:rPr>
        <w:br w:type="page"/>
      </w:r>
    </w:p>
    <w:bookmarkStart w:id="1" w:name="_OER_–_PART"/>
    <w:bookmarkEnd w:id="1"/>
    <w:p w:rsidR="00166537" w:rsidRPr="00E01A7E" w:rsidRDefault="000033FA" w:rsidP="000033FA">
      <w:pPr>
        <w:pStyle w:val="Titre1"/>
        <w:rPr>
          <w:lang w:val="en-GB"/>
        </w:rPr>
      </w:pPr>
      <w:r>
        <w:rPr>
          <w:lang w:val="en-GB"/>
        </w:rPr>
        <w:lastRenderedPageBreak/>
        <w:fldChar w:fldCharType="begin"/>
      </w:r>
      <w:r>
        <w:rPr>
          <w:lang w:val="en-GB"/>
        </w:rPr>
        <w:instrText xml:space="preserve"> HYPERLINK  \l "_top" \o "brief description" </w:instrText>
      </w:r>
      <w:r>
        <w:rPr>
          <w:lang w:val="en-GB"/>
        </w:rPr>
        <w:fldChar w:fldCharType="separate"/>
      </w:r>
      <w:r w:rsidR="00374980">
        <w:rPr>
          <w:rStyle w:val="Lienhypertexte"/>
          <w:b/>
          <w:sz w:val="28"/>
          <w:szCs w:val="28"/>
          <w:lang w:val="en-GB"/>
        </w:rPr>
        <w:t>REL</w:t>
      </w:r>
      <w:r w:rsidR="005C0810" w:rsidRPr="000033FA">
        <w:rPr>
          <w:rStyle w:val="Lienhypertexte"/>
          <w:b/>
          <w:sz w:val="28"/>
          <w:szCs w:val="28"/>
          <w:lang w:val="en-GB"/>
        </w:rPr>
        <w:t xml:space="preserve"> – PART</w:t>
      </w:r>
      <w:r w:rsidR="00374980">
        <w:rPr>
          <w:rStyle w:val="Lienhypertexte"/>
          <w:b/>
          <w:sz w:val="28"/>
          <w:szCs w:val="28"/>
          <w:lang w:val="en-GB"/>
        </w:rPr>
        <w:t>IE</w:t>
      </w:r>
      <w:r w:rsidR="005C0810" w:rsidRPr="000033FA">
        <w:rPr>
          <w:rStyle w:val="Lienhypertexte"/>
          <w:b/>
          <w:sz w:val="28"/>
          <w:szCs w:val="28"/>
          <w:lang w:val="en-GB"/>
        </w:rPr>
        <w:t xml:space="preserve"> 1</w:t>
      </w:r>
      <w:r>
        <w:rPr>
          <w:lang w:val="en-GB"/>
        </w:rPr>
        <w:fldChar w:fldCharType="end"/>
      </w:r>
    </w:p>
    <w:p w:rsidR="000C7D61" w:rsidRDefault="000C7D61" w:rsidP="00FD55B0">
      <w:pPr>
        <w:spacing w:after="0" w:line="240" w:lineRule="auto"/>
        <w:rPr>
          <w:b/>
          <w:sz w:val="28"/>
          <w:szCs w:val="28"/>
          <w:lang w:val="en-GB"/>
        </w:rPr>
      </w:pPr>
    </w:p>
    <w:p w:rsidR="00FA46AA" w:rsidRDefault="00FA46AA" w:rsidP="000C7D61">
      <w:pPr>
        <w:jc w:val="both"/>
        <w:rPr>
          <w:b/>
          <w:sz w:val="28"/>
          <w:szCs w:val="28"/>
          <w:lang w:val="fr-FR"/>
        </w:rPr>
      </w:pPr>
      <w:r w:rsidRPr="00FA46AA">
        <w:rPr>
          <w:b/>
          <w:sz w:val="28"/>
          <w:szCs w:val="28"/>
          <w:lang w:val="fr-FR"/>
        </w:rPr>
        <w:t xml:space="preserve">Brève description du produit et du contexte du projet GreenSkills4VET ainsi que des connaissances en matière d’EDD et des </w:t>
      </w:r>
      <w:r>
        <w:rPr>
          <w:b/>
          <w:sz w:val="28"/>
          <w:szCs w:val="28"/>
          <w:lang w:val="fr-FR"/>
        </w:rPr>
        <w:t>lignes guide</w:t>
      </w:r>
      <w:r w:rsidRPr="00FA46AA">
        <w:rPr>
          <w:b/>
          <w:sz w:val="28"/>
          <w:szCs w:val="28"/>
          <w:lang w:val="fr-FR"/>
        </w:rPr>
        <w:t xml:space="preserve"> </w:t>
      </w:r>
      <w:r>
        <w:rPr>
          <w:b/>
          <w:sz w:val="28"/>
          <w:szCs w:val="28"/>
          <w:lang w:val="fr-FR"/>
        </w:rPr>
        <w:t>pédagogiques</w:t>
      </w:r>
      <w:r w:rsidRPr="00FA46AA">
        <w:rPr>
          <w:b/>
          <w:sz w:val="28"/>
          <w:szCs w:val="28"/>
          <w:lang w:val="fr-FR"/>
        </w:rPr>
        <w:t xml:space="preserve"> pour les enseignants et les formateurs sur les ressources éducatives libres (REL)</w:t>
      </w:r>
    </w:p>
    <w:p w:rsidR="009157B0" w:rsidRPr="00FA46AA" w:rsidRDefault="00FA46AA" w:rsidP="000C7D61">
      <w:pPr>
        <w:ind w:firstLine="708"/>
        <w:jc w:val="both"/>
        <w:rPr>
          <w:b/>
          <w:sz w:val="24"/>
          <w:szCs w:val="24"/>
          <w:lang w:val="fr-FR"/>
        </w:rPr>
      </w:pPr>
      <w:r w:rsidRPr="00FA46AA">
        <w:rPr>
          <w:b/>
          <w:sz w:val="24"/>
          <w:szCs w:val="24"/>
          <w:lang w:val="fr-FR"/>
        </w:rPr>
        <w:t xml:space="preserve">Brève description du produit </w:t>
      </w:r>
      <w:r w:rsidR="009157B0" w:rsidRPr="00FA46AA">
        <w:rPr>
          <w:b/>
          <w:sz w:val="24"/>
          <w:szCs w:val="24"/>
          <w:lang w:val="fr-FR"/>
        </w:rPr>
        <w:t xml:space="preserve">/ </w:t>
      </w:r>
      <w:r w:rsidRPr="00FA46AA">
        <w:rPr>
          <w:b/>
          <w:sz w:val="24"/>
          <w:szCs w:val="24"/>
          <w:lang w:val="fr-FR"/>
        </w:rPr>
        <w:t xml:space="preserve">Ressource Educative Libre </w:t>
      </w:r>
      <w:r w:rsidR="009157B0" w:rsidRPr="00FA46AA">
        <w:rPr>
          <w:b/>
          <w:sz w:val="24"/>
          <w:szCs w:val="24"/>
          <w:lang w:val="fr-FR"/>
        </w:rPr>
        <w:t>(</w:t>
      </w:r>
      <w:r>
        <w:rPr>
          <w:b/>
          <w:sz w:val="24"/>
          <w:szCs w:val="24"/>
          <w:lang w:val="fr-FR"/>
        </w:rPr>
        <w:t>REL</w:t>
      </w:r>
      <w:r w:rsidR="009157B0" w:rsidRPr="00FA46AA">
        <w:rPr>
          <w:b/>
          <w:sz w:val="24"/>
          <w:szCs w:val="24"/>
          <w:lang w:val="fr-FR"/>
        </w:rPr>
        <w:t>)</w:t>
      </w:r>
    </w:p>
    <w:p w:rsidR="00FA46AA" w:rsidRPr="00FA46AA" w:rsidRDefault="00FA46AA" w:rsidP="000C7D61">
      <w:pPr>
        <w:jc w:val="both"/>
        <w:rPr>
          <w:lang w:val="fr-FR"/>
        </w:rPr>
      </w:pPr>
      <w:r w:rsidRPr="00FA46AA">
        <w:rPr>
          <w:lang w:val="fr-FR"/>
        </w:rPr>
        <w:t xml:space="preserve">Cette ressource pédagogique ouverte (REL) a été développée dans le cadre du projet «Éducation au développement durable - GreensSkills4VET». </w:t>
      </w:r>
      <w:r w:rsidR="00FD55B0">
        <w:rPr>
          <w:lang w:val="fr-FR"/>
        </w:rPr>
        <w:t>Elle fait partie du module « Logistique durable » pour la spécialisation VET « affréteur logistique »</w:t>
      </w:r>
      <w:r w:rsidRPr="00FA46AA">
        <w:rPr>
          <w:lang w:val="fr-FR"/>
        </w:rPr>
        <w:t>, niveau EQF 4/5.</w:t>
      </w:r>
    </w:p>
    <w:p w:rsidR="00FA46AA" w:rsidRDefault="00FA46AA" w:rsidP="000C7D61">
      <w:pPr>
        <w:jc w:val="both"/>
        <w:rPr>
          <w:sz w:val="24"/>
          <w:szCs w:val="24"/>
          <w:lang w:val="fr-FR"/>
        </w:rPr>
      </w:pPr>
      <w:r w:rsidRPr="00FA46AA">
        <w:rPr>
          <w:sz w:val="24"/>
          <w:szCs w:val="24"/>
          <w:lang w:val="fr-FR"/>
        </w:rPr>
        <w:t xml:space="preserve">La présente REL ne couvrira pas tout le module de «Logistique durable», développé par l'équipe du projet GreenSkills4VET, mais uniquement une </w:t>
      </w:r>
      <w:r>
        <w:rPr>
          <w:sz w:val="24"/>
          <w:szCs w:val="24"/>
          <w:lang w:val="fr-FR"/>
        </w:rPr>
        <w:t>unité</w:t>
      </w:r>
      <w:r w:rsidRPr="00FA46AA">
        <w:rPr>
          <w:sz w:val="24"/>
          <w:szCs w:val="24"/>
          <w:lang w:val="fr-FR"/>
        </w:rPr>
        <w:t xml:space="preserve"> d'apprentissage. Les résultats d'apprentissage suivants en termes de connaissances, d'aptitudes et de compétences ser</w:t>
      </w:r>
      <w:r>
        <w:rPr>
          <w:sz w:val="24"/>
          <w:szCs w:val="24"/>
          <w:lang w:val="fr-FR"/>
        </w:rPr>
        <w:t xml:space="preserve">ont couverts et abordés dans la </w:t>
      </w:r>
      <w:r w:rsidRPr="00FA46AA">
        <w:rPr>
          <w:sz w:val="24"/>
          <w:szCs w:val="24"/>
          <w:lang w:val="fr-FR"/>
        </w:rPr>
        <w:t>REL</w:t>
      </w:r>
      <w:r w:rsidR="00FD55B0">
        <w:rPr>
          <w:sz w:val="24"/>
          <w:szCs w:val="24"/>
          <w:lang w:val="fr-FR"/>
        </w:rPr>
        <w:t xml:space="preserve"> </w:t>
      </w:r>
      <w:r w:rsidRPr="00FA46AA">
        <w:rPr>
          <w:sz w:val="24"/>
          <w:szCs w:val="24"/>
          <w:lang w:val="fr-FR"/>
        </w:rPr>
        <w:t>:</w:t>
      </w:r>
    </w:p>
    <w:p w:rsidR="00CA1C01" w:rsidRPr="00FD55B0" w:rsidRDefault="00CA1C01" w:rsidP="000C7D61">
      <w:pPr>
        <w:jc w:val="both"/>
        <w:rPr>
          <w:lang w:val="fr-FR"/>
        </w:rPr>
      </w:pPr>
    </w:p>
    <w:tbl>
      <w:tblPr>
        <w:tblStyle w:val="Grilledutableau"/>
        <w:tblW w:w="0" w:type="auto"/>
        <w:tblLook w:val="04A0" w:firstRow="1" w:lastRow="0" w:firstColumn="1" w:lastColumn="0" w:noHBand="0" w:noVBand="1"/>
      </w:tblPr>
      <w:tblGrid>
        <w:gridCol w:w="2405"/>
        <w:gridCol w:w="6657"/>
      </w:tblGrid>
      <w:tr w:rsidR="00834A4E" w:rsidRPr="007260FD" w:rsidTr="008C5ED8">
        <w:tc>
          <w:tcPr>
            <w:tcW w:w="2405" w:type="dxa"/>
          </w:tcPr>
          <w:p w:rsidR="00834A4E" w:rsidRPr="007260FD" w:rsidRDefault="00FD55B0" w:rsidP="000C7D61">
            <w:pPr>
              <w:jc w:val="both"/>
              <w:rPr>
                <w:highlight w:val="yellow"/>
                <w:lang w:val="fr-FR"/>
              </w:rPr>
            </w:pPr>
            <w:r>
              <w:rPr>
                <w:lang w:val="fr-FR"/>
              </w:rPr>
              <w:t>Acquis d’apprentissage spé</w:t>
            </w:r>
            <w:r w:rsidR="007260FD" w:rsidRPr="007260FD">
              <w:rPr>
                <w:lang w:val="fr-FR"/>
              </w:rPr>
              <w:t xml:space="preserve">cifiques </w:t>
            </w:r>
          </w:p>
        </w:tc>
        <w:tc>
          <w:tcPr>
            <w:tcW w:w="6657" w:type="dxa"/>
          </w:tcPr>
          <w:p w:rsidR="007260FD" w:rsidRPr="007260FD" w:rsidRDefault="007260FD" w:rsidP="007260FD">
            <w:pPr>
              <w:jc w:val="both"/>
              <w:rPr>
                <w:lang w:val="fr-FR"/>
              </w:rPr>
            </w:pPr>
            <w:r w:rsidRPr="007260FD">
              <w:rPr>
                <w:lang w:val="fr-FR"/>
              </w:rPr>
              <w:t>Acquérir un savoir général sur la soutenabilité et le développement durable (les 3 piliers du développement durable)</w:t>
            </w:r>
          </w:p>
          <w:p w:rsidR="007260FD" w:rsidRPr="007260FD" w:rsidRDefault="007260FD" w:rsidP="007260FD">
            <w:pPr>
              <w:jc w:val="both"/>
              <w:rPr>
                <w:lang w:val="fr-FR"/>
              </w:rPr>
            </w:pPr>
            <w:r w:rsidRPr="007260FD">
              <w:rPr>
                <w:lang w:val="fr-FR"/>
              </w:rPr>
              <w:t>Identifier les périmètres d’action locaux et globaux pertinents pour promouvoir le développement durable.</w:t>
            </w:r>
          </w:p>
          <w:p w:rsidR="007260FD" w:rsidRPr="007260FD" w:rsidRDefault="007260FD" w:rsidP="007260FD">
            <w:pPr>
              <w:jc w:val="both"/>
              <w:rPr>
                <w:lang w:val="fr-FR"/>
              </w:rPr>
            </w:pPr>
            <w:r w:rsidRPr="007260FD">
              <w:rPr>
                <w:lang w:val="fr-FR"/>
              </w:rPr>
              <w:t xml:space="preserve">Réfléchir à ses propres pratiques de manière à adopter </w:t>
            </w:r>
            <w:r w:rsidR="00FD55B0">
              <w:rPr>
                <w:lang w:val="fr-FR"/>
              </w:rPr>
              <w:t xml:space="preserve">un mode de vie plus durable et </w:t>
            </w:r>
            <w:r w:rsidRPr="007260FD">
              <w:rPr>
                <w:lang w:val="fr-FR"/>
              </w:rPr>
              <w:t xml:space="preserve"> devenir un acteur du changement</w:t>
            </w:r>
          </w:p>
          <w:p w:rsidR="007260FD" w:rsidRPr="007260FD" w:rsidRDefault="007260FD" w:rsidP="007260FD">
            <w:pPr>
              <w:jc w:val="both"/>
              <w:rPr>
                <w:lang w:val="fr-FR"/>
              </w:rPr>
            </w:pPr>
            <w:r w:rsidRPr="007260FD">
              <w:rPr>
                <w:lang w:val="fr-FR"/>
              </w:rPr>
              <w:t>Acquérir des connaissances permettant de définir et d’appréhender les différentes dimensions d’une logistique durable</w:t>
            </w:r>
          </w:p>
          <w:p w:rsidR="007260FD" w:rsidRPr="007260FD" w:rsidRDefault="007260FD" w:rsidP="007260FD">
            <w:pPr>
              <w:jc w:val="both"/>
              <w:rPr>
                <w:lang w:val="fr-FR"/>
              </w:rPr>
            </w:pPr>
            <w:r w:rsidRPr="007260FD">
              <w:rPr>
                <w:lang w:val="fr-FR"/>
              </w:rPr>
              <w:t xml:space="preserve">Réfléchir à l’implantation d’une logistique durable et à ses effets dans un champ spécifique (trafic routier et environnement, chaine logistique, etc..). </w:t>
            </w:r>
          </w:p>
          <w:p w:rsidR="007260FD" w:rsidRPr="007260FD" w:rsidRDefault="007260FD" w:rsidP="007260FD">
            <w:pPr>
              <w:jc w:val="both"/>
              <w:rPr>
                <w:lang w:val="fr-FR"/>
              </w:rPr>
            </w:pPr>
            <w:r w:rsidRPr="007260FD">
              <w:rPr>
                <w:lang w:val="fr-FR"/>
              </w:rPr>
              <w:t xml:space="preserve">Acquérir des connaissances sur les TIC et les nouvelles technologies. </w:t>
            </w:r>
          </w:p>
          <w:p w:rsidR="00834A4E" w:rsidRPr="007260FD" w:rsidRDefault="007260FD" w:rsidP="007260FD">
            <w:pPr>
              <w:jc w:val="both"/>
              <w:rPr>
                <w:highlight w:val="yellow"/>
                <w:lang w:val="fr-FR"/>
              </w:rPr>
            </w:pPr>
            <w:r w:rsidRPr="007260FD">
              <w:rPr>
                <w:lang w:val="fr-FR"/>
              </w:rPr>
              <w:t>Connaître les principaux acteurs de la logistique pour encourager les coopérations fructueuses</w:t>
            </w:r>
          </w:p>
        </w:tc>
      </w:tr>
      <w:tr w:rsidR="00834A4E" w:rsidRPr="007260FD" w:rsidTr="008C5ED8">
        <w:tc>
          <w:tcPr>
            <w:tcW w:w="2405" w:type="dxa"/>
          </w:tcPr>
          <w:p w:rsidR="00834A4E" w:rsidRPr="007260FD" w:rsidRDefault="007260FD" w:rsidP="008C5ED8">
            <w:pPr>
              <w:rPr>
                <w:lang w:val="fr-FR"/>
              </w:rPr>
            </w:pPr>
            <w:r w:rsidRPr="007260FD">
              <w:rPr>
                <w:lang w:val="fr-FR"/>
              </w:rPr>
              <w:t>Connaissances/Savoirs</w:t>
            </w:r>
          </w:p>
        </w:tc>
        <w:tc>
          <w:tcPr>
            <w:tcW w:w="6657" w:type="dxa"/>
          </w:tcPr>
          <w:p w:rsidR="00FA46AA" w:rsidRPr="007260FD" w:rsidRDefault="00FA46AA" w:rsidP="00FA46AA">
            <w:pPr>
              <w:rPr>
                <w:lang w:val="fr-FR"/>
              </w:rPr>
            </w:pPr>
            <w:r w:rsidRPr="007260FD">
              <w:rPr>
                <w:lang w:val="fr-FR"/>
              </w:rPr>
              <w:t>Connaître le concept de soutenabilité</w:t>
            </w:r>
          </w:p>
          <w:p w:rsidR="00FA46AA" w:rsidRPr="007260FD" w:rsidRDefault="00FA46AA" w:rsidP="00FA46AA">
            <w:pPr>
              <w:rPr>
                <w:lang w:val="fr-FR"/>
              </w:rPr>
            </w:pPr>
            <w:r w:rsidRPr="007260FD">
              <w:rPr>
                <w:lang w:val="fr-FR"/>
              </w:rPr>
              <w:t>Connaître la définition d’une logistique durable</w:t>
            </w:r>
          </w:p>
          <w:p w:rsidR="00FA46AA" w:rsidRPr="007260FD" w:rsidRDefault="00FA46AA" w:rsidP="00FA46AA">
            <w:pPr>
              <w:rPr>
                <w:lang w:val="fr-FR"/>
              </w:rPr>
            </w:pPr>
            <w:r w:rsidRPr="007260FD">
              <w:rPr>
                <w:lang w:val="fr-FR"/>
              </w:rPr>
              <w:t>Connaître les TIC et les nouvelles technologies</w:t>
            </w:r>
          </w:p>
          <w:p w:rsidR="00834A4E" w:rsidRPr="007260FD" w:rsidRDefault="00FA46AA" w:rsidP="00FA46AA">
            <w:pPr>
              <w:rPr>
                <w:lang w:val="fr-FR"/>
              </w:rPr>
            </w:pPr>
            <w:r w:rsidRPr="007260FD">
              <w:rPr>
                <w:lang w:val="fr-FR"/>
              </w:rPr>
              <w:t xml:space="preserve">Apprendre les fondamentaux de la coopération </w:t>
            </w:r>
          </w:p>
        </w:tc>
      </w:tr>
      <w:tr w:rsidR="00834A4E" w:rsidRPr="007260FD" w:rsidTr="008C5ED8">
        <w:tc>
          <w:tcPr>
            <w:tcW w:w="2405" w:type="dxa"/>
          </w:tcPr>
          <w:p w:rsidR="00834A4E" w:rsidRPr="007260FD" w:rsidRDefault="007260FD" w:rsidP="008C5ED8">
            <w:pPr>
              <w:rPr>
                <w:lang w:val="fr-FR"/>
              </w:rPr>
            </w:pPr>
            <w:r w:rsidRPr="007260FD">
              <w:rPr>
                <w:lang w:val="fr-FR"/>
              </w:rPr>
              <w:t xml:space="preserve">Compétences </w:t>
            </w:r>
          </w:p>
        </w:tc>
        <w:tc>
          <w:tcPr>
            <w:tcW w:w="6657" w:type="dxa"/>
          </w:tcPr>
          <w:p w:rsidR="007260FD" w:rsidRPr="007260FD" w:rsidRDefault="00FD55B0" w:rsidP="007260FD">
            <w:pPr>
              <w:rPr>
                <w:lang w:val="fr-FR"/>
              </w:rPr>
            </w:pPr>
            <w:r>
              <w:rPr>
                <w:lang w:val="fr-FR"/>
              </w:rPr>
              <w:t>Comprend</w:t>
            </w:r>
            <w:r w:rsidR="007260FD" w:rsidRPr="007260FD">
              <w:rPr>
                <w:lang w:val="fr-FR"/>
              </w:rPr>
              <w:t xml:space="preserve"> la structure du concept de logistique durable</w:t>
            </w:r>
          </w:p>
          <w:p w:rsidR="00834A4E" w:rsidRPr="007260FD" w:rsidRDefault="00FD55B0" w:rsidP="007260FD">
            <w:pPr>
              <w:rPr>
                <w:lang w:val="fr-FR"/>
              </w:rPr>
            </w:pPr>
            <w:r>
              <w:rPr>
                <w:lang w:val="fr-FR"/>
              </w:rPr>
              <w:t>Prend</w:t>
            </w:r>
            <w:r w:rsidR="007260FD" w:rsidRPr="007260FD">
              <w:rPr>
                <w:lang w:val="fr-FR"/>
              </w:rPr>
              <w:t xml:space="preserve"> en compte les possibilités de réduire l’impact environnemental du transport. </w:t>
            </w:r>
          </w:p>
        </w:tc>
      </w:tr>
    </w:tbl>
    <w:tbl>
      <w:tblPr>
        <w:tblStyle w:val="Grilledutableau"/>
        <w:tblpPr w:leftFromText="141" w:rightFromText="141" w:vertAnchor="page" w:horzAnchor="margin" w:tblpY="2120"/>
        <w:tblW w:w="9288" w:type="dxa"/>
        <w:tblCellMar>
          <w:left w:w="103" w:type="dxa"/>
        </w:tblCellMar>
        <w:tblLook w:val="04A0" w:firstRow="1" w:lastRow="0" w:firstColumn="1" w:lastColumn="0" w:noHBand="0" w:noVBand="1"/>
      </w:tblPr>
      <w:tblGrid>
        <w:gridCol w:w="4160"/>
        <w:gridCol w:w="5128"/>
      </w:tblGrid>
      <w:tr w:rsidR="00364C47" w:rsidRPr="00951975" w:rsidTr="000C7D61">
        <w:tc>
          <w:tcPr>
            <w:tcW w:w="4160" w:type="dxa"/>
            <w:shd w:val="clear" w:color="auto" w:fill="auto"/>
            <w:tcMar>
              <w:left w:w="103" w:type="dxa"/>
            </w:tcMar>
          </w:tcPr>
          <w:p w:rsidR="00364C47" w:rsidRPr="007260FD" w:rsidRDefault="007260FD" w:rsidP="007260FD">
            <w:pPr>
              <w:jc w:val="both"/>
              <w:rPr>
                <w:rFonts w:cstheme="minorHAnsi"/>
                <w:b/>
                <w:lang w:val="fr-FR"/>
              </w:rPr>
            </w:pPr>
            <w:r w:rsidRPr="007260FD">
              <w:rPr>
                <w:rFonts w:cstheme="minorHAnsi"/>
                <w:b/>
                <w:lang w:val="fr-FR"/>
              </w:rPr>
              <w:lastRenderedPageBreak/>
              <w:t xml:space="preserve">Justification par rapport au cadre de référence </w:t>
            </w:r>
          </w:p>
        </w:tc>
        <w:tc>
          <w:tcPr>
            <w:tcW w:w="5128" w:type="dxa"/>
            <w:shd w:val="clear" w:color="auto" w:fill="auto"/>
            <w:tcMar>
              <w:left w:w="103" w:type="dxa"/>
            </w:tcMar>
          </w:tcPr>
          <w:p w:rsidR="007260FD" w:rsidRPr="007260FD" w:rsidRDefault="007260FD" w:rsidP="007260FD">
            <w:pPr>
              <w:jc w:val="both"/>
              <w:rPr>
                <w:rFonts w:cstheme="minorHAnsi"/>
                <w:i/>
                <w:lang w:val="fr-FR"/>
              </w:rPr>
            </w:pPr>
            <w:r w:rsidRPr="007260FD">
              <w:rPr>
                <w:rFonts w:cstheme="minorHAnsi"/>
                <w:i/>
                <w:lang w:val="fr-FR"/>
              </w:rPr>
              <w:t>Cette unité d'apprentissage a été jugée appropriée pour l'élaboration d'objectifs relatifs à l'EDD, suivant le modèle du CEC. Les objectifs sont compatibles avec le niveau 4 du CEC, mais aussi au niveau 5 du CEC.</w:t>
            </w:r>
          </w:p>
          <w:p w:rsidR="007260FD" w:rsidRPr="007260FD" w:rsidRDefault="007260FD" w:rsidP="007260FD">
            <w:pPr>
              <w:jc w:val="both"/>
              <w:rPr>
                <w:rFonts w:cstheme="minorHAnsi"/>
                <w:i/>
                <w:lang w:val="fr-FR"/>
              </w:rPr>
            </w:pPr>
            <w:r w:rsidRPr="007260FD">
              <w:rPr>
                <w:rFonts w:cstheme="minorHAnsi"/>
                <w:i/>
                <w:lang w:val="fr-FR"/>
              </w:rPr>
              <w:t xml:space="preserve">La logistique, et </w:t>
            </w:r>
            <w:r>
              <w:rPr>
                <w:rFonts w:cstheme="minorHAnsi"/>
                <w:i/>
                <w:lang w:val="fr-FR"/>
              </w:rPr>
              <w:t>spécialement</w:t>
            </w:r>
            <w:r w:rsidRPr="007260FD">
              <w:rPr>
                <w:rFonts w:cstheme="minorHAnsi"/>
                <w:i/>
                <w:lang w:val="fr-FR"/>
              </w:rPr>
              <w:t xml:space="preserve"> le transport de marchandises, qui en constitue le composant le plus physique, a donc fait l'objet d'une grande attention dans le débat sur le développement durable ces dernières années (van Lier et Macharis, 2013). La logistique verte se concentre essentiellement sur les moyens de réduire les effets environnementaux de la logistique. La logistique durable est un concept plus large, prenant également en compte les implications économiques et sociales des activités, visant à améliorer simultanément les intérêts économiques, écologiques et sociétaux (McKinnon, 2010).</w:t>
            </w:r>
          </w:p>
          <w:p w:rsidR="00364C47" w:rsidRPr="007260FD" w:rsidRDefault="007260FD" w:rsidP="007260FD">
            <w:pPr>
              <w:jc w:val="both"/>
              <w:rPr>
                <w:rFonts w:cstheme="minorHAnsi"/>
                <w:lang w:val="fr-FR"/>
              </w:rPr>
            </w:pPr>
            <w:r w:rsidRPr="007260FD">
              <w:rPr>
                <w:rFonts w:cstheme="minorHAnsi"/>
                <w:lang w:val="fr-FR"/>
              </w:rPr>
              <w:t>L'évaluation de la faisabilité d'une logistique durable en termes de gestion des transports correspond à diverses compétences en matière d'EDD telles que</w:t>
            </w:r>
            <w:r w:rsidR="00FD55B0">
              <w:rPr>
                <w:rFonts w:cstheme="minorHAnsi"/>
                <w:lang w:val="fr-FR"/>
              </w:rPr>
              <w:t xml:space="preserve"> </w:t>
            </w:r>
            <w:r w:rsidRPr="007260FD">
              <w:rPr>
                <w:rFonts w:cstheme="minorHAnsi"/>
                <w:lang w:val="fr-FR"/>
              </w:rPr>
              <w:t>: Identifier les changements liés aux équipements professionnels et technologiques qui aff</w:t>
            </w:r>
            <w:r>
              <w:rPr>
                <w:rFonts w:cstheme="minorHAnsi"/>
                <w:lang w:val="fr-FR"/>
              </w:rPr>
              <w:t>ectent la conduite du travail, r</w:t>
            </w:r>
            <w:r w:rsidRPr="007260FD">
              <w:rPr>
                <w:rFonts w:cstheme="minorHAnsi"/>
                <w:lang w:val="fr-FR"/>
              </w:rPr>
              <w:t>econnaître la diversité opération</w:t>
            </w:r>
            <w:r>
              <w:rPr>
                <w:rFonts w:cstheme="minorHAnsi"/>
                <w:lang w:val="fr-FR"/>
              </w:rPr>
              <w:t>nelle entre les différents pays, et la</w:t>
            </w:r>
            <w:r w:rsidR="00364C47" w:rsidRPr="007260FD">
              <w:rPr>
                <w:rFonts w:cstheme="minorHAnsi"/>
                <w:lang w:val="fr-FR"/>
              </w:rPr>
              <w:t xml:space="preserve"> </w:t>
            </w:r>
            <w:r>
              <w:t xml:space="preserve"> </w:t>
            </w:r>
            <w:r w:rsidRPr="007260FD">
              <w:rPr>
                <w:lang w:val="fr-FR"/>
              </w:rPr>
              <w:t>Règlementation à suivre dans le secteur des transports, en savoir plus sur la coopération et en savoir plus sur le cadre conceptuel de la durabilité</w:t>
            </w:r>
          </w:p>
        </w:tc>
      </w:tr>
    </w:tbl>
    <w:tbl>
      <w:tblPr>
        <w:tblStyle w:val="Grilledutableau"/>
        <w:tblW w:w="9322" w:type="dxa"/>
        <w:tblLook w:val="04A0" w:firstRow="1" w:lastRow="0" w:firstColumn="1" w:lastColumn="0" w:noHBand="0" w:noVBand="1"/>
      </w:tblPr>
      <w:tblGrid>
        <w:gridCol w:w="4219"/>
        <w:gridCol w:w="5103"/>
      </w:tblGrid>
      <w:tr w:rsidR="007260FD" w:rsidRPr="007260FD" w:rsidTr="009D7F8F">
        <w:trPr>
          <w:trHeight w:val="1368"/>
        </w:trPr>
        <w:tc>
          <w:tcPr>
            <w:tcW w:w="4219" w:type="dxa"/>
          </w:tcPr>
          <w:p w:rsidR="007260FD" w:rsidRPr="007260FD" w:rsidRDefault="007260FD" w:rsidP="00C075DD">
            <w:pPr>
              <w:rPr>
                <w:lang w:val="fr-FR"/>
              </w:rPr>
            </w:pPr>
            <w:r w:rsidRPr="007260FD">
              <w:rPr>
                <w:lang w:val="fr-FR"/>
              </w:rPr>
              <w:t xml:space="preserve">Comportements professionnels </w:t>
            </w:r>
          </w:p>
        </w:tc>
        <w:tc>
          <w:tcPr>
            <w:tcW w:w="5103" w:type="dxa"/>
          </w:tcPr>
          <w:p w:rsidR="007260FD" w:rsidRDefault="007260FD" w:rsidP="00C075DD">
            <w:pPr>
              <w:rPr>
                <w:lang w:val="fr-FR"/>
              </w:rPr>
            </w:pPr>
            <w:r w:rsidRPr="007260FD">
              <w:rPr>
                <w:lang w:val="fr-FR"/>
              </w:rPr>
              <w:t>S’appuie sur la coopération au quotidien (réseaux)</w:t>
            </w:r>
          </w:p>
          <w:p w:rsidR="007260FD" w:rsidRPr="007260FD" w:rsidRDefault="007260FD" w:rsidP="00C075DD">
            <w:pPr>
              <w:rPr>
                <w:lang w:val="fr-FR"/>
              </w:rPr>
            </w:pPr>
          </w:p>
        </w:tc>
      </w:tr>
    </w:tbl>
    <w:p w:rsidR="007260FD" w:rsidRPr="007260FD" w:rsidRDefault="007260FD" w:rsidP="007260FD">
      <w:pPr>
        <w:rPr>
          <w:u w:val="single"/>
          <w:lang w:val="fr-FR"/>
        </w:rPr>
      </w:pPr>
    </w:p>
    <w:p w:rsidR="00FA46C3" w:rsidRPr="007260FD" w:rsidRDefault="00FA46C3" w:rsidP="007F723A">
      <w:pPr>
        <w:pStyle w:val="Paragraphedeliste"/>
        <w:rPr>
          <w:lang w:val="fr-FR"/>
        </w:rPr>
      </w:pPr>
    </w:p>
    <w:p w:rsidR="005976F5" w:rsidRPr="007260FD" w:rsidRDefault="007260FD" w:rsidP="000C7D61">
      <w:pPr>
        <w:ind w:firstLine="708"/>
        <w:jc w:val="both"/>
        <w:rPr>
          <w:b/>
          <w:sz w:val="24"/>
          <w:szCs w:val="24"/>
          <w:lang w:val="fr-FR"/>
        </w:rPr>
      </w:pPr>
      <w:r w:rsidRPr="007260FD">
        <w:rPr>
          <w:b/>
          <w:sz w:val="24"/>
          <w:szCs w:val="24"/>
          <w:lang w:val="fr-FR"/>
        </w:rPr>
        <w:t>Sc</w:t>
      </w:r>
      <w:r w:rsidR="00FD55B0">
        <w:rPr>
          <w:b/>
          <w:sz w:val="24"/>
          <w:szCs w:val="24"/>
          <w:lang w:val="fr-FR"/>
        </w:rPr>
        <w:t>é</w:t>
      </w:r>
      <w:r w:rsidRPr="007260FD">
        <w:rPr>
          <w:b/>
          <w:sz w:val="24"/>
          <w:szCs w:val="24"/>
          <w:lang w:val="fr-FR"/>
        </w:rPr>
        <w:t xml:space="preserve">nario Pédagogique </w:t>
      </w:r>
      <w:r w:rsidR="005976F5" w:rsidRPr="007260FD">
        <w:rPr>
          <w:b/>
          <w:sz w:val="24"/>
          <w:szCs w:val="24"/>
          <w:lang w:val="fr-FR"/>
        </w:rPr>
        <w:t xml:space="preserve"> / </w:t>
      </w:r>
      <w:r w:rsidRPr="007260FD">
        <w:rPr>
          <w:b/>
          <w:sz w:val="24"/>
          <w:szCs w:val="24"/>
          <w:lang w:val="fr-FR"/>
        </w:rPr>
        <w:t>Lignes guide pour les enseignants et les étudiants</w:t>
      </w:r>
    </w:p>
    <w:p w:rsidR="009D7F8F" w:rsidRDefault="009D7F8F" w:rsidP="000C7D61">
      <w:pPr>
        <w:jc w:val="both"/>
        <w:rPr>
          <w:sz w:val="24"/>
          <w:szCs w:val="24"/>
          <w:lang w:val="fr-FR"/>
        </w:rPr>
      </w:pPr>
      <w:r w:rsidRPr="009D7F8F">
        <w:rPr>
          <w:sz w:val="24"/>
          <w:szCs w:val="24"/>
          <w:lang w:val="fr-FR"/>
        </w:rPr>
        <w:t>Pour mettre en œuvre ce module / cette unité, il est utile, en tant que formateur / enseignant, d’obtenir davantage d’infor</w:t>
      </w:r>
      <w:r>
        <w:rPr>
          <w:sz w:val="24"/>
          <w:szCs w:val="24"/>
          <w:lang w:val="fr-FR"/>
        </w:rPr>
        <w:t xml:space="preserve">mations et d’inspiration sur le développement durable </w:t>
      </w:r>
      <w:r w:rsidRPr="009D7F8F">
        <w:rPr>
          <w:sz w:val="24"/>
          <w:szCs w:val="24"/>
          <w:lang w:val="fr-FR"/>
        </w:rPr>
        <w:t>et l’éducation à la durabilité et sur les compétences et les méthodes nécessaires / recommandées pour développer</w:t>
      </w:r>
      <w:r>
        <w:rPr>
          <w:sz w:val="24"/>
          <w:szCs w:val="24"/>
          <w:lang w:val="fr-FR"/>
        </w:rPr>
        <w:t xml:space="preserve"> le sujet</w:t>
      </w:r>
      <w:r w:rsidRPr="009D7F8F">
        <w:rPr>
          <w:sz w:val="24"/>
          <w:szCs w:val="24"/>
          <w:lang w:val="fr-FR"/>
        </w:rPr>
        <w:t xml:space="preserve"> et </w:t>
      </w:r>
      <w:r>
        <w:rPr>
          <w:sz w:val="24"/>
          <w:szCs w:val="24"/>
          <w:lang w:val="fr-FR"/>
        </w:rPr>
        <w:t>l’</w:t>
      </w:r>
      <w:r w:rsidRPr="009D7F8F">
        <w:rPr>
          <w:sz w:val="24"/>
          <w:szCs w:val="24"/>
          <w:lang w:val="fr-FR"/>
        </w:rPr>
        <w:t xml:space="preserve">enseigner. Il est donc recommandé de regarder les 3 vidéos suivantes. </w:t>
      </w:r>
      <w:r w:rsidR="00FD55B0">
        <w:rPr>
          <w:sz w:val="24"/>
          <w:szCs w:val="24"/>
          <w:lang w:val="fr-FR"/>
        </w:rPr>
        <w:t>Elle</w:t>
      </w:r>
      <w:r w:rsidRPr="009D7F8F">
        <w:rPr>
          <w:sz w:val="24"/>
          <w:szCs w:val="24"/>
          <w:lang w:val="fr-FR"/>
        </w:rPr>
        <w:t xml:space="preserve">s constituent une bonne source d'inspiration pour </w:t>
      </w:r>
      <w:r>
        <w:rPr>
          <w:sz w:val="24"/>
          <w:szCs w:val="24"/>
          <w:lang w:val="fr-FR"/>
        </w:rPr>
        <w:t>introduire</w:t>
      </w:r>
      <w:r w:rsidRPr="009D7F8F">
        <w:rPr>
          <w:sz w:val="24"/>
          <w:szCs w:val="24"/>
          <w:lang w:val="fr-FR"/>
        </w:rPr>
        <w:t xml:space="preserve"> à la notion de développement durable / éducation pour le développement durable et à la logistique durable.</w:t>
      </w:r>
    </w:p>
    <w:p w:rsidR="009D7F8F" w:rsidRPr="00FD55B0" w:rsidRDefault="009D7F8F" w:rsidP="000C7D61">
      <w:pPr>
        <w:jc w:val="both"/>
        <w:rPr>
          <w:b/>
          <w:sz w:val="24"/>
          <w:szCs w:val="24"/>
          <w:lang w:val="fr-FR"/>
        </w:rPr>
      </w:pPr>
    </w:p>
    <w:p w:rsidR="009D7F8F" w:rsidRPr="009D7F8F" w:rsidRDefault="009D7F8F" w:rsidP="009D7F8F">
      <w:pPr>
        <w:jc w:val="both"/>
        <w:rPr>
          <w:b/>
          <w:sz w:val="24"/>
          <w:szCs w:val="24"/>
          <w:lang w:val="fr-FR"/>
        </w:rPr>
      </w:pPr>
      <w:r w:rsidRPr="009D7F8F">
        <w:rPr>
          <w:b/>
          <w:sz w:val="24"/>
          <w:szCs w:val="24"/>
          <w:lang w:val="fr-FR"/>
        </w:rPr>
        <w:lastRenderedPageBreak/>
        <w:t xml:space="preserve">Grande vidéo sur l'éducation durable - créer un état d'esprit durable pour les compétences du 21ème siècle. Une vidéo de </w:t>
      </w:r>
      <w:r>
        <w:rPr>
          <w:b/>
          <w:sz w:val="24"/>
          <w:szCs w:val="24"/>
          <w:lang w:val="fr-FR"/>
        </w:rPr>
        <w:t>contexte</w:t>
      </w:r>
      <w:r w:rsidRPr="009D7F8F">
        <w:rPr>
          <w:b/>
          <w:sz w:val="24"/>
          <w:szCs w:val="24"/>
          <w:lang w:val="fr-FR"/>
        </w:rPr>
        <w:t xml:space="preserve"> pour les enseignants / formateurs sur l'éducation et son objectif global</w:t>
      </w:r>
    </w:p>
    <w:p w:rsidR="005976F5" w:rsidRPr="009D7F8F" w:rsidRDefault="00EF21B5" w:rsidP="000C7D61">
      <w:pPr>
        <w:jc w:val="both"/>
        <w:rPr>
          <w:lang w:val="fr-FR"/>
        </w:rPr>
      </w:pPr>
      <w:hyperlink r:id="rId12" w:history="1">
        <w:r w:rsidR="005976F5" w:rsidRPr="009D7F8F">
          <w:rPr>
            <w:rStyle w:val="Lienhypertexte"/>
            <w:lang w:val="fr-FR"/>
          </w:rPr>
          <w:t>https://www.youtube.com/watch?v=akYDpNOUMWk</w:t>
        </w:r>
      </w:hyperlink>
    </w:p>
    <w:p w:rsidR="005976F5" w:rsidRPr="009D7F8F" w:rsidRDefault="005976F5" w:rsidP="00FD55B0">
      <w:pPr>
        <w:spacing w:after="0" w:line="240" w:lineRule="auto"/>
        <w:jc w:val="both"/>
        <w:rPr>
          <w:lang w:val="fr-FR"/>
        </w:rPr>
      </w:pPr>
    </w:p>
    <w:p w:rsidR="009D7F8F" w:rsidRPr="009D7F8F" w:rsidRDefault="009D7F8F" w:rsidP="000C7D61">
      <w:pPr>
        <w:jc w:val="both"/>
        <w:rPr>
          <w:b/>
          <w:lang w:val="fr-FR"/>
        </w:rPr>
      </w:pPr>
      <w:r w:rsidRPr="009D7F8F">
        <w:rPr>
          <w:b/>
        </w:rPr>
        <w:t>Grande vidéo sur ce qu'est la durabilité - création d'une définition par Christian Weisser</w:t>
      </w:r>
    </w:p>
    <w:p w:rsidR="005976F5" w:rsidRPr="007260FD" w:rsidRDefault="00EF21B5" w:rsidP="000C7D61">
      <w:pPr>
        <w:jc w:val="both"/>
        <w:rPr>
          <w:rStyle w:val="Lienhypertexte"/>
          <w:lang w:val="fr-FR"/>
        </w:rPr>
      </w:pPr>
      <w:hyperlink r:id="rId13" w:history="1">
        <w:r w:rsidR="005976F5" w:rsidRPr="007260FD">
          <w:rPr>
            <w:rStyle w:val="Lienhypertexte"/>
            <w:lang w:val="fr-FR"/>
          </w:rPr>
          <w:t>https://www.youtube.com/watch?v=rmQby7adocM</w:t>
        </w:r>
      </w:hyperlink>
    </w:p>
    <w:p w:rsidR="005976F5" w:rsidRPr="009D7F8F" w:rsidRDefault="005976F5" w:rsidP="00FD55B0">
      <w:pPr>
        <w:spacing w:after="0" w:line="240" w:lineRule="auto"/>
        <w:jc w:val="both"/>
        <w:rPr>
          <w:lang w:val="fr-FR"/>
        </w:rPr>
      </w:pPr>
    </w:p>
    <w:p w:rsidR="009D7F8F" w:rsidRDefault="009D7F8F" w:rsidP="000C7D61">
      <w:pPr>
        <w:jc w:val="both"/>
        <w:rPr>
          <w:b/>
          <w:sz w:val="24"/>
          <w:szCs w:val="24"/>
          <w:lang w:val="fr-FR"/>
        </w:rPr>
      </w:pPr>
      <w:r w:rsidRPr="009D7F8F">
        <w:rPr>
          <w:b/>
          <w:sz w:val="24"/>
          <w:szCs w:val="24"/>
          <w:lang w:val="fr-FR"/>
        </w:rPr>
        <w:t xml:space="preserve">Ted talk </w:t>
      </w:r>
      <w:r>
        <w:rPr>
          <w:b/>
          <w:sz w:val="24"/>
          <w:szCs w:val="24"/>
          <w:lang w:val="fr-FR"/>
        </w:rPr>
        <w:t>–</w:t>
      </w:r>
      <w:r w:rsidRPr="009D7F8F">
        <w:rPr>
          <w:b/>
          <w:sz w:val="24"/>
          <w:szCs w:val="24"/>
          <w:lang w:val="fr-FR"/>
        </w:rPr>
        <w:t xml:space="preserve"> </w:t>
      </w:r>
      <w:r>
        <w:rPr>
          <w:b/>
          <w:sz w:val="24"/>
          <w:szCs w:val="24"/>
          <w:lang w:val="fr-FR"/>
        </w:rPr>
        <w:t xml:space="preserve">Développement Durable - c’est </w:t>
      </w:r>
      <w:r w:rsidRPr="009D7F8F">
        <w:rPr>
          <w:b/>
          <w:sz w:val="24"/>
          <w:szCs w:val="24"/>
          <w:lang w:val="fr-FR"/>
        </w:rPr>
        <w:t>la durabilité mondiale possible dans notre société. Vous n'êtes PAS UN CONSOMMATEUR - recadrez / racontez votre histoire et revendiquez votre pouvoir - une vidéo très recommandable pour réfléchir à la durabilité et à votre propre responsabilité et pouvoir d'agir en conséquence</w:t>
      </w:r>
      <w:r w:rsidR="00FD55B0">
        <w:rPr>
          <w:b/>
          <w:sz w:val="24"/>
          <w:szCs w:val="24"/>
          <w:lang w:val="fr-FR"/>
        </w:rPr>
        <w:t xml:space="preserve"> </w:t>
      </w:r>
      <w:r w:rsidRPr="009D7F8F">
        <w:rPr>
          <w:b/>
          <w:sz w:val="24"/>
          <w:szCs w:val="24"/>
          <w:lang w:val="fr-FR"/>
        </w:rPr>
        <w:t>!</w:t>
      </w:r>
    </w:p>
    <w:p w:rsidR="005976F5" w:rsidRPr="009D7F8F" w:rsidRDefault="00EF21B5" w:rsidP="000C7D61">
      <w:pPr>
        <w:jc w:val="both"/>
        <w:rPr>
          <w:rStyle w:val="Lienhypertexte"/>
          <w:lang w:val="fr-FR"/>
        </w:rPr>
      </w:pPr>
      <w:hyperlink r:id="rId14" w:history="1">
        <w:r w:rsidR="005976F5" w:rsidRPr="009D7F8F">
          <w:rPr>
            <w:rStyle w:val="Lienhypertexte"/>
            <w:lang w:val="fr-FR"/>
          </w:rPr>
          <w:t>https://www.youtube.com/watch?v=Mor2CZj3KZQ</w:t>
        </w:r>
      </w:hyperlink>
    </w:p>
    <w:p w:rsidR="00DD743A" w:rsidRPr="009D7F8F" w:rsidRDefault="00DD743A" w:rsidP="000C7D61">
      <w:pPr>
        <w:jc w:val="both"/>
        <w:rPr>
          <w:rStyle w:val="Lienhypertexte"/>
          <w:lang w:val="fr-FR"/>
        </w:rPr>
      </w:pPr>
    </w:p>
    <w:p w:rsidR="00740E0E" w:rsidRPr="003A05D5" w:rsidRDefault="00A82189" w:rsidP="000C7D61">
      <w:pPr>
        <w:jc w:val="both"/>
        <w:rPr>
          <w:rStyle w:val="Lienhypertexte"/>
          <w:rFonts w:cstheme="minorHAnsi"/>
        </w:rPr>
      </w:pPr>
      <w:r>
        <w:rPr>
          <w:rStyle w:val="Lienhypertexte"/>
          <w:b/>
          <w:color w:val="auto"/>
          <w:u w:val="none"/>
          <w:lang w:val="es-MX"/>
        </w:rPr>
        <w:t>Présentation/a</w:t>
      </w:r>
      <w:r w:rsidR="00E350C4">
        <w:rPr>
          <w:rStyle w:val="Lienhypertexte"/>
          <w:b/>
          <w:color w:val="auto"/>
          <w:u w:val="none"/>
          <w:lang w:val="es-MX"/>
        </w:rPr>
        <w:t xml:space="preserve">perçu des </w:t>
      </w:r>
      <w:r w:rsidR="00FD55B0">
        <w:rPr>
          <w:rStyle w:val="Lienhypertexte"/>
          <w:b/>
          <w:color w:val="auto"/>
          <w:u w:val="none"/>
          <w:lang w:val="es-MX"/>
        </w:rPr>
        <w:t>Sé</w:t>
      </w:r>
      <w:r w:rsidR="00E350C4">
        <w:rPr>
          <w:rStyle w:val="Lienhypertexte"/>
          <w:b/>
          <w:color w:val="auto"/>
          <w:u w:val="none"/>
          <w:lang w:val="es-MX"/>
        </w:rPr>
        <w:t>quences</w:t>
      </w:r>
      <w:r>
        <w:rPr>
          <w:rStyle w:val="Lienhypertexte"/>
          <w:b/>
          <w:color w:val="auto"/>
          <w:u w:val="none"/>
          <w:lang w:val="es-MX"/>
        </w:rPr>
        <w:t xml:space="preserve"> </w:t>
      </w:r>
      <w:r w:rsidR="00DD743A" w:rsidRPr="00DD743A">
        <w:rPr>
          <w:rStyle w:val="Lienhypertexte"/>
          <w:b/>
          <w:color w:val="auto"/>
          <w:u w:val="none"/>
          <w:lang w:val="es-MX"/>
        </w:rPr>
        <w:t>:</w:t>
      </w:r>
    </w:p>
    <w:tbl>
      <w:tblPr>
        <w:tblStyle w:val="Grilledutableau"/>
        <w:tblW w:w="0" w:type="auto"/>
        <w:tblLook w:val="04A0" w:firstRow="1" w:lastRow="0" w:firstColumn="1" w:lastColumn="0" w:noHBand="0" w:noVBand="1"/>
      </w:tblPr>
      <w:tblGrid>
        <w:gridCol w:w="2053"/>
        <w:gridCol w:w="2397"/>
        <w:gridCol w:w="4612"/>
      </w:tblGrid>
      <w:tr w:rsidR="00FD096F" w:rsidRPr="00C72A2B" w:rsidTr="008525FD">
        <w:tc>
          <w:tcPr>
            <w:tcW w:w="2053" w:type="dxa"/>
          </w:tcPr>
          <w:p w:rsidR="00FD096F" w:rsidRPr="00C72A2B" w:rsidRDefault="009D7F8F" w:rsidP="009D7F8F">
            <w:pPr>
              <w:jc w:val="both"/>
              <w:rPr>
                <w:rFonts w:cstheme="minorHAnsi"/>
                <w:b/>
                <w:lang w:val="fr-FR"/>
              </w:rPr>
            </w:pPr>
            <w:r w:rsidRPr="00C72A2B">
              <w:rPr>
                <w:rFonts w:cstheme="minorHAnsi"/>
                <w:b/>
                <w:lang w:val="fr-FR"/>
              </w:rPr>
              <w:t xml:space="preserve">Objectif de la séquence </w:t>
            </w:r>
          </w:p>
        </w:tc>
        <w:tc>
          <w:tcPr>
            <w:tcW w:w="2397" w:type="dxa"/>
          </w:tcPr>
          <w:p w:rsidR="00FD096F" w:rsidRPr="00C72A2B" w:rsidRDefault="009D7F8F" w:rsidP="009D7F8F">
            <w:pPr>
              <w:jc w:val="both"/>
              <w:rPr>
                <w:rFonts w:cstheme="minorHAnsi"/>
                <w:b/>
                <w:lang w:val="fr-FR"/>
              </w:rPr>
            </w:pPr>
            <w:r w:rsidRPr="00C72A2B">
              <w:rPr>
                <w:rFonts w:cstheme="minorHAnsi"/>
                <w:b/>
                <w:lang w:val="fr-FR"/>
              </w:rPr>
              <w:t xml:space="preserve">Contenu détaillé </w:t>
            </w:r>
          </w:p>
        </w:tc>
        <w:tc>
          <w:tcPr>
            <w:tcW w:w="4612" w:type="dxa"/>
          </w:tcPr>
          <w:p w:rsidR="00FD096F" w:rsidRPr="00C72A2B" w:rsidRDefault="009D7F8F" w:rsidP="00C72A2B">
            <w:pPr>
              <w:jc w:val="both"/>
              <w:rPr>
                <w:rFonts w:cstheme="minorHAnsi"/>
                <w:b/>
                <w:lang w:val="fr-FR"/>
              </w:rPr>
            </w:pPr>
            <w:r w:rsidRPr="00C72A2B">
              <w:rPr>
                <w:rFonts w:cstheme="minorHAnsi"/>
                <w:b/>
                <w:lang w:val="fr-FR"/>
              </w:rPr>
              <w:t xml:space="preserve">Méthode Pédagogique </w:t>
            </w:r>
            <w:r w:rsidR="00C72A2B" w:rsidRPr="00C72A2B">
              <w:rPr>
                <w:rFonts w:cstheme="minorHAnsi"/>
                <w:b/>
                <w:lang w:val="fr-FR"/>
              </w:rPr>
              <w:t xml:space="preserve">et moyens </w:t>
            </w:r>
          </w:p>
        </w:tc>
      </w:tr>
      <w:tr w:rsidR="00FD096F" w:rsidRPr="00C72A2B" w:rsidTr="008525FD">
        <w:tc>
          <w:tcPr>
            <w:tcW w:w="2053" w:type="dxa"/>
          </w:tcPr>
          <w:p w:rsidR="00FD096F" w:rsidRPr="00C72A2B" w:rsidRDefault="009D7F8F" w:rsidP="009D7F8F">
            <w:pPr>
              <w:rPr>
                <w:rFonts w:cstheme="minorHAnsi"/>
                <w:lang w:val="fr-FR"/>
              </w:rPr>
            </w:pPr>
            <w:r w:rsidRPr="00C72A2B">
              <w:rPr>
                <w:rFonts w:cstheme="minorHAnsi"/>
                <w:lang w:val="fr-FR"/>
              </w:rPr>
              <w:t xml:space="preserve">Obtenir des connaissances de base sur le concept de DD </w:t>
            </w:r>
            <w:r w:rsidR="00FD096F" w:rsidRPr="00C72A2B">
              <w:rPr>
                <w:rFonts w:cstheme="minorHAnsi"/>
                <w:lang w:val="fr-FR"/>
              </w:rPr>
              <w:t xml:space="preserve"> </w:t>
            </w:r>
          </w:p>
        </w:tc>
        <w:tc>
          <w:tcPr>
            <w:tcW w:w="2397" w:type="dxa"/>
          </w:tcPr>
          <w:p w:rsidR="009D7F8F" w:rsidRPr="00C72A2B" w:rsidRDefault="009D7F8F" w:rsidP="009D7F8F">
            <w:pPr>
              <w:rPr>
                <w:rFonts w:cstheme="minorHAnsi"/>
                <w:lang w:val="fr-FR"/>
              </w:rPr>
            </w:pPr>
            <w:r w:rsidRPr="00C72A2B">
              <w:rPr>
                <w:rFonts w:cstheme="minorHAnsi"/>
                <w:lang w:val="fr-FR"/>
              </w:rPr>
              <w:t>Introduction sur le concept de durabilité</w:t>
            </w:r>
          </w:p>
          <w:p w:rsidR="009D7F8F" w:rsidRPr="00C72A2B" w:rsidRDefault="009D7F8F" w:rsidP="009D7F8F">
            <w:pPr>
              <w:rPr>
                <w:rFonts w:cstheme="minorHAnsi"/>
                <w:lang w:val="fr-FR"/>
              </w:rPr>
            </w:pPr>
            <w:r w:rsidRPr="00C72A2B">
              <w:rPr>
                <w:rFonts w:cstheme="minorHAnsi"/>
                <w:lang w:val="fr-FR"/>
              </w:rPr>
              <w:t>3 piliers du DD</w:t>
            </w:r>
            <w:r w:rsidR="00E350C4">
              <w:rPr>
                <w:rFonts w:cstheme="minorHAnsi"/>
                <w:lang w:val="fr-FR"/>
              </w:rPr>
              <w:t xml:space="preserve"> </w:t>
            </w:r>
            <w:r w:rsidRPr="00C72A2B">
              <w:rPr>
                <w:rFonts w:cstheme="minorHAnsi"/>
                <w:lang w:val="fr-FR"/>
              </w:rPr>
              <w:t>: économique, social, environnemental.</w:t>
            </w:r>
          </w:p>
          <w:p w:rsidR="009D7F8F" w:rsidRPr="00C72A2B" w:rsidRDefault="009D7F8F" w:rsidP="009D7F8F">
            <w:pPr>
              <w:rPr>
                <w:rFonts w:cstheme="minorHAnsi"/>
                <w:lang w:val="fr-FR"/>
              </w:rPr>
            </w:pPr>
            <w:r w:rsidRPr="00C72A2B">
              <w:rPr>
                <w:rFonts w:cstheme="minorHAnsi"/>
                <w:lang w:val="fr-FR"/>
              </w:rPr>
              <w:t>Relier le concept de durabilité à différents domaines et à la pratique de la vie quotidienne.</w:t>
            </w:r>
          </w:p>
          <w:p w:rsidR="009D7F8F" w:rsidRPr="00C72A2B" w:rsidRDefault="009D7F8F" w:rsidP="009D7F8F">
            <w:pPr>
              <w:rPr>
                <w:rFonts w:cstheme="minorHAnsi"/>
                <w:lang w:val="fr-FR"/>
              </w:rPr>
            </w:pPr>
            <w:r w:rsidRPr="00C72A2B">
              <w:rPr>
                <w:rFonts w:cstheme="minorHAnsi"/>
                <w:lang w:val="fr-FR"/>
              </w:rPr>
              <w:t>Définissez des champs d'action dans votre propre vie où vous pouvez être un agent de changement.</w:t>
            </w:r>
          </w:p>
          <w:p w:rsidR="00FD096F" w:rsidRPr="00C72A2B" w:rsidRDefault="00FD096F" w:rsidP="009D7F8F">
            <w:pPr>
              <w:jc w:val="both"/>
              <w:rPr>
                <w:rFonts w:cstheme="minorHAnsi"/>
                <w:lang w:val="fr-FR"/>
              </w:rPr>
            </w:pPr>
          </w:p>
        </w:tc>
        <w:tc>
          <w:tcPr>
            <w:tcW w:w="4612" w:type="dxa"/>
          </w:tcPr>
          <w:p w:rsidR="00FD096F" w:rsidRPr="00C72A2B" w:rsidRDefault="00FD096F" w:rsidP="000C7D61">
            <w:pPr>
              <w:jc w:val="both"/>
              <w:rPr>
                <w:rFonts w:cstheme="minorHAnsi"/>
                <w:lang w:val="fr-FR"/>
              </w:rPr>
            </w:pPr>
            <w:r w:rsidRPr="00C72A2B">
              <w:rPr>
                <w:rFonts w:cstheme="minorHAnsi"/>
                <w:lang w:val="fr-FR"/>
              </w:rPr>
              <w:t>10 min – Lecture</w:t>
            </w:r>
            <w:r w:rsidR="00C72A2B" w:rsidRPr="00C72A2B">
              <w:rPr>
                <w:rFonts w:cstheme="minorHAnsi"/>
                <w:lang w:val="fr-FR"/>
              </w:rPr>
              <w:t xml:space="preserve"> d’information </w:t>
            </w:r>
            <w:r w:rsidRPr="00C72A2B">
              <w:rPr>
                <w:rFonts w:cstheme="minorHAnsi"/>
                <w:lang w:val="fr-FR"/>
              </w:rPr>
              <w:t xml:space="preserve"> </w:t>
            </w:r>
            <w:hyperlink w:anchor="_OER_–_PART_1" w:history="1">
              <w:r w:rsidR="00374980">
                <w:rPr>
                  <w:rStyle w:val="Lienhypertexte"/>
                  <w:rFonts w:cstheme="minorHAnsi"/>
                  <w:b/>
                  <w:lang w:val="fr-FR"/>
                </w:rPr>
                <w:t>REL</w:t>
              </w:r>
            </w:hyperlink>
            <w:r w:rsidR="00374980">
              <w:rPr>
                <w:rStyle w:val="Lienhypertexte"/>
                <w:rFonts w:cstheme="minorHAnsi"/>
                <w:b/>
                <w:lang w:val="fr-FR"/>
              </w:rPr>
              <w:t>2</w:t>
            </w:r>
          </w:p>
          <w:p w:rsidR="00FD096F" w:rsidRPr="00C72A2B" w:rsidRDefault="00FD096F" w:rsidP="000C7D61">
            <w:pPr>
              <w:jc w:val="both"/>
              <w:rPr>
                <w:rFonts w:cstheme="minorHAnsi"/>
                <w:lang w:val="fr-FR"/>
              </w:rPr>
            </w:pPr>
          </w:p>
          <w:p w:rsidR="00FD096F" w:rsidRPr="00C72A2B" w:rsidRDefault="00CC22CB" w:rsidP="000C7D61">
            <w:pPr>
              <w:jc w:val="both"/>
              <w:rPr>
                <w:rFonts w:cstheme="minorHAnsi"/>
                <w:lang w:val="fr-FR"/>
              </w:rPr>
            </w:pPr>
            <w:r w:rsidRPr="00C72A2B">
              <w:rPr>
                <w:rFonts w:cstheme="minorHAnsi"/>
                <w:lang w:val="fr-FR"/>
              </w:rPr>
              <w:t>3</w:t>
            </w:r>
            <w:r w:rsidR="00D21652" w:rsidRPr="00C72A2B">
              <w:rPr>
                <w:rFonts w:cstheme="minorHAnsi"/>
                <w:lang w:val="fr-FR"/>
              </w:rPr>
              <w:t>0</w:t>
            </w:r>
            <w:r w:rsidR="00FD096F" w:rsidRPr="00C72A2B">
              <w:rPr>
                <w:rFonts w:cstheme="minorHAnsi"/>
                <w:lang w:val="fr-FR"/>
              </w:rPr>
              <w:t xml:space="preserve"> min - </w:t>
            </w:r>
            <w:r w:rsidR="00C72A2B" w:rsidRPr="00C72A2B">
              <w:rPr>
                <w:rFonts w:cstheme="minorHAnsi"/>
                <w:lang w:val="fr-FR"/>
              </w:rPr>
              <w:t>Sélection</w:t>
            </w:r>
            <w:r w:rsidR="00FD096F" w:rsidRPr="00C72A2B">
              <w:rPr>
                <w:rFonts w:cstheme="minorHAnsi"/>
                <w:lang w:val="fr-FR"/>
              </w:rPr>
              <w:t xml:space="preserve"> </w:t>
            </w:r>
            <w:r w:rsidR="00C72A2B" w:rsidRPr="00C72A2B">
              <w:rPr>
                <w:rFonts w:cstheme="minorHAnsi"/>
                <w:lang w:val="fr-FR"/>
              </w:rPr>
              <w:t>de vidéo</w:t>
            </w:r>
            <w:r w:rsidR="00E350C4">
              <w:rPr>
                <w:rFonts w:cstheme="minorHAnsi"/>
                <w:lang w:val="fr-FR"/>
              </w:rPr>
              <w:t>s introductives</w:t>
            </w:r>
            <w:r w:rsidR="00C72A2B" w:rsidRPr="00C72A2B">
              <w:rPr>
                <w:rFonts w:cstheme="minorHAnsi"/>
                <w:lang w:val="fr-FR"/>
              </w:rPr>
              <w:t xml:space="preserve"> </w:t>
            </w:r>
            <w:hyperlink w:anchor="_OER_–_PART_2" w:history="1">
              <w:r w:rsidR="00374980">
                <w:rPr>
                  <w:rStyle w:val="Lienhypertexte"/>
                  <w:rFonts w:cstheme="minorHAnsi"/>
                  <w:b/>
                  <w:lang w:val="fr-FR"/>
                </w:rPr>
                <w:t>REL</w:t>
              </w:r>
              <w:r w:rsidR="00FD096F" w:rsidRPr="00C72A2B">
                <w:rPr>
                  <w:rStyle w:val="Lienhypertexte"/>
                  <w:rFonts w:cstheme="minorHAnsi"/>
                  <w:b/>
                  <w:lang w:val="fr-FR"/>
                </w:rPr>
                <w:t xml:space="preserve"> 3</w:t>
              </w:r>
            </w:hyperlink>
          </w:p>
          <w:p w:rsidR="00FD096F" w:rsidRPr="00C72A2B" w:rsidRDefault="00C72A2B" w:rsidP="000C7D61">
            <w:pPr>
              <w:jc w:val="both"/>
              <w:rPr>
                <w:rFonts w:cstheme="minorHAnsi"/>
                <w:lang w:val="fr-FR"/>
              </w:rPr>
            </w:pPr>
            <w:r w:rsidRPr="00C72A2B">
              <w:rPr>
                <w:rFonts w:cstheme="minorHAnsi"/>
                <w:lang w:val="fr-FR"/>
              </w:rPr>
              <w:t>Regardez les vidéos et évaluez-les</w:t>
            </w:r>
          </w:p>
          <w:p w:rsidR="00D21652" w:rsidRPr="00C72A2B" w:rsidRDefault="00D21652" w:rsidP="000C7D61">
            <w:pPr>
              <w:jc w:val="both"/>
              <w:rPr>
                <w:rFonts w:cstheme="minorHAnsi"/>
                <w:lang w:val="fr-FR"/>
              </w:rPr>
            </w:pPr>
          </w:p>
          <w:p w:rsidR="00D21652" w:rsidRPr="00C72A2B" w:rsidRDefault="00D21652" w:rsidP="000C7D61">
            <w:pPr>
              <w:jc w:val="both"/>
              <w:rPr>
                <w:rFonts w:cstheme="minorHAnsi"/>
                <w:lang w:val="fr-FR"/>
              </w:rPr>
            </w:pPr>
            <w:r w:rsidRPr="00C72A2B">
              <w:rPr>
                <w:rFonts w:cstheme="minorHAnsi"/>
                <w:lang w:val="fr-FR"/>
              </w:rPr>
              <w:t xml:space="preserve">15 min – </w:t>
            </w:r>
            <w:r w:rsidR="00C72A2B" w:rsidRPr="00C72A2B">
              <w:rPr>
                <w:rFonts w:cstheme="minorHAnsi"/>
                <w:lang w:val="fr-FR"/>
              </w:rPr>
              <w:t xml:space="preserve">Travaillez ensemble </w:t>
            </w:r>
            <w:r w:rsidR="00E350C4">
              <w:rPr>
                <w:rFonts w:cstheme="minorHAnsi"/>
                <w:lang w:val="fr-FR"/>
              </w:rPr>
              <w:t>à l’aide</w:t>
            </w:r>
            <w:r w:rsidR="00C72A2B" w:rsidRPr="00C72A2B">
              <w:rPr>
                <w:rFonts w:cstheme="minorHAnsi"/>
                <w:lang w:val="fr-FR"/>
              </w:rPr>
              <w:t xml:space="preserve"> d’une fiche </w:t>
            </w:r>
            <w:r w:rsidR="00C72A2B">
              <w:rPr>
                <w:rFonts w:cstheme="minorHAnsi"/>
                <w:lang w:val="fr-FR"/>
              </w:rPr>
              <w:t xml:space="preserve">résumé </w:t>
            </w:r>
            <w:hyperlink w:anchor="_OER_–_PART_3" w:history="1">
              <w:r w:rsidR="00374980">
                <w:rPr>
                  <w:rStyle w:val="Lienhypertexte"/>
                  <w:rFonts w:cstheme="minorHAnsi"/>
                  <w:b/>
                  <w:lang w:val="fr-FR"/>
                </w:rPr>
                <w:t>REL</w:t>
              </w:r>
              <w:r w:rsidRPr="00C72A2B">
                <w:rPr>
                  <w:rStyle w:val="Lienhypertexte"/>
                  <w:rFonts w:cstheme="minorHAnsi"/>
                  <w:b/>
                  <w:lang w:val="fr-FR"/>
                </w:rPr>
                <w:t xml:space="preserve"> 4</w:t>
              </w:r>
            </w:hyperlink>
          </w:p>
          <w:p w:rsidR="00D21652" w:rsidRPr="00C72A2B" w:rsidRDefault="00D21652" w:rsidP="00C72A2B">
            <w:pPr>
              <w:ind w:firstLine="708"/>
              <w:jc w:val="both"/>
              <w:rPr>
                <w:rFonts w:cstheme="minorHAnsi"/>
                <w:lang w:val="fr-FR"/>
              </w:rPr>
            </w:pPr>
          </w:p>
          <w:p w:rsidR="00D21652" w:rsidRPr="00C72A2B" w:rsidRDefault="008D6EED" w:rsidP="000C7D61">
            <w:pPr>
              <w:jc w:val="both"/>
              <w:rPr>
                <w:rFonts w:cstheme="minorHAnsi"/>
                <w:lang w:val="fr-FR"/>
              </w:rPr>
            </w:pPr>
            <w:r w:rsidRPr="00C72A2B">
              <w:rPr>
                <w:rFonts w:cstheme="minorHAnsi"/>
                <w:lang w:val="fr-FR"/>
              </w:rPr>
              <w:t xml:space="preserve">90 min </w:t>
            </w:r>
            <w:r w:rsidR="00C72A2B">
              <w:rPr>
                <w:rFonts w:cstheme="minorHAnsi"/>
                <w:lang w:val="fr-FR"/>
              </w:rPr>
              <w:t>–</w:t>
            </w:r>
            <w:r w:rsidRPr="00C72A2B">
              <w:rPr>
                <w:rFonts w:cstheme="minorHAnsi"/>
                <w:lang w:val="fr-FR"/>
              </w:rPr>
              <w:t xml:space="preserve"> </w:t>
            </w:r>
            <w:r w:rsidR="00C72A2B">
              <w:rPr>
                <w:rFonts w:cstheme="minorHAnsi"/>
                <w:lang w:val="fr-FR"/>
              </w:rPr>
              <w:t xml:space="preserve">Exercices de groupe </w:t>
            </w:r>
            <w:r w:rsidR="00D21652" w:rsidRPr="00C72A2B">
              <w:rPr>
                <w:rFonts w:cstheme="minorHAnsi"/>
                <w:lang w:val="fr-FR"/>
              </w:rPr>
              <w:t xml:space="preserve">– </w:t>
            </w:r>
            <w:r w:rsidR="00C72A2B">
              <w:rPr>
                <w:rFonts w:cstheme="minorHAnsi"/>
                <w:lang w:val="fr-FR"/>
              </w:rPr>
              <w:t>partage en plénière</w:t>
            </w:r>
            <w:r w:rsidR="00D21652" w:rsidRPr="00C72A2B">
              <w:rPr>
                <w:rFonts w:cstheme="minorHAnsi"/>
                <w:lang w:val="fr-FR"/>
              </w:rPr>
              <w:t xml:space="preserve"> </w:t>
            </w:r>
            <w:hyperlink w:anchor="_OER_–_PART_3" w:history="1">
              <w:r w:rsidR="00374980">
                <w:rPr>
                  <w:rStyle w:val="Lienhypertexte"/>
                  <w:rFonts w:cstheme="minorHAnsi"/>
                  <w:b/>
                  <w:lang w:val="fr-FR"/>
                </w:rPr>
                <w:t xml:space="preserve">REL </w:t>
              </w:r>
              <w:r w:rsidRPr="00C72A2B">
                <w:rPr>
                  <w:rStyle w:val="Lienhypertexte"/>
                  <w:rFonts w:cstheme="minorHAnsi"/>
                  <w:b/>
                  <w:lang w:val="fr-FR"/>
                </w:rPr>
                <w:t>4</w:t>
              </w:r>
            </w:hyperlink>
          </w:p>
          <w:p w:rsidR="008D6EED" w:rsidRPr="00C72A2B" w:rsidRDefault="008D6EED" w:rsidP="000C7D61">
            <w:pPr>
              <w:jc w:val="both"/>
              <w:rPr>
                <w:rFonts w:cstheme="minorHAnsi"/>
                <w:lang w:val="fr-FR"/>
              </w:rPr>
            </w:pPr>
          </w:p>
          <w:p w:rsidR="00D21652" w:rsidRPr="00C72A2B" w:rsidRDefault="00F2519B" w:rsidP="00374980">
            <w:pPr>
              <w:jc w:val="both"/>
              <w:rPr>
                <w:rFonts w:cstheme="minorHAnsi"/>
                <w:lang w:val="fr-FR"/>
              </w:rPr>
            </w:pPr>
            <w:r w:rsidRPr="00C72A2B">
              <w:rPr>
                <w:rFonts w:cstheme="minorHAnsi"/>
                <w:lang w:val="fr-FR"/>
              </w:rPr>
              <w:t>60</w:t>
            </w:r>
            <w:r w:rsidR="00E56B2B" w:rsidRPr="00C72A2B">
              <w:rPr>
                <w:rFonts w:cstheme="minorHAnsi"/>
                <w:lang w:val="fr-FR"/>
              </w:rPr>
              <w:t xml:space="preserve"> min – </w:t>
            </w:r>
            <w:r w:rsidR="00C72A2B">
              <w:rPr>
                <w:rFonts w:cstheme="minorHAnsi"/>
                <w:lang w:val="fr-FR"/>
              </w:rPr>
              <w:t xml:space="preserve">Evaluation et </w:t>
            </w:r>
            <w:r w:rsidR="008D6EED" w:rsidRPr="00C72A2B">
              <w:rPr>
                <w:rFonts w:cstheme="minorHAnsi"/>
                <w:lang w:val="fr-FR"/>
              </w:rPr>
              <w:t xml:space="preserve">questions </w:t>
            </w:r>
            <w:hyperlink w:anchor="_OER_–_PART_4" w:history="1">
              <w:r w:rsidR="00374980">
                <w:rPr>
                  <w:rStyle w:val="Lienhypertexte"/>
                  <w:rFonts w:cstheme="minorHAnsi"/>
                  <w:b/>
                  <w:lang w:val="fr-FR"/>
                </w:rPr>
                <w:t>REL</w:t>
              </w:r>
              <w:r w:rsidR="008D6EED" w:rsidRPr="00C72A2B">
                <w:rPr>
                  <w:rStyle w:val="Lienhypertexte"/>
                  <w:rFonts w:cstheme="minorHAnsi"/>
                  <w:b/>
                  <w:lang w:val="fr-FR"/>
                </w:rPr>
                <w:t xml:space="preserve"> 5</w:t>
              </w:r>
            </w:hyperlink>
          </w:p>
        </w:tc>
      </w:tr>
      <w:tr w:rsidR="00FD096F" w:rsidRPr="00C72A2B" w:rsidTr="008525FD">
        <w:tc>
          <w:tcPr>
            <w:tcW w:w="2053" w:type="dxa"/>
          </w:tcPr>
          <w:p w:rsidR="008A2EBE" w:rsidRPr="00C72A2B" w:rsidRDefault="00374980" w:rsidP="00374980">
            <w:pPr>
              <w:jc w:val="both"/>
              <w:rPr>
                <w:rFonts w:cstheme="minorHAnsi"/>
                <w:lang w:val="fr-FR"/>
              </w:rPr>
            </w:pPr>
            <w:r>
              <w:rPr>
                <w:rFonts w:cstheme="minorHAnsi"/>
                <w:lang w:val="fr-FR"/>
              </w:rPr>
              <w:lastRenderedPageBreak/>
              <w:t xml:space="preserve">Logistique durable Transports et environnement </w:t>
            </w:r>
          </w:p>
        </w:tc>
        <w:tc>
          <w:tcPr>
            <w:tcW w:w="2397" w:type="dxa"/>
          </w:tcPr>
          <w:p w:rsidR="00FD096F" w:rsidRPr="00374980" w:rsidRDefault="00E350C4" w:rsidP="000C7D61">
            <w:pPr>
              <w:jc w:val="both"/>
              <w:rPr>
                <w:rFonts w:cstheme="minorHAnsi"/>
                <w:lang w:val="fr-FR"/>
              </w:rPr>
            </w:pPr>
            <w:r>
              <w:rPr>
                <w:rFonts w:cstheme="minorHAnsi"/>
                <w:lang w:val="fr-FR"/>
              </w:rPr>
              <w:t>En savoir plus sur le domaine</w:t>
            </w:r>
            <w:r w:rsidR="00374980" w:rsidRPr="00374980">
              <w:rPr>
                <w:rFonts w:cstheme="minorHAnsi"/>
                <w:lang w:val="fr-FR"/>
              </w:rPr>
              <w:t xml:space="preserve"> de la logistique durable </w:t>
            </w:r>
          </w:p>
          <w:p w:rsidR="003207CF" w:rsidRPr="00374980" w:rsidRDefault="003207CF" w:rsidP="000C7D61">
            <w:pPr>
              <w:jc w:val="both"/>
              <w:rPr>
                <w:rFonts w:cstheme="minorHAnsi"/>
                <w:lang w:val="fr-FR"/>
              </w:rPr>
            </w:pPr>
          </w:p>
          <w:p w:rsidR="00FF7925" w:rsidRPr="00C72A2B" w:rsidRDefault="00374980" w:rsidP="000C7D61">
            <w:pPr>
              <w:jc w:val="both"/>
              <w:rPr>
                <w:rFonts w:cstheme="minorHAnsi"/>
                <w:lang w:val="fr-FR"/>
              </w:rPr>
            </w:pPr>
            <w:r w:rsidRPr="00374980">
              <w:rPr>
                <w:rFonts w:cstheme="minorHAnsi"/>
                <w:lang w:val="fr-FR"/>
              </w:rPr>
              <w:t>Introduction au sujet du trafic de fret durable et informations de base sur le thème des transporteurs de transport durables et de la durabilité dans le trafic de marchandises.</w:t>
            </w:r>
          </w:p>
        </w:tc>
        <w:tc>
          <w:tcPr>
            <w:tcW w:w="4612" w:type="dxa"/>
          </w:tcPr>
          <w:p w:rsidR="00F82E04" w:rsidRPr="00FD55B0" w:rsidRDefault="00F82E04" w:rsidP="000C7D61">
            <w:pPr>
              <w:jc w:val="both"/>
              <w:rPr>
                <w:rFonts w:cstheme="minorHAnsi"/>
                <w:b/>
                <w:lang w:val="en-US"/>
              </w:rPr>
            </w:pPr>
            <w:r w:rsidRPr="00FD55B0">
              <w:rPr>
                <w:rFonts w:cstheme="minorHAnsi"/>
                <w:b/>
                <w:lang w:val="en-US"/>
              </w:rPr>
              <w:t>90 min to 180 min</w:t>
            </w:r>
          </w:p>
          <w:p w:rsidR="00F82E04" w:rsidRPr="00FD55B0" w:rsidRDefault="00F82E04" w:rsidP="000C7D61">
            <w:pPr>
              <w:jc w:val="both"/>
              <w:rPr>
                <w:rFonts w:cstheme="minorHAnsi"/>
                <w:b/>
                <w:lang w:val="en-US"/>
              </w:rPr>
            </w:pPr>
          </w:p>
          <w:p w:rsidR="00FD096F" w:rsidRPr="00FD55B0" w:rsidRDefault="00EF21B5" w:rsidP="000C7D61">
            <w:pPr>
              <w:jc w:val="both"/>
              <w:rPr>
                <w:rFonts w:cstheme="minorHAnsi"/>
                <w:lang w:val="en-US"/>
              </w:rPr>
            </w:pPr>
            <w:hyperlink w:anchor="_OER_PART_6" w:history="1">
              <w:r w:rsidR="00374980" w:rsidRPr="00FD55B0">
                <w:rPr>
                  <w:rStyle w:val="Lienhypertexte"/>
                  <w:rFonts w:cstheme="minorHAnsi"/>
                  <w:b/>
                  <w:lang w:val="en-US"/>
                </w:rPr>
                <w:t>REL</w:t>
              </w:r>
              <w:r w:rsidR="00F82E04" w:rsidRPr="00FD55B0">
                <w:rPr>
                  <w:rStyle w:val="Lienhypertexte"/>
                  <w:rFonts w:cstheme="minorHAnsi"/>
                  <w:b/>
                  <w:lang w:val="en-US"/>
                </w:rPr>
                <w:t xml:space="preserve"> 6</w:t>
              </w:r>
            </w:hyperlink>
            <w:r w:rsidR="00F77B6F" w:rsidRPr="00FD55B0">
              <w:rPr>
                <w:rFonts w:cstheme="minorHAnsi"/>
                <w:lang w:val="en-US"/>
              </w:rPr>
              <w:t xml:space="preserve"> REeco</w:t>
            </w:r>
            <w:r w:rsidR="00F82E04" w:rsidRPr="00FD55B0">
              <w:rPr>
                <w:rFonts w:cstheme="minorHAnsi"/>
                <w:lang w:val="en-US"/>
              </w:rPr>
              <w:t xml:space="preserve">Trans </w:t>
            </w:r>
            <w:r w:rsidR="00F77B6F" w:rsidRPr="00FD55B0">
              <w:rPr>
                <w:rFonts w:cstheme="minorHAnsi"/>
                <w:lang w:val="en-US"/>
              </w:rPr>
              <w:t>learning material packages</w:t>
            </w:r>
          </w:p>
          <w:p w:rsidR="00F82E04" w:rsidRPr="00FD55B0" w:rsidRDefault="00F82E04" w:rsidP="000C7D61">
            <w:pPr>
              <w:jc w:val="both"/>
              <w:rPr>
                <w:rFonts w:cstheme="minorHAnsi"/>
                <w:color w:val="000000"/>
                <w:highlight w:val="yellow"/>
                <w:lang w:val="en-US"/>
              </w:rPr>
            </w:pPr>
            <w:r w:rsidRPr="00FD55B0">
              <w:rPr>
                <w:rFonts w:cstheme="minorHAnsi"/>
                <w:color w:val="000000"/>
                <w:lang w:val="en-US"/>
              </w:rPr>
              <w:t>http://www.reecotrans.at/de/lehrmittel/pakete/</w:t>
            </w:r>
          </w:p>
          <w:p w:rsidR="00F82E04" w:rsidRPr="00FD55B0" w:rsidRDefault="00F82E04" w:rsidP="000C7D61">
            <w:pPr>
              <w:jc w:val="both"/>
              <w:rPr>
                <w:rFonts w:cstheme="minorHAnsi"/>
                <w:lang w:val="en-US"/>
              </w:rPr>
            </w:pPr>
          </w:p>
          <w:p w:rsidR="00F82E04" w:rsidRPr="00FD55B0" w:rsidRDefault="00F82E04" w:rsidP="000C7D61">
            <w:pPr>
              <w:jc w:val="both"/>
              <w:rPr>
                <w:rFonts w:cstheme="minorHAnsi"/>
                <w:lang w:val="en-US"/>
              </w:rPr>
            </w:pPr>
          </w:p>
        </w:tc>
      </w:tr>
      <w:tr w:rsidR="00FD096F" w:rsidRPr="00C72A2B" w:rsidTr="008525FD">
        <w:tc>
          <w:tcPr>
            <w:tcW w:w="2053" w:type="dxa"/>
          </w:tcPr>
          <w:p w:rsidR="00FD096F" w:rsidRPr="00C72A2B" w:rsidRDefault="00374980" w:rsidP="000C7D61">
            <w:pPr>
              <w:jc w:val="both"/>
              <w:rPr>
                <w:rFonts w:cstheme="minorHAnsi"/>
                <w:lang w:val="fr-FR"/>
              </w:rPr>
            </w:pPr>
            <w:r w:rsidRPr="00C72A2B">
              <w:rPr>
                <w:rFonts w:cstheme="minorHAnsi"/>
                <w:lang w:val="fr-FR"/>
              </w:rPr>
              <w:t>Coopération</w:t>
            </w:r>
          </w:p>
        </w:tc>
        <w:tc>
          <w:tcPr>
            <w:tcW w:w="2397" w:type="dxa"/>
          </w:tcPr>
          <w:p w:rsidR="00FD096F" w:rsidRPr="00C72A2B" w:rsidRDefault="00374980" w:rsidP="000C7D61">
            <w:pPr>
              <w:jc w:val="both"/>
              <w:rPr>
                <w:rFonts w:cstheme="minorHAnsi"/>
                <w:lang w:val="fr-FR"/>
              </w:rPr>
            </w:pPr>
            <w:r w:rsidRPr="00374980">
              <w:rPr>
                <w:rFonts w:cstheme="minorHAnsi"/>
                <w:lang w:val="fr-FR"/>
              </w:rPr>
              <w:t>Apprenez à connaître les sites Web et les plateformes de coopération en logistique</w:t>
            </w:r>
          </w:p>
        </w:tc>
        <w:tc>
          <w:tcPr>
            <w:tcW w:w="4612" w:type="dxa"/>
          </w:tcPr>
          <w:p w:rsidR="004414F4" w:rsidRPr="00C72A2B" w:rsidRDefault="00EF21B5" w:rsidP="000C7D61">
            <w:pPr>
              <w:jc w:val="both"/>
              <w:rPr>
                <w:rFonts w:cstheme="minorHAnsi"/>
                <w:b/>
                <w:lang w:val="fr-FR"/>
              </w:rPr>
            </w:pPr>
            <w:hyperlink w:anchor="_OER_PART_7" w:history="1">
              <w:r w:rsidR="00374980">
                <w:rPr>
                  <w:rStyle w:val="Lienhypertexte"/>
                  <w:rFonts w:cstheme="minorHAnsi"/>
                  <w:b/>
                  <w:lang w:val="fr-FR"/>
                </w:rPr>
                <w:t>REL</w:t>
              </w:r>
              <w:r w:rsidR="004414F4" w:rsidRPr="00C72A2B">
                <w:rPr>
                  <w:rStyle w:val="Lienhypertexte"/>
                  <w:rFonts w:cstheme="minorHAnsi"/>
                  <w:b/>
                  <w:lang w:val="fr-FR"/>
                </w:rPr>
                <w:t xml:space="preserve"> 7</w:t>
              </w:r>
            </w:hyperlink>
          </w:p>
          <w:p w:rsidR="00374980" w:rsidRDefault="00374980" w:rsidP="00374980">
            <w:pPr>
              <w:jc w:val="both"/>
              <w:rPr>
                <w:rFonts w:cstheme="minorHAnsi"/>
                <w:lang w:val="fr-FR"/>
              </w:rPr>
            </w:pPr>
            <w:r w:rsidRPr="00374980">
              <w:rPr>
                <w:rFonts w:cstheme="minorHAnsi"/>
                <w:lang w:val="fr-FR"/>
              </w:rPr>
              <w:t>Explorer les sites de coopération en logistique sur internet</w:t>
            </w:r>
          </w:p>
          <w:p w:rsidR="004414F4" w:rsidRPr="00C72A2B" w:rsidRDefault="004414F4" w:rsidP="00374980">
            <w:pPr>
              <w:jc w:val="both"/>
              <w:rPr>
                <w:rFonts w:cstheme="minorHAnsi"/>
                <w:b/>
                <w:lang w:val="fr-FR"/>
              </w:rPr>
            </w:pPr>
            <w:r w:rsidRPr="00C72A2B">
              <w:rPr>
                <w:rFonts w:cstheme="minorHAnsi"/>
                <w:b/>
                <w:lang w:val="fr-FR"/>
              </w:rPr>
              <w:t>60 – 120 min</w:t>
            </w:r>
          </w:p>
        </w:tc>
      </w:tr>
    </w:tbl>
    <w:p w:rsidR="000C7D61" w:rsidRPr="00374980" w:rsidRDefault="000C7D61" w:rsidP="000C7D61">
      <w:pPr>
        <w:jc w:val="both"/>
        <w:rPr>
          <w:rFonts w:cstheme="minorHAnsi"/>
          <w:b/>
          <w:u w:val="single"/>
          <w:lang w:val="fr-FR"/>
        </w:rPr>
      </w:pPr>
    </w:p>
    <w:p w:rsidR="008D5465" w:rsidRPr="00374980" w:rsidRDefault="00374980" w:rsidP="000C7D61">
      <w:pPr>
        <w:jc w:val="both"/>
        <w:rPr>
          <w:rFonts w:cstheme="minorHAnsi"/>
          <w:b/>
          <w:sz w:val="32"/>
          <w:szCs w:val="32"/>
          <w:u w:val="single"/>
          <w:lang w:val="fr-FR"/>
        </w:rPr>
      </w:pPr>
      <w:r w:rsidRPr="00374980">
        <w:rPr>
          <w:rFonts w:cstheme="minorHAnsi"/>
          <w:b/>
          <w:sz w:val="32"/>
          <w:szCs w:val="32"/>
          <w:u w:val="single"/>
          <w:lang w:val="fr-FR"/>
        </w:rPr>
        <w:t xml:space="preserve">Titre </w:t>
      </w:r>
      <w:r w:rsidR="008525FD" w:rsidRPr="00374980">
        <w:rPr>
          <w:rFonts w:cstheme="minorHAnsi"/>
          <w:b/>
          <w:sz w:val="32"/>
          <w:szCs w:val="32"/>
          <w:u w:val="single"/>
          <w:lang w:val="fr-FR"/>
        </w:rPr>
        <w:t>:</w:t>
      </w:r>
      <w:r w:rsidR="00861C11" w:rsidRPr="00374980">
        <w:rPr>
          <w:rFonts w:cstheme="minorHAnsi"/>
          <w:b/>
          <w:sz w:val="32"/>
          <w:szCs w:val="32"/>
          <w:u w:val="single"/>
          <w:lang w:val="fr-FR"/>
        </w:rPr>
        <w:t xml:space="preserve"> </w:t>
      </w:r>
      <w:hyperlink w:anchor="_OER_–_PART" w:history="1">
        <w:r w:rsidRPr="00374980">
          <w:rPr>
            <w:rStyle w:val="Lienhypertexte"/>
            <w:rFonts w:cstheme="minorHAnsi"/>
            <w:b/>
            <w:sz w:val="32"/>
            <w:szCs w:val="32"/>
            <w:lang w:val="fr-FR"/>
          </w:rPr>
          <w:t>Sé</w:t>
        </w:r>
        <w:r w:rsidR="004C6E59" w:rsidRPr="00374980">
          <w:rPr>
            <w:rStyle w:val="Lienhypertexte"/>
            <w:rFonts w:cstheme="minorHAnsi"/>
            <w:b/>
            <w:sz w:val="32"/>
            <w:szCs w:val="32"/>
            <w:lang w:val="fr-FR"/>
          </w:rPr>
          <w:t>quence 1</w:t>
        </w:r>
      </w:hyperlink>
      <w:r w:rsidR="008D5465" w:rsidRPr="00374980">
        <w:rPr>
          <w:rFonts w:cstheme="minorHAnsi"/>
          <w:b/>
          <w:sz w:val="32"/>
          <w:szCs w:val="32"/>
          <w:u w:val="single"/>
          <w:lang w:val="fr-FR"/>
        </w:rPr>
        <w:t xml:space="preserve"> – </w:t>
      </w:r>
      <w:r w:rsidRPr="00374980">
        <w:rPr>
          <w:rFonts w:cstheme="minorHAnsi"/>
          <w:b/>
          <w:sz w:val="32"/>
          <w:szCs w:val="32"/>
          <w:u w:val="single"/>
          <w:lang w:val="fr-FR"/>
        </w:rPr>
        <w:t xml:space="preserve">Le concept de développement durable </w:t>
      </w:r>
    </w:p>
    <w:p w:rsidR="00374980" w:rsidRDefault="00374980" w:rsidP="000C7D61">
      <w:pPr>
        <w:jc w:val="both"/>
        <w:rPr>
          <w:rFonts w:cstheme="minorHAnsi"/>
          <w:sz w:val="24"/>
          <w:szCs w:val="24"/>
          <w:lang w:val="fr-FR"/>
        </w:rPr>
      </w:pPr>
      <w:r>
        <w:rPr>
          <w:rFonts w:cstheme="minorHAnsi"/>
          <w:b/>
          <w:sz w:val="24"/>
          <w:szCs w:val="24"/>
          <w:u w:val="single"/>
          <w:lang w:val="fr-FR"/>
        </w:rPr>
        <w:t>Mots clé</w:t>
      </w:r>
      <w:r w:rsidR="00EA7B11">
        <w:rPr>
          <w:rFonts w:cstheme="minorHAnsi"/>
          <w:b/>
          <w:sz w:val="24"/>
          <w:szCs w:val="24"/>
          <w:u w:val="single"/>
          <w:lang w:val="fr-FR"/>
        </w:rPr>
        <w:t xml:space="preserve"> </w:t>
      </w:r>
      <w:r w:rsidR="00733073" w:rsidRPr="00374980">
        <w:rPr>
          <w:rFonts w:cstheme="minorHAnsi"/>
          <w:b/>
          <w:sz w:val="24"/>
          <w:szCs w:val="24"/>
          <w:u w:val="single"/>
          <w:lang w:val="fr-FR"/>
        </w:rPr>
        <w:t>:</w:t>
      </w:r>
      <w:r w:rsidR="00733073" w:rsidRPr="00374980">
        <w:rPr>
          <w:rFonts w:cstheme="minorHAnsi"/>
          <w:sz w:val="24"/>
          <w:szCs w:val="24"/>
          <w:lang w:val="fr-FR"/>
        </w:rPr>
        <w:t xml:space="preserve"> </w:t>
      </w:r>
      <w:r w:rsidRPr="00374980">
        <w:rPr>
          <w:rFonts w:cstheme="minorHAnsi"/>
          <w:sz w:val="24"/>
          <w:szCs w:val="24"/>
          <w:lang w:val="fr-FR"/>
        </w:rPr>
        <w:t>Soutenabilité, Education au Développement Durable, développement durable, pratiques durables, logistique durable, environnement, transporteurs soutenables, fret soutenable, coopération, logistique, réseaux.</w:t>
      </w:r>
    </w:p>
    <w:p w:rsidR="00374980" w:rsidRPr="00374980" w:rsidRDefault="00374980" w:rsidP="00374980">
      <w:pPr>
        <w:jc w:val="both"/>
        <w:rPr>
          <w:rFonts w:cstheme="minorHAnsi"/>
          <w:sz w:val="24"/>
          <w:szCs w:val="24"/>
          <w:lang w:val="fr-FR"/>
        </w:rPr>
      </w:pPr>
      <w:r w:rsidRPr="00374980">
        <w:rPr>
          <w:rFonts w:cstheme="minorHAnsi"/>
          <w:sz w:val="24"/>
          <w:szCs w:val="24"/>
          <w:lang w:val="fr-FR"/>
        </w:rPr>
        <w:t>L'objectif général de cette séquence est de présenter le concept de durabilité et de développement durable. Il s'agit d'acquérir des connaissances de base, de les posséder et de les relier aux pratiques de la vie quotidienne.</w:t>
      </w:r>
    </w:p>
    <w:p w:rsidR="001F6DE4" w:rsidRPr="00374980" w:rsidRDefault="00374980" w:rsidP="00374980">
      <w:pPr>
        <w:jc w:val="both"/>
        <w:rPr>
          <w:rFonts w:cstheme="minorHAnsi"/>
          <w:b/>
          <w:i/>
          <w:lang w:val="fr-FR"/>
        </w:rPr>
      </w:pPr>
      <w:r>
        <w:rPr>
          <w:rFonts w:cstheme="minorHAnsi"/>
          <w:b/>
          <w:i/>
          <w:lang w:val="fr-FR"/>
        </w:rPr>
        <w:t>Durée</w:t>
      </w:r>
      <w:r w:rsidR="001F6DE4" w:rsidRPr="00374980">
        <w:rPr>
          <w:rFonts w:cstheme="minorHAnsi"/>
          <w:b/>
          <w:i/>
          <w:lang w:val="fr-FR"/>
        </w:rPr>
        <w:t>:</w:t>
      </w:r>
      <w:r w:rsidR="000B45D6" w:rsidRPr="00374980">
        <w:rPr>
          <w:rFonts w:cstheme="minorHAnsi"/>
          <w:b/>
          <w:i/>
          <w:lang w:val="fr-FR"/>
        </w:rPr>
        <w:t xml:space="preserve"> </w:t>
      </w:r>
      <w:r w:rsidR="00A4203C" w:rsidRPr="00374980">
        <w:rPr>
          <w:rFonts w:cstheme="minorHAnsi"/>
          <w:b/>
          <w:i/>
          <w:lang w:val="fr-FR"/>
        </w:rPr>
        <w:t>275</w:t>
      </w:r>
      <w:r w:rsidR="004C1FF3" w:rsidRPr="00374980">
        <w:rPr>
          <w:rFonts w:cstheme="minorHAnsi"/>
          <w:b/>
          <w:i/>
          <w:lang w:val="fr-FR"/>
        </w:rPr>
        <w:t xml:space="preserve"> </w:t>
      </w:r>
      <w:r w:rsidR="00F77B6F" w:rsidRPr="00374980">
        <w:rPr>
          <w:rFonts w:cstheme="minorHAnsi"/>
          <w:b/>
          <w:i/>
          <w:lang w:val="fr-FR"/>
        </w:rPr>
        <w:t xml:space="preserve"> min</w:t>
      </w:r>
    </w:p>
    <w:p w:rsidR="00617556" w:rsidRPr="00374980" w:rsidRDefault="00374980" w:rsidP="000C7D61">
      <w:pPr>
        <w:jc w:val="both"/>
        <w:rPr>
          <w:rFonts w:cstheme="minorHAnsi"/>
          <w:b/>
          <w:u w:val="single"/>
          <w:lang w:val="fr-FR"/>
        </w:rPr>
      </w:pPr>
      <w:r>
        <w:rPr>
          <w:rFonts w:cstheme="minorHAnsi"/>
          <w:b/>
          <w:u w:val="single"/>
          <w:lang w:val="fr-FR"/>
        </w:rPr>
        <w:t>Mé</w:t>
      </w:r>
      <w:r w:rsidR="00617556" w:rsidRPr="00374980">
        <w:rPr>
          <w:rFonts w:cstheme="minorHAnsi"/>
          <w:b/>
          <w:u w:val="single"/>
          <w:lang w:val="fr-FR"/>
        </w:rPr>
        <w:t>thod</w:t>
      </w:r>
      <w:r>
        <w:rPr>
          <w:rFonts w:cstheme="minorHAnsi"/>
          <w:b/>
          <w:u w:val="single"/>
          <w:lang w:val="fr-FR"/>
        </w:rPr>
        <w:t>e</w:t>
      </w:r>
      <w:r w:rsidR="00617556" w:rsidRPr="00374980">
        <w:rPr>
          <w:rFonts w:cstheme="minorHAnsi"/>
          <w:b/>
          <w:u w:val="single"/>
          <w:lang w:val="fr-FR"/>
        </w:rPr>
        <w:t xml:space="preserve">s </w:t>
      </w:r>
      <w:r>
        <w:rPr>
          <w:rFonts w:cstheme="minorHAnsi"/>
          <w:b/>
          <w:u w:val="single"/>
          <w:lang w:val="fr-FR"/>
        </w:rPr>
        <w:t>et matériel</w:t>
      </w:r>
    </w:p>
    <w:p w:rsidR="00AB61AF" w:rsidRPr="00AB61AF" w:rsidRDefault="00374980" w:rsidP="000C7D61">
      <w:pPr>
        <w:jc w:val="both"/>
        <w:rPr>
          <w:rFonts w:cstheme="minorHAnsi"/>
          <w:sz w:val="24"/>
          <w:szCs w:val="24"/>
          <w:lang w:val="fr-FR"/>
        </w:rPr>
      </w:pPr>
      <w:r w:rsidRPr="00374980">
        <w:rPr>
          <w:rFonts w:cstheme="minorHAnsi"/>
          <w:sz w:val="24"/>
          <w:szCs w:val="24"/>
          <w:lang w:val="fr-FR"/>
        </w:rPr>
        <w:t>Il est recommandé de donner d'abord une brève introduction / conférence sur le concept de développement durable / développement durable, basé sur les trois piliers de la durabilité</w:t>
      </w:r>
      <w:r w:rsidR="000262BA">
        <w:rPr>
          <w:rFonts w:cstheme="minorHAnsi"/>
          <w:sz w:val="24"/>
          <w:szCs w:val="24"/>
          <w:lang w:val="fr-FR"/>
        </w:rPr>
        <w:t xml:space="preserve"> </w:t>
      </w:r>
      <w:r w:rsidRPr="00374980">
        <w:rPr>
          <w:rFonts w:cstheme="minorHAnsi"/>
          <w:sz w:val="24"/>
          <w:szCs w:val="24"/>
          <w:lang w:val="fr-FR"/>
        </w:rPr>
        <w:t>: environnemental, économique et social.</w:t>
      </w:r>
      <w:r w:rsidR="00617556" w:rsidRPr="00374980">
        <w:rPr>
          <w:rFonts w:cstheme="minorHAnsi"/>
          <w:sz w:val="24"/>
          <w:szCs w:val="24"/>
          <w:lang w:val="fr-FR"/>
        </w:rPr>
        <w:t xml:space="preserve"> </w:t>
      </w:r>
      <w:r w:rsidR="00617556" w:rsidRPr="00FD55B0">
        <w:rPr>
          <w:rFonts w:cstheme="minorHAnsi"/>
          <w:b/>
          <w:i/>
          <w:sz w:val="24"/>
          <w:szCs w:val="24"/>
          <w:lang w:val="fr-FR"/>
        </w:rPr>
        <w:t>Dur</w:t>
      </w:r>
      <w:r w:rsidRPr="00FD55B0">
        <w:rPr>
          <w:rFonts w:cstheme="minorHAnsi"/>
          <w:b/>
          <w:i/>
          <w:sz w:val="24"/>
          <w:szCs w:val="24"/>
          <w:lang w:val="fr-FR"/>
        </w:rPr>
        <w:t>ée</w:t>
      </w:r>
      <w:r w:rsidR="00617556" w:rsidRPr="00FD55B0">
        <w:rPr>
          <w:rFonts w:cstheme="minorHAnsi"/>
          <w:b/>
          <w:i/>
          <w:sz w:val="24"/>
          <w:szCs w:val="24"/>
          <w:lang w:val="fr-FR"/>
        </w:rPr>
        <w:t xml:space="preserve"> 10 minutes</w:t>
      </w:r>
      <w:r w:rsidR="00617556" w:rsidRPr="00FD55B0">
        <w:rPr>
          <w:rFonts w:cstheme="minorHAnsi"/>
          <w:sz w:val="24"/>
          <w:szCs w:val="24"/>
          <w:lang w:val="fr-FR"/>
        </w:rPr>
        <w:t xml:space="preserve">. </w:t>
      </w:r>
      <w:r w:rsidRPr="00AB61AF">
        <w:rPr>
          <w:rFonts w:cstheme="minorHAnsi"/>
          <w:sz w:val="24"/>
          <w:szCs w:val="24"/>
          <w:lang w:val="fr-FR"/>
        </w:rPr>
        <w:t xml:space="preserve">Pour </w:t>
      </w:r>
      <w:r w:rsidR="000262BA">
        <w:rPr>
          <w:rFonts w:cstheme="minorHAnsi"/>
          <w:sz w:val="24"/>
          <w:szCs w:val="24"/>
          <w:lang w:val="fr-FR"/>
        </w:rPr>
        <w:t>ce faire</w:t>
      </w:r>
      <w:r w:rsidR="00617556" w:rsidRPr="00AB61AF">
        <w:rPr>
          <w:rFonts w:cstheme="minorHAnsi"/>
          <w:sz w:val="24"/>
          <w:szCs w:val="24"/>
          <w:lang w:val="fr-FR"/>
        </w:rPr>
        <w:t>,</w:t>
      </w:r>
      <w:r w:rsidRPr="00AB61AF">
        <w:rPr>
          <w:rFonts w:cstheme="minorHAnsi"/>
          <w:sz w:val="24"/>
          <w:szCs w:val="24"/>
          <w:lang w:val="fr-FR"/>
        </w:rPr>
        <w:t xml:space="preserve"> l’information fournie dans </w:t>
      </w:r>
      <w:r w:rsidR="00AB61AF" w:rsidRPr="00AB61AF">
        <w:rPr>
          <w:rFonts w:cstheme="minorHAnsi"/>
          <w:sz w:val="24"/>
          <w:szCs w:val="24"/>
          <w:lang w:val="fr-FR"/>
        </w:rPr>
        <w:t>la</w:t>
      </w:r>
      <w:r w:rsidR="00617556" w:rsidRPr="00AB61AF">
        <w:rPr>
          <w:rFonts w:cstheme="minorHAnsi"/>
          <w:sz w:val="24"/>
          <w:szCs w:val="24"/>
          <w:lang w:val="fr-FR"/>
        </w:rPr>
        <w:t xml:space="preserve"> </w:t>
      </w:r>
      <w:hyperlink w:anchor="_OER_–_PART_1" w:history="1">
        <w:r w:rsidR="00AB61AF" w:rsidRPr="00AB61AF">
          <w:rPr>
            <w:rStyle w:val="Lienhypertexte"/>
            <w:rFonts w:cstheme="minorHAnsi"/>
            <w:b/>
            <w:sz w:val="24"/>
            <w:szCs w:val="24"/>
            <w:lang w:val="fr-FR"/>
          </w:rPr>
          <w:t>REL</w:t>
        </w:r>
        <w:r w:rsidR="00617556" w:rsidRPr="00AB61AF">
          <w:rPr>
            <w:rStyle w:val="Lienhypertexte"/>
            <w:rFonts w:cstheme="minorHAnsi"/>
            <w:b/>
            <w:sz w:val="24"/>
            <w:szCs w:val="24"/>
            <w:lang w:val="fr-FR"/>
          </w:rPr>
          <w:t xml:space="preserve"> 2</w:t>
        </w:r>
      </w:hyperlink>
      <w:r w:rsidR="00617556" w:rsidRPr="00AB61AF">
        <w:rPr>
          <w:rFonts w:cstheme="minorHAnsi"/>
          <w:sz w:val="24"/>
          <w:szCs w:val="24"/>
          <w:lang w:val="fr-FR"/>
        </w:rPr>
        <w:t xml:space="preserve"> </w:t>
      </w:r>
      <w:r w:rsidR="00AB61AF" w:rsidRPr="00AB61AF">
        <w:rPr>
          <w:rStyle w:val="shorttext"/>
          <w:lang w:val="fr-FR"/>
        </w:rPr>
        <w:t xml:space="preserve">et sur la feuille de travail </w:t>
      </w:r>
      <w:r w:rsidR="00AB61AF" w:rsidRPr="00AB61AF">
        <w:rPr>
          <w:rStyle w:val="Lienhypertexte"/>
          <w:rFonts w:cstheme="minorHAnsi"/>
          <w:b/>
          <w:sz w:val="24"/>
          <w:szCs w:val="24"/>
          <w:lang w:val="fr-FR"/>
        </w:rPr>
        <w:t>REL 4</w:t>
      </w:r>
      <w:r w:rsidR="00AB61AF" w:rsidRPr="00AB61AF">
        <w:rPr>
          <w:rStyle w:val="shorttext"/>
          <w:lang w:val="fr-FR"/>
        </w:rPr>
        <w:t xml:space="preserve"> devrait être utilisé</w:t>
      </w:r>
      <w:r w:rsidR="000262BA">
        <w:rPr>
          <w:rStyle w:val="shorttext"/>
          <w:lang w:val="fr-FR"/>
        </w:rPr>
        <w:t>e</w:t>
      </w:r>
      <w:r w:rsidR="00617556" w:rsidRPr="00AB61AF">
        <w:rPr>
          <w:rFonts w:cstheme="minorHAnsi"/>
          <w:sz w:val="24"/>
          <w:szCs w:val="24"/>
          <w:lang w:val="fr-FR"/>
        </w:rPr>
        <w:t xml:space="preserve">. </w:t>
      </w:r>
      <w:r w:rsidR="00AB61AF" w:rsidRPr="00AB61AF">
        <w:rPr>
          <w:lang w:val="fr-FR"/>
        </w:rPr>
        <w:t xml:space="preserve">Il appartient au formateur de distribuer les feuilles de calcul </w:t>
      </w:r>
      <w:r w:rsidR="00AB61AF">
        <w:rPr>
          <w:rStyle w:val="Lienhypertexte"/>
          <w:rFonts w:cstheme="minorHAnsi"/>
          <w:b/>
          <w:sz w:val="24"/>
          <w:szCs w:val="24"/>
          <w:lang w:val="fr-FR"/>
        </w:rPr>
        <w:t>REL</w:t>
      </w:r>
      <w:r w:rsidR="00AB61AF" w:rsidRPr="00AB61AF">
        <w:rPr>
          <w:rStyle w:val="Lienhypertexte"/>
          <w:rFonts w:cstheme="minorHAnsi"/>
          <w:b/>
          <w:sz w:val="24"/>
          <w:szCs w:val="24"/>
          <w:lang w:val="fr-FR"/>
        </w:rPr>
        <w:t xml:space="preserve"> 4</w:t>
      </w:r>
      <w:r w:rsidR="00AB61AF" w:rsidRPr="00AB61AF">
        <w:rPr>
          <w:lang w:val="fr-FR"/>
        </w:rPr>
        <w:t xml:space="preserve"> aux </w:t>
      </w:r>
      <w:r w:rsidR="000262BA">
        <w:rPr>
          <w:lang w:val="fr-FR"/>
        </w:rPr>
        <w:t>étudiants</w:t>
      </w:r>
      <w:r w:rsidR="00AB61AF" w:rsidRPr="00AB61AF">
        <w:rPr>
          <w:lang w:val="fr-FR"/>
        </w:rPr>
        <w:t xml:space="preserve"> ou de le faire plus tard. Il appartient également au formateur d’utiliser le tableau blanc pour le cours d'introduction afin de dessiner les trois piliers de la durabilité et / ou de prendre des notes clés sur la conférence.</w:t>
      </w:r>
    </w:p>
    <w:p w:rsidR="00AB61AF" w:rsidRDefault="00AB61AF" w:rsidP="000C7D61">
      <w:pPr>
        <w:jc w:val="both"/>
        <w:rPr>
          <w:b/>
          <w:lang w:val="fr-FR"/>
        </w:rPr>
      </w:pPr>
      <w:r w:rsidRPr="00AB61AF">
        <w:rPr>
          <w:lang w:val="fr-FR"/>
        </w:rPr>
        <w:t xml:space="preserve">À l’étape suivante, une ou plusieurs des vidéos YouTube du </w:t>
      </w:r>
      <w:r w:rsidRPr="00AB61AF">
        <w:rPr>
          <w:rStyle w:val="Lienhypertexte"/>
          <w:rFonts w:cstheme="minorHAnsi"/>
          <w:b/>
          <w:sz w:val="24"/>
          <w:szCs w:val="24"/>
          <w:lang w:val="fr-FR"/>
        </w:rPr>
        <w:t>REL 3</w:t>
      </w:r>
      <w:r w:rsidRPr="00AB61AF">
        <w:rPr>
          <w:lang w:val="fr-FR"/>
        </w:rPr>
        <w:t xml:space="preserve"> doivent être présentées aux apprenants. Par conséquent, un ordinateur portable et un projecteur sont nécessaires. Les vidéos contiennent des informations de base sur le DD et sur les trois piliers du DD. Ils répètent et / ou renforcent les informations données dans le cours d'introduction. Après avoir regardé les vidéos, il est recommandé de faire un récapitulatif des vidéos. </w:t>
      </w:r>
      <w:r w:rsidRPr="00AB61AF">
        <w:rPr>
          <w:b/>
          <w:lang w:val="fr-FR"/>
        </w:rPr>
        <w:t>Durée 30 minutes.</w:t>
      </w:r>
    </w:p>
    <w:p w:rsidR="00A82189" w:rsidRDefault="00A82189" w:rsidP="000C7D61">
      <w:pPr>
        <w:jc w:val="both"/>
        <w:rPr>
          <w:rStyle w:val="Lienhypertexte"/>
          <w:b/>
          <w:sz w:val="24"/>
          <w:szCs w:val="24"/>
          <w:lang w:val="fr-FR"/>
        </w:rPr>
      </w:pPr>
    </w:p>
    <w:p w:rsidR="00AB61AF" w:rsidRPr="00AB61AF" w:rsidRDefault="00837C4E" w:rsidP="000C7D61">
      <w:pPr>
        <w:jc w:val="both"/>
        <w:rPr>
          <w:lang w:val="fr-FR"/>
        </w:rPr>
      </w:pPr>
      <w:r>
        <w:rPr>
          <w:rStyle w:val="Lienhypertexte"/>
          <w:b/>
          <w:sz w:val="24"/>
          <w:szCs w:val="24"/>
          <w:lang w:val="fr-FR"/>
        </w:rPr>
        <w:t>REL</w:t>
      </w:r>
      <w:r w:rsidR="00AB61AF" w:rsidRPr="00AB61AF">
        <w:rPr>
          <w:rStyle w:val="Lienhypertexte"/>
          <w:b/>
          <w:sz w:val="24"/>
          <w:szCs w:val="24"/>
          <w:lang w:val="fr-FR"/>
        </w:rPr>
        <w:t xml:space="preserve"> 4</w:t>
      </w:r>
      <w:r w:rsidR="00AB61AF" w:rsidRPr="00AB61AF">
        <w:rPr>
          <w:lang w:val="fr-FR"/>
        </w:rPr>
        <w:t xml:space="preserve"> peut être traité dans le groupe. Il résume les commentaires sur la durabilité et donne un bon aperçu de certains aspects clés de la durabilité.</w:t>
      </w:r>
    </w:p>
    <w:p w:rsidR="000C7D61" w:rsidRPr="00AB61AF" w:rsidRDefault="00AB61AF" w:rsidP="000C7D61">
      <w:pPr>
        <w:jc w:val="both"/>
        <w:rPr>
          <w:b/>
          <w:i/>
          <w:sz w:val="24"/>
          <w:szCs w:val="24"/>
          <w:lang w:val="fr-FR"/>
        </w:rPr>
      </w:pPr>
      <w:r w:rsidRPr="00AB61AF">
        <w:rPr>
          <w:b/>
          <w:i/>
          <w:sz w:val="24"/>
          <w:szCs w:val="24"/>
          <w:lang w:val="fr-FR"/>
        </w:rPr>
        <w:t>Durée</w:t>
      </w:r>
      <w:r w:rsidR="00BD2BD7" w:rsidRPr="00AB61AF">
        <w:rPr>
          <w:b/>
          <w:i/>
          <w:sz w:val="24"/>
          <w:szCs w:val="24"/>
          <w:lang w:val="fr-FR"/>
        </w:rPr>
        <w:t xml:space="preserve"> 15 min.</w:t>
      </w:r>
      <w:r w:rsidR="0050362D" w:rsidRPr="00AB61AF">
        <w:rPr>
          <w:b/>
          <w:i/>
          <w:sz w:val="24"/>
          <w:szCs w:val="24"/>
          <w:lang w:val="fr-FR"/>
        </w:rPr>
        <w:t xml:space="preserve"> </w:t>
      </w:r>
    </w:p>
    <w:p w:rsidR="00AB61AF" w:rsidRPr="00FD55B0" w:rsidRDefault="00AB61AF" w:rsidP="000C7D61">
      <w:pPr>
        <w:jc w:val="both"/>
        <w:rPr>
          <w:sz w:val="24"/>
          <w:szCs w:val="24"/>
          <w:lang w:val="fr-FR"/>
        </w:rPr>
      </w:pPr>
      <w:r w:rsidRPr="00AB61AF">
        <w:rPr>
          <w:sz w:val="24"/>
          <w:szCs w:val="24"/>
          <w:lang w:val="fr-FR"/>
        </w:rPr>
        <w:t xml:space="preserve">C'est aussi une feuille de travail et la base d'un exercice de groupe pour la réflexion sur la durabilité et pour établir le lien avec ses propres pratiques, habitudes et circonstances de vie. Vous pouvez commencer à lire </w:t>
      </w:r>
      <w:r w:rsidR="00837C4E">
        <w:rPr>
          <w:rStyle w:val="Lienhypertexte"/>
          <w:b/>
          <w:lang w:val="fr-FR"/>
        </w:rPr>
        <w:t>REL</w:t>
      </w:r>
      <w:r w:rsidRPr="00AB61AF">
        <w:rPr>
          <w:rStyle w:val="Lienhypertexte"/>
          <w:b/>
          <w:lang w:val="fr-FR"/>
        </w:rPr>
        <w:t xml:space="preserve"> 4</w:t>
      </w:r>
      <w:r w:rsidRPr="00AB61AF">
        <w:rPr>
          <w:sz w:val="24"/>
          <w:szCs w:val="24"/>
          <w:lang w:val="fr-FR"/>
        </w:rPr>
        <w:t xml:space="preserve"> ensemble et vous assurer que tout le monde le comprend. Pour </w:t>
      </w:r>
      <w:r w:rsidR="00837C4E">
        <w:rPr>
          <w:rStyle w:val="Lienhypertexte"/>
          <w:b/>
          <w:lang w:val="fr-FR"/>
        </w:rPr>
        <w:t>REL</w:t>
      </w:r>
      <w:r w:rsidRPr="00AB61AF">
        <w:rPr>
          <w:rStyle w:val="Lienhypertexte"/>
          <w:b/>
          <w:lang w:val="fr-FR"/>
        </w:rPr>
        <w:t xml:space="preserve"> 4</w:t>
      </w:r>
      <w:r w:rsidRPr="00AB61AF">
        <w:rPr>
          <w:sz w:val="24"/>
          <w:szCs w:val="24"/>
          <w:lang w:val="fr-FR"/>
        </w:rPr>
        <w:t xml:space="preserve">, il est recommandé de travailler en groupes de 2 ou 3 personnes. Le groupe discute des points ou de certains des points mentionnés dans la fiche de travail et prend des notes sur les idées discutées. Après la discussion de groupe, une personne de chaque groupe présente les résultats dans le plénum et le groupe obtient les commentaires des autres membres de la classe et du formateur. Dans la discussion, les membres du groupe </w:t>
      </w:r>
      <w:r>
        <w:rPr>
          <w:sz w:val="24"/>
          <w:szCs w:val="24"/>
          <w:lang w:val="fr-FR"/>
        </w:rPr>
        <w:t>intègrent</w:t>
      </w:r>
      <w:r w:rsidRPr="00AB61AF">
        <w:rPr>
          <w:sz w:val="24"/>
          <w:szCs w:val="24"/>
          <w:lang w:val="fr-FR"/>
        </w:rPr>
        <w:t xml:space="preserve"> toutes les informations et connaissances acquises </w:t>
      </w:r>
      <w:r>
        <w:rPr>
          <w:sz w:val="24"/>
          <w:szCs w:val="24"/>
          <w:lang w:val="fr-FR"/>
        </w:rPr>
        <w:t>par</w:t>
      </w:r>
      <w:r w:rsidRPr="00AB61AF">
        <w:rPr>
          <w:sz w:val="24"/>
          <w:szCs w:val="24"/>
          <w:lang w:val="fr-FR"/>
        </w:rPr>
        <w:t xml:space="preserve"> la vidéo, la conférence et la fiche mémoire. Si nécessaire, ils peuvent utiliser leurs appareils mobiles ou Internet sur un ordinateur fourni par l</w:t>
      </w:r>
      <w:r>
        <w:rPr>
          <w:sz w:val="24"/>
          <w:szCs w:val="24"/>
          <w:lang w:val="fr-FR"/>
        </w:rPr>
        <w:t xml:space="preserve">’établissement </w:t>
      </w:r>
      <w:r w:rsidRPr="00AB61AF">
        <w:rPr>
          <w:sz w:val="24"/>
          <w:szCs w:val="24"/>
          <w:lang w:val="fr-FR"/>
        </w:rPr>
        <w:t xml:space="preserve">de formation pour rechercher des informations supplémentaires. </w:t>
      </w:r>
      <w:r w:rsidRPr="00FD55B0">
        <w:rPr>
          <w:b/>
          <w:sz w:val="24"/>
          <w:szCs w:val="24"/>
          <w:lang w:val="fr-FR"/>
        </w:rPr>
        <w:t>La durée est d'environ 90 min</w:t>
      </w:r>
      <w:r w:rsidRPr="00FD55B0">
        <w:rPr>
          <w:sz w:val="24"/>
          <w:szCs w:val="24"/>
          <w:lang w:val="fr-FR"/>
        </w:rPr>
        <w:t>.</w:t>
      </w:r>
    </w:p>
    <w:p w:rsidR="00AB61AF" w:rsidRPr="00AB61AF" w:rsidRDefault="00837C4E" w:rsidP="000C7D61">
      <w:pPr>
        <w:jc w:val="both"/>
        <w:rPr>
          <w:sz w:val="24"/>
          <w:szCs w:val="24"/>
          <w:lang w:val="fr-FR"/>
        </w:rPr>
      </w:pPr>
      <w:r>
        <w:rPr>
          <w:rStyle w:val="Lienhypertexte"/>
          <w:b/>
          <w:lang w:val="fr-FR"/>
        </w:rPr>
        <w:t>REL</w:t>
      </w:r>
      <w:r w:rsidR="00AB61AF" w:rsidRPr="00AB61AF">
        <w:rPr>
          <w:rStyle w:val="Lienhypertexte"/>
          <w:b/>
          <w:lang w:val="fr-FR"/>
        </w:rPr>
        <w:t xml:space="preserve"> 5</w:t>
      </w:r>
      <w:r w:rsidR="00AB61AF" w:rsidRPr="00AB61AF">
        <w:rPr>
          <w:sz w:val="24"/>
          <w:szCs w:val="24"/>
          <w:lang w:val="fr-FR"/>
        </w:rPr>
        <w:t xml:space="preserve"> consiste à évaluer les connaissances et les compétences acquises dans la séquence de </w:t>
      </w:r>
      <w:r w:rsidR="00AB61AF">
        <w:rPr>
          <w:sz w:val="24"/>
          <w:szCs w:val="24"/>
          <w:lang w:val="fr-FR"/>
        </w:rPr>
        <w:t xml:space="preserve">formation sur le DD </w:t>
      </w:r>
      <w:r w:rsidR="00AB61AF" w:rsidRPr="00AB61AF">
        <w:rPr>
          <w:sz w:val="24"/>
          <w:szCs w:val="24"/>
          <w:lang w:val="fr-FR"/>
        </w:rPr>
        <w:t>à travers des questions rétroacti</w:t>
      </w:r>
      <w:r w:rsidR="00AB61AF">
        <w:rPr>
          <w:sz w:val="24"/>
          <w:szCs w:val="24"/>
          <w:lang w:val="fr-FR"/>
        </w:rPr>
        <w:t>ves</w:t>
      </w:r>
      <w:r w:rsidR="00AB61AF" w:rsidRPr="00AB61AF">
        <w:rPr>
          <w:sz w:val="24"/>
          <w:szCs w:val="24"/>
          <w:lang w:val="fr-FR"/>
        </w:rPr>
        <w:t>. Une feuille de questions est distribuée aux apprenants, qui peuvent soit répondre à la question individuellement pour eux-mêmes, soit travailler en groupes de 2. Les participants peuvent prendre jusqu'à 30 minutes pour réfléchir aux questions et prendre des notes. Ils devraient également peindre une empreinte, la découper et écrire leur propre engagement et leur champ d'action en faveur de la durabilité dans leurs propres pratiques de vie. Après avoir répondu aux questions, les apprenants partagent leurs réponses et notes avec le groupe.</w:t>
      </w:r>
    </w:p>
    <w:p w:rsidR="00AB61AF" w:rsidRPr="00C075DD" w:rsidRDefault="00AB61AF" w:rsidP="00EA7B11">
      <w:pPr>
        <w:spacing w:after="0" w:line="240" w:lineRule="auto"/>
        <w:jc w:val="both"/>
        <w:rPr>
          <w:b/>
          <w:lang w:val="fr-FR"/>
        </w:rPr>
      </w:pPr>
      <w:r w:rsidRPr="00C075DD">
        <w:rPr>
          <w:lang w:val="fr-FR"/>
        </w:rPr>
        <w:t xml:space="preserve">Ils reçoivent des commentaires de leurs pairs et du formateur afin de compléter leur propre vision. Ensemble, ils peuvent dessiner une image plus complète et holistique de la durabilité. </w:t>
      </w:r>
      <w:r w:rsidRPr="00C075DD">
        <w:rPr>
          <w:b/>
          <w:lang w:val="fr-FR"/>
        </w:rPr>
        <w:t>Le partage des commentaires prend environ 30 minutes.</w:t>
      </w:r>
    </w:p>
    <w:p w:rsidR="00EA7B11" w:rsidRDefault="00EA7B11" w:rsidP="00EA7B11">
      <w:pPr>
        <w:spacing w:after="0" w:line="240" w:lineRule="auto"/>
        <w:jc w:val="both"/>
        <w:rPr>
          <w:rFonts w:eastAsia="Times New Roman" w:cstheme="minorHAnsi"/>
          <w:b/>
          <w:bCs/>
          <w:sz w:val="32"/>
          <w:szCs w:val="32"/>
          <w:u w:val="single"/>
          <w:lang w:val="fr-FR" w:eastAsia="de-DE"/>
        </w:rPr>
      </w:pPr>
    </w:p>
    <w:p w:rsidR="00C075DD" w:rsidRPr="00C075DD" w:rsidRDefault="00C075DD" w:rsidP="000C7D61">
      <w:pPr>
        <w:jc w:val="both"/>
        <w:rPr>
          <w:rFonts w:eastAsia="Times New Roman" w:cstheme="minorHAnsi"/>
          <w:b/>
          <w:bCs/>
          <w:sz w:val="32"/>
          <w:szCs w:val="32"/>
          <w:u w:val="single"/>
          <w:lang w:val="fr-FR" w:eastAsia="de-DE"/>
        </w:rPr>
      </w:pPr>
      <w:r w:rsidRPr="00C075DD">
        <w:rPr>
          <w:rFonts w:eastAsia="Times New Roman" w:cstheme="minorHAnsi"/>
          <w:b/>
          <w:bCs/>
          <w:sz w:val="32"/>
          <w:szCs w:val="32"/>
          <w:u w:val="single"/>
          <w:lang w:val="fr-FR" w:eastAsia="de-DE"/>
        </w:rPr>
        <w:t>Séquence</w:t>
      </w:r>
      <w:r w:rsidR="00C9563C" w:rsidRPr="00C075DD">
        <w:rPr>
          <w:rFonts w:eastAsia="Times New Roman" w:cstheme="minorHAnsi"/>
          <w:b/>
          <w:bCs/>
          <w:sz w:val="32"/>
          <w:szCs w:val="32"/>
          <w:u w:val="single"/>
          <w:lang w:val="fr-FR" w:eastAsia="de-DE"/>
        </w:rPr>
        <w:t xml:space="preserve"> 2</w:t>
      </w:r>
      <w:r w:rsidR="00EA7B11">
        <w:rPr>
          <w:rFonts w:eastAsia="Times New Roman" w:cstheme="minorHAnsi"/>
          <w:b/>
          <w:bCs/>
          <w:sz w:val="32"/>
          <w:szCs w:val="32"/>
          <w:u w:val="single"/>
          <w:lang w:val="fr-FR" w:eastAsia="de-DE"/>
        </w:rPr>
        <w:t xml:space="preserve"> </w:t>
      </w:r>
      <w:r w:rsidR="00C9563C" w:rsidRPr="00C075DD">
        <w:rPr>
          <w:rFonts w:eastAsia="Times New Roman" w:cstheme="minorHAnsi"/>
          <w:b/>
          <w:bCs/>
          <w:sz w:val="32"/>
          <w:szCs w:val="32"/>
          <w:u w:val="single"/>
          <w:lang w:val="fr-FR" w:eastAsia="de-DE"/>
        </w:rPr>
        <w:t xml:space="preserve">: </w:t>
      </w:r>
      <w:r w:rsidRPr="00C075DD">
        <w:rPr>
          <w:rFonts w:eastAsia="Times New Roman" w:cstheme="minorHAnsi"/>
          <w:b/>
          <w:bCs/>
          <w:sz w:val="32"/>
          <w:szCs w:val="32"/>
          <w:u w:val="single"/>
          <w:lang w:val="fr-FR" w:eastAsia="de-DE"/>
        </w:rPr>
        <w:t>Logistique durable, transport et environnement</w:t>
      </w:r>
    </w:p>
    <w:p w:rsidR="003E537C" w:rsidRPr="00C075DD" w:rsidRDefault="00C075DD" w:rsidP="00EA7B11">
      <w:pPr>
        <w:spacing w:after="120" w:line="240" w:lineRule="auto"/>
        <w:jc w:val="both"/>
        <w:rPr>
          <w:rFonts w:eastAsia="Times New Roman" w:cstheme="minorHAnsi"/>
          <w:bCs/>
          <w:sz w:val="24"/>
          <w:szCs w:val="24"/>
          <w:lang w:val="fr-FR" w:eastAsia="de-DE"/>
        </w:rPr>
      </w:pPr>
      <w:r>
        <w:rPr>
          <w:rFonts w:eastAsia="Times New Roman" w:cstheme="minorHAnsi"/>
          <w:b/>
          <w:bCs/>
          <w:sz w:val="24"/>
          <w:szCs w:val="24"/>
          <w:lang w:val="fr-FR" w:eastAsia="de-DE"/>
        </w:rPr>
        <w:t>Mots clé</w:t>
      </w:r>
      <w:r w:rsidR="000262BA">
        <w:rPr>
          <w:rFonts w:eastAsia="Times New Roman" w:cstheme="minorHAnsi"/>
          <w:b/>
          <w:bCs/>
          <w:sz w:val="24"/>
          <w:szCs w:val="24"/>
          <w:lang w:val="fr-FR" w:eastAsia="de-DE"/>
        </w:rPr>
        <w:t xml:space="preserve"> </w:t>
      </w:r>
      <w:r w:rsidR="003E537C" w:rsidRPr="00C075DD">
        <w:rPr>
          <w:rFonts w:eastAsia="Times New Roman" w:cstheme="minorHAnsi"/>
          <w:bCs/>
          <w:sz w:val="24"/>
          <w:szCs w:val="24"/>
          <w:lang w:val="fr-FR" w:eastAsia="de-DE"/>
        </w:rPr>
        <w:t>:</w:t>
      </w:r>
      <w:r w:rsidRPr="00C075DD">
        <w:rPr>
          <w:rFonts w:eastAsia="Times New Roman" w:cstheme="minorHAnsi"/>
          <w:bCs/>
          <w:sz w:val="24"/>
          <w:szCs w:val="24"/>
          <w:lang w:val="fr-FR" w:eastAsia="de-DE"/>
        </w:rPr>
        <w:t xml:space="preserve"> logistique durable</w:t>
      </w:r>
      <w:r w:rsidR="007F17E8" w:rsidRPr="00C075DD">
        <w:rPr>
          <w:rFonts w:eastAsia="Times New Roman" w:cstheme="minorHAnsi"/>
          <w:bCs/>
          <w:sz w:val="24"/>
          <w:szCs w:val="24"/>
          <w:lang w:val="fr-FR" w:eastAsia="de-DE"/>
        </w:rPr>
        <w:t>, environ</w:t>
      </w:r>
      <w:r w:rsidRPr="00C075DD">
        <w:rPr>
          <w:rFonts w:eastAsia="Times New Roman" w:cstheme="minorHAnsi"/>
          <w:bCs/>
          <w:sz w:val="24"/>
          <w:szCs w:val="24"/>
          <w:lang w:val="fr-FR" w:eastAsia="de-DE"/>
        </w:rPr>
        <w:t>nement</w:t>
      </w:r>
      <w:r w:rsidR="007F17E8" w:rsidRPr="00C075DD">
        <w:rPr>
          <w:rFonts w:eastAsia="Times New Roman" w:cstheme="minorHAnsi"/>
          <w:bCs/>
          <w:sz w:val="24"/>
          <w:szCs w:val="24"/>
          <w:lang w:val="fr-FR" w:eastAsia="de-DE"/>
        </w:rPr>
        <w:t xml:space="preserve">, </w:t>
      </w:r>
      <w:r>
        <w:rPr>
          <w:rFonts w:eastAsia="Times New Roman" w:cstheme="minorHAnsi"/>
          <w:bCs/>
          <w:sz w:val="24"/>
          <w:szCs w:val="24"/>
          <w:lang w:val="fr-FR" w:eastAsia="de-DE"/>
        </w:rPr>
        <w:t xml:space="preserve">transport durable, trafic de marchandises durable </w:t>
      </w:r>
    </w:p>
    <w:p w:rsidR="00C075DD" w:rsidRDefault="00C075DD" w:rsidP="000C7D61">
      <w:pPr>
        <w:jc w:val="both"/>
        <w:rPr>
          <w:rFonts w:eastAsia="Times New Roman" w:cstheme="minorHAnsi"/>
          <w:bCs/>
          <w:sz w:val="24"/>
          <w:szCs w:val="24"/>
          <w:lang w:val="fr-FR" w:eastAsia="de-DE"/>
        </w:rPr>
      </w:pPr>
      <w:r w:rsidRPr="00C075DD">
        <w:rPr>
          <w:rFonts w:eastAsia="Times New Roman" w:cstheme="minorHAnsi"/>
          <w:bCs/>
          <w:sz w:val="24"/>
          <w:szCs w:val="24"/>
          <w:lang w:val="fr-FR" w:eastAsia="de-DE"/>
        </w:rPr>
        <w:t>L'objectif général de cette séquence est de donner une brève introduction dans les domaines de la logistique durable et une introduction au trafic de fret durable ainsi que des informations de base sur le thème des transporteurs durables et de la durabilité dans le trafic de marchandises</w:t>
      </w:r>
    </w:p>
    <w:p w:rsidR="003A05D5" w:rsidRDefault="00837C4E" w:rsidP="000C7D61">
      <w:pPr>
        <w:jc w:val="both"/>
        <w:rPr>
          <w:rFonts w:cstheme="minorHAnsi"/>
          <w:b/>
          <w:i/>
          <w:color w:val="333333"/>
          <w:sz w:val="24"/>
          <w:szCs w:val="24"/>
          <w:lang w:val="fr-FR"/>
        </w:rPr>
      </w:pPr>
      <w:r w:rsidRPr="00837C4E">
        <w:rPr>
          <w:rFonts w:cstheme="minorHAnsi"/>
          <w:b/>
          <w:i/>
          <w:color w:val="333333"/>
          <w:sz w:val="24"/>
          <w:szCs w:val="24"/>
          <w:lang w:val="fr-FR"/>
        </w:rPr>
        <w:t xml:space="preserve">Durée </w:t>
      </w:r>
      <w:r w:rsidR="003A05D5" w:rsidRPr="00837C4E">
        <w:rPr>
          <w:rFonts w:cstheme="minorHAnsi"/>
          <w:b/>
          <w:i/>
          <w:color w:val="333333"/>
          <w:sz w:val="24"/>
          <w:szCs w:val="24"/>
          <w:lang w:val="fr-FR"/>
        </w:rPr>
        <w:t>:</w:t>
      </w:r>
      <w:r w:rsidR="000262BA">
        <w:rPr>
          <w:rFonts w:cstheme="minorHAnsi"/>
          <w:b/>
          <w:i/>
          <w:color w:val="333333"/>
          <w:sz w:val="24"/>
          <w:szCs w:val="24"/>
          <w:lang w:val="fr-FR"/>
        </w:rPr>
        <w:t xml:space="preserve"> </w:t>
      </w:r>
      <w:r w:rsidRPr="00837C4E">
        <w:rPr>
          <w:rFonts w:cstheme="minorHAnsi"/>
          <w:b/>
          <w:i/>
          <w:color w:val="333333"/>
          <w:sz w:val="24"/>
          <w:szCs w:val="24"/>
          <w:lang w:val="fr-FR"/>
        </w:rPr>
        <w:t>de</w:t>
      </w:r>
      <w:r w:rsidR="003A05D5" w:rsidRPr="00837C4E">
        <w:rPr>
          <w:rFonts w:cstheme="minorHAnsi"/>
          <w:b/>
          <w:i/>
          <w:color w:val="333333"/>
          <w:sz w:val="24"/>
          <w:szCs w:val="24"/>
          <w:lang w:val="fr-FR"/>
        </w:rPr>
        <w:t xml:space="preserve"> 60 min </w:t>
      </w:r>
      <w:r w:rsidR="000262BA">
        <w:rPr>
          <w:rFonts w:cstheme="minorHAnsi"/>
          <w:b/>
          <w:i/>
          <w:color w:val="333333"/>
          <w:sz w:val="24"/>
          <w:szCs w:val="24"/>
          <w:lang w:val="fr-FR"/>
        </w:rPr>
        <w:t>jusqu’à</w:t>
      </w:r>
      <w:r w:rsidR="003A05D5" w:rsidRPr="00837C4E">
        <w:rPr>
          <w:rFonts w:cstheme="minorHAnsi"/>
          <w:b/>
          <w:i/>
          <w:color w:val="333333"/>
          <w:sz w:val="24"/>
          <w:szCs w:val="24"/>
          <w:lang w:val="fr-FR"/>
        </w:rPr>
        <w:t xml:space="preserve"> 400 min </w:t>
      </w:r>
      <w:r w:rsidRPr="00837C4E">
        <w:rPr>
          <w:rFonts w:cstheme="minorHAnsi"/>
          <w:b/>
          <w:i/>
          <w:color w:val="333333"/>
          <w:sz w:val="24"/>
          <w:szCs w:val="24"/>
          <w:lang w:val="fr-FR"/>
        </w:rPr>
        <w:t>o</w:t>
      </w:r>
      <w:r>
        <w:rPr>
          <w:rFonts w:cstheme="minorHAnsi"/>
          <w:b/>
          <w:i/>
          <w:color w:val="333333"/>
          <w:sz w:val="24"/>
          <w:szCs w:val="24"/>
          <w:lang w:val="fr-FR"/>
        </w:rPr>
        <w:t>u plus</w:t>
      </w:r>
    </w:p>
    <w:p w:rsidR="00A82189" w:rsidRDefault="00A82189" w:rsidP="000C7D61">
      <w:pPr>
        <w:jc w:val="both"/>
      </w:pPr>
    </w:p>
    <w:p w:rsidR="00C45A72" w:rsidRPr="00C45A72" w:rsidRDefault="00FC36E0" w:rsidP="000C7D61">
      <w:pPr>
        <w:jc w:val="both"/>
        <w:rPr>
          <w:rFonts w:cstheme="minorHAnsi"/>
          <w:color w:val="333333"/>
          <w:sz w:val="24"/>
          <w:szCs w:val="24"/>
          <w:lang w:val="fr-FR"/>
        </w:rPr>
      </w:pPr>
      <w:hyperlink w:anchor="_OER_PART_6" w:history="1">
        <w:r w:rsidR="00837C4E" w:rsidRPr="00C57B9A">
          <w:rPr>
            <w:rStyle w:val="Lienhypertexte"/>
            <w:rFonts w:cstheme="minorHAnsi"/>
            <w:b/>
            <w:sz w:val="24"/>
            <w:szCs w:val="24"/>
            <w:lang w:val="fr-FR"/>
          </w:rPr>
          <w:t>REL</w:t>
        </w:r>
        <w:r w:rsidR="003A05D5" w:rsidRPr="00C57B9A">
          <w:rPr>
            <w:rStyle w:val="Lienhypertexte"/>
            <w:rFonts w:cstheme="minorHAnsi"/>
            <w:b/>
            <w:sz w:val="24"/>
            <w:szCs w:val="24"/>
            <w:lang w:val="fr-FR"/>
          </w:rPr>
          <w:t xml:space="preserve"> 6.</w:t>
        </w:r>
      </w:hyperlink>
      <w:r w:rsidR="003A05D5" w:rsidRPr="00C57B9A">
        <w:rPr>
          <w:rFonts w:cstheme="minorHAnsi"/>
          <w:color w:val="333333"/>
          <w:sz w:val="24"/>
          <w:szCs w:val="24"/>
          <w:lang w:val="fr-FR"/>
        </w:rPr>
        <w:t xml:space="preserve"> </w:t>
      </w:r>
      <w:r w:rsidR="00C45A72" w:rsidRPr="00C45A72">
        <w:rPr>
          <w:rFonts w:cstheme="minorHAnsi"/>
          <w:color w:val="333333"/>
          <w:sz w:val="24"/>
          <w:szCs w:val="24"/>
          <w:lang w:val="fr-FR"/>
        </w:rPr>
        <w:t xml:space="preserve">Afin d'obtenir des connaissances de base sur la logistique durable et </w:t>
      </w:r>
      <w:r w:rsidR="00C45A72">
        <w:rPr>
          <w:rFonts w:cstheme="minorHAnsi"/>
          <w:color w:val="333333"/>
          <w:sz w:val="24"/>
          <w:szCs w:val="24"/>
          <w:lang w:val="fr-FR"/>
        </w:rPr>
        <w:t xml:space="preserve">sur </w:t>
      </w:r>
      <w:r w:rsidR="00C45A72" w:rsidRPr="00C45A72">
        <w:rPr>
          <w:rFonts w:cstheme="minorHAnsi"/>
          <w:color w:val="333333"/>
          <w:sz w:val="24"/>
          <w:szCs w:val="24"/>
          <w:lang w:val="fr-FR"/>
        </w:rPr>
        <w:t>des</w:t>
      </w:r>
      <w:r w:rsidR="00C45A72">
        <w:rPr>
          <w:rFonts w:cstheme="minorHAnsi"/>
          <w:color w:val="333333"/>
          <w:sz w:val="24"/>
          <w:szCs w:val="24"/>
          <w:lang w:val="fr-FR"/>
        </w:rPr>
        <w:t xml:space="preserve"> thèmes apparentés</w:t>
      </w:r>
      <w:r w:rsidR="00C45A72" w:rsidRPr="00C45A72">
        <w:rPr>
          <w:rFonts w:cstheme="minorHAnsi"/>
          <w:color w:val="333333"/>
          <w:sz w:val="24"/>
          <w:szCs w:val="24"/>
          <w:lang w:val="fr-FR"/>
        </w:rPr>
        <w:t xml:space="preserve"> tels que la chaîne d'approvisionnement, vous trouverez une sélection de vidéos YouTube à regarder par les formateurs de ce sujet en préparation du </w:t>
      </w:r>
      <w:r w:rsidR="00C45A72">
        <w:rPr>
          <w:rFonts w:cstheme="minorHAnsi"/>
          <w:color w:val="333333"/>
          <w:sz w:val="24"/>
          <w:szCs w:val="24"/>
          <w:lang w:val="fr-FR"/>
        </w:rPr>
        <w:t>volet</w:t>
      </w:r>
      <w:r w:rsidR="00C45A72" w:rsidRPr="00C45A72">
        <w:rPr>
          <w:rFonts w:cstheme="minorHAnsi"/>
          <w:color w:val="333333"/>
          <w:sz w:val="24"/>
          <w:szCs w:val="24"/>
          <w:lang w:val="fr-FR"/>
        </w:rPr>
        <w:t xml:space="preserve"> de la logistique durable.</w:t>
      </w:r>
    </w:p>
    <w:p w:rsidR="003969B7" w:rsidRPr="00C45A72" w:rsidRDefault="00C45A72" w:rsidP="000C7D61">
      <w:pPr>
        <w:jc w:val="both"/>
        <w:rPr>
          <w:rFonts w:cstheme="minorHAnsi"/>
          <w:color w:val="333333"/>
          <w:sz w:val="24"/>
          <w:szCs w:val="24"/>
          <w:lang w:val="fr-FR"/>
        </w:rPr>
      </w:pPr>
      <w:r w:rsidRPr="00C45A72">
        <w:rPr>
          <w:rFonts w:cstheme="minorHAnsi"/>
          <w:color w:val="333333"/>
          <w:sz w:val="24"/>
          <w:szCs w:val="24"/>
          <w:lang w:val="fr-FR"/>
        </w:rPr>
        <w:t xml:space="preserve">En outre, vous pouvez utiliser la brève description des différents domaines de la logistique durable adoptée par le projet GreenSkills4Vet comme introduction à la logistique durable pour les </w:t>
      </w:r>
      <w:r>
        <w:rPr>
          <w:rFonts w:cstheme="minorHAnsi"/>
          <w:color w:val="333333"/>
          <w:sz w:val="24"/>
          <w:szCs w:val="24"/>
          <w:lang w:val="fr-FR"/>
        </w:rPr>
        <w:t>élèves</w:t>
      </w:r>
      <w:r w:rsidRPr="00C45A72">
        <w:rPr>
          <w:rFonts w:cstheme="minorHAnsi"/>
          <w:color w:val="333333"/>
          <w:sz w:val="24"/>
          <w:szCs w:val="24"/>
          <w:lang w:val="fr-FR"/>
        </w:rPr>
        <w:t>.</w:t>
      </w:r>
    </w:p>
    <w:p w:rsidR="001667D9" w:rsidRPr="00EA7B11" w:rsidRDefault="00C45A72" w:rsidP="00A7649A">
      <w:pPr>
        <w:pStyle w:val="NormalWeb"/>
        <w:spacing w:before="0" w:beforeAutospacing="0" w:after="0" w:afterAutospacing="0" w:line="358" w:lineRule="atLeast"/>
        <w:jc w:val="both"/>
        <w:rPr>
          <w:rFonts w:asciiTheme="minorHAnsi" w:eastAsiaTheme="minorHAnsi" w:hAnsiTheme="minorHAnsi" w:cstheme="minorHAnsi"/>
          <w:color w:val="333333"/>
          <w:lang w:val="fr-FR" w:eastAsia="en-US"/>
        </w:rPr>
      </w:pPr>
      <w:r w:rsidRPr="00EA7B11">
        <w:rPr>
          <w:rFonts w:asciiTheme="minorHAnsi" w:eastAsiaTheme="minorHAnsi" w:hAnsiTheme="minorHAnsi" w:cstheme="minorHAnsi"/>
          <w:color w:val="333333"/>
          <w:lang w:val="fr-FR" w:eastAsia="en-US"/>
        </w:rPr>
        <w:t>Le matériel principal de cette séquence est le contenu didactique «transport / trafic et environnement», basé sur les REL du site Web www.reecontrans.at - Recherche et éducation sur les transports écologiques.</w:t>
      </w:r>
      <w:r w:rsidR="00012506" w:rsidRPr="00EA7B11">
        <w:rPr>
          <w:rFonts w:asciiTheme="minorHAnsi" w:eastAsiaTheme="minorHAnsi" w:hAnsiTheme="minorHAnsi" w:cstheme="minorHAnsi"/>
          <w:color w:val="333333"/>
          <w:lang w:val="fr-FR" w:eastAsia="en-US"/>
        </w:rPr>
        <w:t xml:space="preserve"> Le temps passé sur ce matériel peut aller du plus court au plus long, car vous pouvez utiliser tout ou partie du package. Le matériel didactique «Trafic et environnement» est une introduction au thème du trafic de marchandises durable. </w:t>
      </w:r>
      <w:r w:rsidR="00C025DD" w:rsidRPr="00EA7B11">
        <w:rPr>
          <w:rFonts w:asciiTheme="minorHAnsi" w:eastAsiaTheme="minorHAnsi" w:hAnsiTheme="minorHAnsi" w:cstheme="minorHAnsi"/>
          <w:color w:val="333333"/>
          <w:lang w:val="fr-FR" w:eastAsia="en-US"/>
        </w:rPr>
        <w:t>Il fournit une comparaison des transporteurs et aborde également les défis futurs.</w:t>
      </w:r>
      <w:r w:rsidR="001667D9" w:rsidRPr="00EA7B11">
        <w:rPr>
          <w:rFonts w:asciiTheme="minorHAnsi" w:eastAsiaTheme="minorHAnsi" w:hAnsiTheme="minorHAnsi" w:cstheme="minorHAnsi"/>
          <w:color w:val="333333"/>
          <w:lang w:val="fr-FR" w:eastAsia="en-US"/>
        </w:rPr>
        <w:t xml:space="preserve"> </w:t>
      </w:r>
      <w:r w:rsidR="00C025DD" w:rsidRPr="00EA7B11">
        <w:rPr>
          <w:rFonts w:asciiTheme="minorHAnsi" w:eastAsiaTheme="minorHAnsi" w:hAnsiTheme="minorHAnsi" w:cstheme="minorHAnsi"/>
          <w:color w:val="333333"/>
          <w:lang w:val="fr-FR" w:eastAsia="en-US"/>
        </w:rPr>
        <w:t>Le package comprend un ensemble de diapositives (PowerPoint) ainsi que d’autres exercices et solutions interactifs :</w:t>
      </w:r>
    </w:p>
    <w:p w:rsidR="00A7649A" w:rsidRPr="00C025DD" w:rsidRDefault="00A7649A" w:rsidP="00A7649A">
      <w:pPr>
        <w:pStyle w:val="NormalWeb"/>
        <w:spacing w:before="0" w:beforeAutospacing="0" w:after="0" w:afterAutospacing="0" w:line="358" w:lineRule="atLeast"/>
        <w:jc w:val="both"/>
        <w:rPr>
          <w:rFonts w:asciiTheme="minorHAnsi" w:hAnsiTheme="minorHAnsi" w:cstheme="minorHAnsi"/>
          <w:b/>
          <w:color w:val="333333"/>
          <w:sz w:val="22"/>
          <w:szCs w:val="22"/>
          <w:lang w:val="fr-FR"/>
        </w:rPr>
      </w:pPr>
    </w:p>
    <w:p w:rsidR="001667D9" w:rsidRPr="00C025DD" w:rsidRDefault="00C025DD" w:rsidP="00C025DD">
      <w:pPr>
        <w:pStyle w:val="Paragraphedeliste"/>
        <w:numPr>
          <w:ilvl w:val="0"/>
          <w:numId w:val="25"/>
        </w:numPr>
        <w:jc w:val="both"/>
        <w:rPr>
          <w:rFonts w:cstheme="minorHAnsi"/>
          <w:b/>
          <w:color w:val="333333"/>
          <w:sz w:val="24"/>
          <w:szCs w:val="24"/>
          <w:lang w:val="fr-FR"/>
        </w:rPr>
      </w:pPr>
      <w:r w:rsidRPr="00C025DD">
        <w:rPr>
          <w:rFonts w:cstheme="minorHAnsi"/>
          <w:b/>
          <w:color w:val="333333"/>
          <w:sz w:val="24"/>
          <w:szCs w:val="24"/>
          <w:lang w:val="fr-FR"/>
        </w:rPr>
        <w:t>Ensemble de diapositives „Trafic et environnement“</w:t>
      </w:r>
    </w:p>
    <w:p w:rsidR="00C025DD" w:rsidRDefault="00C025DD" w:rsidP="000C7D61">
      <w:pPr>
        <w:pStyle w:val="Paragraphedeliste"/>
        <w:jc w:val="both"/>
        <w:rPr>
          <w:rFonts w:cstheme="minorHAnsi"/>
          <w:color w:val="333333"/>
          <w:sz w:val="24"/>
          <w:szCs w:val="24"/>
          <w:lang w:val="fr-FR"/>
        </w:rPr>
      </w:pPr>
      <w:r w:rsidRPr="00C025DD">
        <w:rPr>
          <w:rFonts w:cstheme="minorHAnsi"/>
          <w:color w:val="333333"/>
          <w:sz w:val="24"/>
          <w:szCs w:val="24"/>
          <w:lang w:val="fr-FR"/>
        </w:rPr>
        <w:t>Ce diaporama est une introduction au thème du transport de marchandises durable.</w:t>
      </w:r>
      <w:r w:rsidR="00932054" w:rsidRPr="00C025DD">
        <w:rPr>
          <w:rFonts w:cstheme="minorHAnsi"/>
          <w:color w:val="333333"/>
          <w:sz w:val="24"/>
          <w:szCs w:val="24"/>
          <w:lang w:val="fr-FR"/>
        </w:rPr>
        <w:t xml:space="preserve"> </w:t>
      </w:r>
    </w:p>
    <w:p w:rsidR="00C025DD" w:rsidRDefault="00C025DD" w:rsidP="000C7D61">
      <w:pPr>
        <w:pStyle w:val="Paragraphedeliste"/>
        <w:jc w:val="both"/>
        <w:rPr>
          <w:rFonts w:cstheme="minorHAnsi"/>
          <w:color w:val="333333"/>
          <w:sz w:val="24"/>
          <w:szCs w:val="24"/>
          <w:lang w:val="fr-FR"/>
        </w:rPr>
      </w:pPr>
      <w:r w:rsidRPr="00C025DD">
        <w:rPr>
          <w:rFonts w:cstheme="minorHAnsi"/>
          <w:color w:val="333333"/>
          <w:sz w:val="24"/>
          <w:szCs w:val="24"/>
          <w:lang w:val="fr-FR"/>
        </w:rPr>
        <w:t xml:space="preserve">Les différents modes de transport viseront la durabilité et aborderont les opportunités et les défis du transport de marchandises durable. </w:t>
      </w:r>
      <w:r>
        <w:rPr>
          <w:rFonts w:cstheme="minorHAnsi"/>
          <w:color w:val="333333"/>
          <w:sz w:val="24"/>
          <w:szCs w:val="24"/>
          <w:lang w:val="fr-FR"/>
        </w:rPr>
        <w:t>Ils examineront de</w:t>
      </w:r>
      <w:r w:rsidRPr="00C025DD">
        <w:rPr>
          <w:rFonts w:cstheme="minorHAnsi"/>
          <w:color w:val="333333"/>
          <w:sz w:val="24"/>
          <w:szCs w:val="24"/>
          <w:lang w:val="fr-FR"/>
        </w:rPr>
        <w:t xml:space="preserve"> plus près le comportement des consommateurs.</w:t>
      </w:r>
    </w:p>
    <w:p w:rsidR="00932054" w:rsidRPr="00A7649A" w:rsidRDefault="00932054" w:rsidP="000C7D61">
      <w:pPr>
        <w:pStyle w:val="Paragraphedeliste"/>
        <w:jc w:val="both"/>
        <w:rPr>
          <w:rFonts w:cstheme="minorHAnsi"/>
          <w:color w:val="333333"/>
          <w:sz w:val="20"/>
          <w:szCs w:val="20"/>
          <w:lang w:val="en-GB"/>
        </w:rPr>
      </w:pPr>
    </w:p>
    <w:p w:rsidR="00714A3A" w:rsidRPr="00A7649A" w:rsidRDefault="004E189D" w:rsidP="00A7649A">
      <w:pPr>
        <w:pStyle w:val="Paragraphedeliste"/>
        <w:numPr>
          <w:ilvl w:val="0"/>
          <w:numId w:val="25"/>
        </w:numPr>
        <w:jc w:val="both"/>
        <w:rPr>
          <w:rFonts w:cstheme="minorHAnsi"/>
          <w:b/>
          <w:color w:val="333333"/>
          <w:sz w:val="24"/>
          <w:szCs w:val="24"/>
          <w:lang w:val="fr-FR"/>
        </w:rPr>
      </w:pPr>
      <w:r w:rsidRPr="00A7649A">
        <w:rPr>
          <w:rFonts w:cstheme="minorHAnsi"/>
          <w:b/>
          <w:color w:val="333333"/>
          <w:sz w:val="24"/>
          <w:szCs w:val="24"/>
          <w:lang w:val="fr-FR"/>
        </w:rPr>
        <w:t>Lecteur : trafic et environnement</w:t>
      </w:r>
    </w:p>
    <w:p w:rsidR="004E189D" w:rsidRDefault="004E189D" w:rsidP="00A7649A">
      <w:pPr>
        <w:pStyle w:val="Paragraphedeliste"/>
        <w:jc w:val="both"/>
        <w:rPr>
          <w:rFonts w:cstheme="minorHAnsi"/>
          <w:color w:val="333333"/>
          <w:sz w:val="24"/>
          <w:szCs w:val="24"/>
          <w:lang w:val="fr-FR"/>
        </w:rPr>
      </w:pPr>
      <w:r w:rsidRPr="004E189D">
        <w:rPr>
          <w:rFonts w:cstheme="minorHAnsi"/>
          <w:color w:val="333333"/>
          <w:sz w:val="24"/>
          <w:szCs w:val="24"/>
          <w:lang w:val="fr-FR"/>
        </w:rPr>
        <w:t xml:space="preserve">Le lecteur est recommandé en complément du jeu de diapositives „Transport </w:t>
      </w:r>
      <w:r w:rsidR="00A7649A">
        <w:rPr>
          <w:rFonts w:cstheme="minorHAnsi"/>
          <w:color w:val="333333"/>
          <w:sz w:val="24"/>
          <w:szCs w:val="24"/>
          <w:lang w:val="fr-FR"/>
        </w:rPr>
        <w:t>et</w:t>
      </w:r>
      <w:r w:rsidRPr="004E189D">
        <w:rPr>
          <w:rFonts w:cstheme="minorHAnsi"/>
          <w:color w:val="333333"/>
          <w:sz w:val="24"/>
          <w:szCs w:val="24"/>
          <w:lang w:val="fr-FR"/>
        </w:rPr>
        <w:t xml:space="preserve"> Environ</w:t>
      </w:r>
      <w:r w:rsidR="00A7649A">
        <w:rPr>
          <w:rFonts w:cstheme="minorHAnsi"/>
          <w:color w:val="333333"/>
          <w:sz w:val="24"/>
          <w:szCs w:val="24"/>
          <w:lang w:val="fr-FR"/>
        </w:rPr>
        <w:t>ne</w:t>
      </w:r>
      <w:r w:rsidRPr="004E189D">
        <w:rPr>
          <w:rFonts w:cstheme="minorHAnsi"/>
          <w:color w:val="333333"/>
          <w:sz w:val="24"/>
          <w:szCs w:val="24"/>
          <w:lang w:val="fr-FR"/>
        </w:rPr>
        <w:t>ment“.</w:t>
      </w:r>
      <w:r w:rsidR="005D006D" w:rsidRPr="004E189D">
        <w:rPr>
          <w:rFonts w:cstheme="minorHAnsi"/>
          <w:color w:val="333333"/>
          <w:sz w:val="24"/>
          <w:szCs w:val="24"/>
          <w:lang w:val="fr-FR"/>
        </w:rPr>
        <w:t xml:space="preserve"> </w:t>
      </w:r>
      <w:r w:rsidRPr="004E189D">
        <w:rPr>
          <w:rFonts w:cstheme="minorHAnsi"/>
          <w:color w:val="333333"/>
          <w:sz w:val="24"/>
          <w:szCs w:val="24"/>
          <w:lang w:val="fr-FR"/>
        </w:rPr>
        <w:t xml:space="preserve">Le contenu de la phrase suivante sur les modes de transport durables, les opportunités et les défis pour un transport de marchandises durable et l'influence de la société sont examinés </w:t>
      </w:r>
      <w:r w:rsidR="006C7AC8">
        <w:rPr>
          <w:rFonts w:cstheme="minorHAnsi"/>
          <w:color w:val="333333"/>
          <w:sz w:val="24"/>
          <w:szCs w:val="24"/>
          <w:lang w:val="fr-FR"/>
        </w:rPr>
        <w:t>de manière plus détaillée</w:t>
      </w:r>
      <w:r w:rsidRPr="004E189D">
        <w:rPr>
          <w:rFonts w:cstheme="minorHAnsi"/>
          <w:color w:val="333333"/>
          <w:sz w:val="24"/>
          <w:szCs w:val="24"/>
          <w:lang w:val="fr-FR"/>
        </w:rPr>
        <w:t>.</w:t>
      </w:r>
    </w:p>
    <w:p w:rsidR="00A7649A" w:rsidRPr="008E6776" w:rsidRDefault="00A7649A" w:rsidP="00A7649A">
      <w:pPr>
        <w:pStyle w:val="Paragraphedeliste"/>
        <w:spacing w:after="0" w:line="240" w:lineRule="auto"/>
        <w:jc w:val="both"/>
        <w:rPr>
          <w:rFonts w:cstheme="minorHAnsi"/>
          <w:color w:val="333333"/>
          <w:sz w:val="20"/>
          <w:szCs w:val="20"/>
          <w:lang w:val="fr-FR"/>
        </w:rPr>
      </w:pPr>
    </w:p>
    <w:p w:rsidR="00714A3A" w:rsidRPr="00A7649A" w:rsidRDefault="006C7AC8" w:rsidP="00A7649A">
      <w:pPr>
        <w:pStyle w:val="NormalWeb"/>
        <w:numPr>
          <w:ilvl w:val="0"/>
          <w:numId w:val="25"/>
        </w:numPr>
        <w:spacing w:before="0" w:beforeAutospacing="0" w:after="0" w:afterAutospacing="0"/>
        <w:jc w:val="both"/>
        <w:rPr>
          <w:rFonts w:asciiTheme="minorHAnsi" w:hAnsiTheme="minorHAnsi" w:cstheme="minorHAnsi"/>
          <w:b/>
          <w:bCs/>
          <w:color w:val="333333"/>
          <w:lang w:val="fr-FR"/>
        </w:rPr>
      </w:pPr>
      <w:r w:rsidRPr="00A7649A">
        <w:rPr>
          <w:rFonts w:asciiTheme="minorHAnsi" w:hAnsiTheme="minorHAnsi" w:cstheme="minorHAnsi"/>
          <w:b/>
          <w:bCs/>
          <w:color w:val="333333"/>
          <w:lang w:val="fr-FR"/>
        </w:rPr>
        <w:t>Mots croisés à la phrase suivante trafic et environnement</w:t>
      </w:r>
    </w:p>
    <w:p w:rsidR="00714A3A" w:rsidRDefault="006C7AC8" w:rsidP="006C7AC8">
      <w:pPr>
        <w:pStyle w:val="NormalWeb"/>
        <w:spacing w:before="0" w:beforeAutospacing="0" w:after="0" w:afterAutospacing="0"/>
        <w:ind w:left="709"/>
        <w:jc w:val="both"/>
        <w:rPr>
          <w:rFonts w:asciiTheme="minorHAnsi" w:eastAsiaTheme="minorHAnsi" w:hAnsiTheme="minorHAnsi" w:cstheme="minorHAnsi"/>
          <w:color w:val="333333"/>
          <w:lang w:val="fr-FR" w:eastAsia="en-US"/>
        </w:rPr>
      </w:pPr>
      <w:r w:rsidRPr="006C7AC8">
        <w:rPr>
          <w:rFonts w:asciiTheme="minorHAnsi" w:eastAsiaTheme="minorHAnsi" w:hAnsiTheme="minorHAnsi" w:cstheme="minorHAnsi"/>
          <w:color w:val="333333"/>
          <w:lang w:val="fr-FR" w:eastAsia="en-US"/>
        </w:rPr>
        <w:t xml:space="preserve">Cet exercice est recommandé en complément du jeu de diapositives „Transport </w:t>
      </w:r>
      <w:r>
        <w:rPr>
          <w:rFonts w:asciiTheme="minorHAnsi" w:eastAsiaTheme="minorHAnsi" w:hAnsiTheme="minorHAnsi" w:cstheme="minorHAnsi"/>
          <w:color w:val="333333"/>
          <w:lang w:val="fr-FR" w:eastAsia="en-US"/>
        </w:rPr>
        <w:t xml:space="preserve">et </w:t>
      </w:r>
      <w:r w:rsidRPr="006C7AC8">
        <w:rPr>
          <w:rFonts w:asciiTheme="minorHAnsi" w:eastAsiaTheme="minorHAnsi" w:hAnsiTheme="minorHAnsi" w:cstheme="minorHAnsi"/>
          <w:color w:val="333333"/>
          <w:lang w:val="fr-FR" w:eastAsia="en-US"/>
        </w:rPr>
        <w:t>Environ</w:t>
      </w:r>
      <w:r>
        <w:rPr>
          <w:rFonts w:asciiTheme="minorHAnsi" w:eastAsiaTheme="minorHAnsi" w:hAnsiTheme="minorHAnsi" w:cstheme="minorHAnsi"/>
          <w:color w:val="333333"/>
          <w:lang w:val="fr-FR" w:eastAsia="en-US"/>
        </w:rPr>
        <w:t>ne</w:t>
      </w:r>
      <w:r w:rsidRPr="006C7AC8">
        <w:rPr>
          <w:rFonts w:asciiTheme="minorHAnsi" w:eastAsiaTheme="minorHAnsi" w:hAnsiTheme="minorHAnsi" w:cstheme="minorHAnsi"/>
          <w:color w:val="333333"/>
          <w:lang w:val="fr-FR" w:eastAsia="en-US"/>
        </w:rPr>
        <w:t>ment“.</w:t>
      </w:r>
    </w:p>
    <w:p w:rsidR="00A7649A" w:rsidRPr="008E6776" w:rsidRDefault="00A7649A" w:rsidP="00EA7B11">
      <w:pPr>
        <w:pStyle w:val="Paragraphedeliste"/>
        <w:spacing w:after="0" w:line="240" w:lineRule="auto"/>
        <w:jc w:val="both"/>
        <w:rPr>
          <w:rFonts w:cstheme="minorHAnsi"/>
          <w:color w:val="333333"/>
          <w:sz w:val="20"/>
          <w:szCs w:val="20"/>
          <w:lang w:val="fr-FR"/>
        </w:rPr>
      </w:pPr>
    </w:p>
    <w:p w:rsidR="005D006D" w:rsidRPr="006C7AC8" w:rsidRDefault="006C7AC8" w:rsidP="006C7AC8">
      <w:pPr>
        <w:pStyle w:val="NormalWeb"/>
        <w:numPr>
          <w:ilvl w:val="0"/>
          <w:numId w:val="25"/>
        </w:numPr>
        <w:spacing w:before="0" w:beforeAutospacing="0" w:after="0" w:afterAutospacing="0"/>
        <w:jc w:val="both"/>
        <w:rPr>
          <w:rFonts w:asciiTheme="minorHAnsi" w:hAnsiTheme="minorHAnsi" w:cstheme="minorHAnsi"/>
          <w:color w:val="333333"/>
          <w:lang w:val="fr-FR"/>
        </w:rPr>
      </w:pPr>
      <w:r w:rsidRPr="006C7AC8">
        <w:rPr>
          <w:rFonts w:asciiTheme="minorHAnsi" w:hAnsiTheme="minorHAnsi" w:cstheme="minorHAnsi"/>
          <w:b/>
          <w:bCs/>
          <w:color w:val="333333"/>
          <w:lang w:val="fr-FR"/>
        </w:rPr>
        <w:t>Pic pétrolier : Le long parcours de la nourriture</w:t>
      </w:r>
    </w:p>
    <w:p w:rsidR="006C7AC8" w:rsidRDefault="006C7AC8" w:rsidP="006F48D7">
      <w:pPr>
        <w:pStyle w:val="NormalWeb"/>
        <w:spacing w:before="0" w:beforeAutospacing="0" w:after="0" w:afterAutospacing="0"/>
        <w:ind w:left="709"/>
        <w:jc w:val="both"/>
        <w:rPr>
          <w:rFonts w:asciiTheme="minorHAnsi" w:eastAsiaTheme="minorHAnsi" w:hAnsiTheme="minorHAnsi" w:cstheme="minorHAnsi"/>
          <w:color w:val="333333"/>
          <w:lang w:val="fr-FR" w:eastAsia="en-US"/>
        </w:rPr>
      </w:pPr>
      <w:r w:rsidRPr="006C7AC8">
        <w:rPr>
          <w:rFonts w:asciiTheme="minorHAnsi" w:hAnsiTheme="minorHAnsi" w:cstheme="minorHAnsi"/>
          <w:color w:val="333333"/>
          <w:lang w:val="fr-FR"/>
        </w:rPr>
        <w:t xml:space="preserve">Le long parcours de la nourriture est montré dans cette vidéo, quel transport </w:t>
      </w:r>
      <w:r w:rsidR="006F48D7">
        <w:rPr>
          <w:rFonts w:asciiTheme="minorHAnsi" w:hAnsiTheme="minorHAnsi" w:cstheme="minorHAnsi"/>
          <w:color w:val="333333"/>
          <w:lang w:val="fr-FR"/>
        </w:rPr>
        <w:t xml:space="preserve">par </w:t>
      </w:r>
      <w:r w:rsidR="006F48D7" w:rsidRPr="006F48D7">
        <w:rPr>
          <w:rFonts w:asciiTheme="minorHAnsi" w:eastAsiaTheme="minorHAnsi" w:hAnsiTheme="minorHAnsi" w:cstheme="minorHAnsi"/>
          <w:color w:val="333333"/>
          <w:lang w:val="fr-FR" w:eastAsia="en-US"/>
        </w:rPr>
        <w:t>route est „constant</w:t>
      </w:r>
      <w:r w:rsidRPr="006F48D7">
        <w:rPr>
          <w:rFonts w:asciiTheme="minorHAnsi" w:eastAsiaTheme="minorHAnsi" w:hAnsiTheme="minorHAnsi" w:cstheme="minorHAnsi"/>
          <w:color w:val="333333"/>
          <w:lang w:val="fr-FR" w:eastAsia="en-US"/>
        </w:rPr>
        <w:t xml:space="preserve">, </w:t>
      </w:r>
      <w:r w:rsidR="006F48D7" w:rsidRPr="006F48D7">
        <w:rPr>
          <w:rFonts w:asciiTheme="minorHAnsi" w:eastAsiaTheme="minorHAnsi" w:hAnsiTheme="minorHAnsi" w:cstheme="minorHAnsi"/>
          <w:color w:val="333333"/>
          <w:lang w:val="fr-FR" w:eastAsia="en-US"/>
        </w:rPr>
        <w:t xml:space="preserve">englobant </w:t>
      </w:r>
      <w:r w:rsidRPr="006F48D7">
        <w:rPr>
          <w:rFonts w:asciiTheme="minorHAnsi" w:eastAsiaTheme="minorHAnsi" w:hAnsiTheme="minorHAnsi" w:cstheme="minorHAnsi"/>
          <w:color w:val="333333"/>
          <w:lang w:val="fr-FR" w:eastAsia="en-US"/>
        </w:rPr>
        <w:t xml:space="preserve"> </w:t>
      </w:r>
      <w:r w:rsidR="006F48D7" w:rsidRPr="006F48D7">
        <w:rPr>
          <w:rFonts w:asciiTheme="minorHAnsi" w:eastAsiaTheme="minorHAnsi" w:hAnsiTheme="minorHAnsi" w:cstheme="minorHAnsi"/>
          <w:color w:val="333333"/>
          <w:lang w:val="fr-FR" w:eastAsia="en-US"/>
        </w:rPr>
        <w:t>l’alimentation biologique</w:t>
      </w:r>
      <w:r w:rsidRPr="006F48D7">
        <w:rPr>
          <w:rFonts w:asciiTheme="minorHAnsi" w:eastAsiaTheme="minorHAnsi" w:hAnsiTheme="minorHAnsi" w:cstheme="minorHAnsi"/>
          <w:color w:val="333333"/>
          <w:lang w:val="fr-FR" w:eastAsia="en-US"/>
        </w:rPr>
        <w:t>.</w:t>
      </w:r>
    </w:p>
    <w:p w:rsidR="00A7649A" w:rsidRPr="008E6776" w:rsidRDefault="00A7649A" w:rsidP="00EA7B11">
      <w:pPr>
        <w:pStyle w:val="Paragraphedeliste"/>
        <w:spacing w:after="0" w:line="240" w:lineRule="auto"/>
        <w:jc w:val="both"/>
        <w:rPr>
          <w:rFonts w:cstheme="minorHAnsi"/>
          <w:color w:val="333333"/>
          <w:sz w:val="20"/>
          <w:szCs w:val="20"/>
          <w:lang w:val="fr-FR"/>
        </w:rPr>
      </w:pPr>
    </w:p>
    <w:p w:rsidR="00714A3A" w:rsidRPr="00A7649A" w:rsidRDefault="00EF21B5" w:rsidP="00A7649A">
      <w:pPr>
        <w:pStyle w:val="NormalWeb"/>
        <w:numPr>
          <w:ilvl w:val="0"/>
          <w:numId w:val="25"/>
        </w:numPr>
        <w:spacing w:before="0" w:beforeAutospacing="0" w:after="0" w:afterAutospacing="0"/>
        <w:jc w:val="both"/>
        <w:rPr>
          <w:rFonts w:asciiTheme="minorHAnsi" w:hAnsiTheme="minorHAnsi" w:cstheme="minorHAnsi"/>
          <w:b/>
          <w:bCs/>
          <w:color w:val="333333"/>
          <w:lang w:val="fr-FR"/>
        </w:rPr>
      </w:pPr>
      <w:r w:rsidRPr="00EF21B5">
        <w:rPr>
          <w:rFonts w:asciiTheme="minorHAnsi" w:hAnsiTheme="minorHAnsi" w:cstheme="minorHAnsi"/>
          <w:b/>
          <w:bCs/>
          <w:color w:val="333333"/>
          <w:lang w:val="fr-FR"/>
        </w:rPr>
        <w:t>Jeu de rôle t</w:t>
      </w:r>
      <w:r w:rsidR="006F48D7" w:rsidRPr="00EF21B5">
        <w:rPr>
          <w:rFonts w:asciiTheme="minorHAnsi" w:hAnsiTheme="minorHAnsi" w:cstheme="minorHAnsi"/>
          <w:b/>
          <w:bCs/>
          <w:color w:val="333333"/>
          <w:lang w:val="fr-FR"/>
        </w:rPr>
        <w:t>rafic</w:t>
      </w:r>
      <w:r w:rsidR="006F48D7" w:rsidRPr="00A7649A">
        <w:rPr>
          <w:rFonts w:asciiTheme="minorHAnsi" w:hAnsiTheme="minorHAnsi" w:cstheme="minorHAnsi"/>
          <w:b/>
          <w:bCs/>
          <w:color w:val="333333"/>
          <w:lang w:val="fr-FR"/>
        </w:rPr>
        <w:t xml:space="preserve"> et environnement</w:t>
      </w:r>
    </w:p>
    <w:p w:rsidR="00585A01" w:rsidRDefault="006F48D7" w:rsidP="006F48D7">
      <w:pPr>
        <w:pStyle w:val="NormalWeb"/>
        <w:spacing w:before="0" w:beforeAutospacing="0" w:after="360" w:afterAutospacing="0"/>
        <w:ind w:left="708"/>
        <w:jc w:val="both"/>
        <w:rPr>
          <w:rFonts w:asciiTheme="minorHAnsi" w:hAnsiTheme="minorHAnsi" w:cstheme="minorHAnsi"/>
          <w:color w:val="333333"/>
          <w:lang w:val="fr-FR"/>
        </w:rPr>
      </w:pPr>
      <w:r w:rsidRPr="006F48D7">
        <w:rPr>
          <w:rFonts w:asciiTheme="minorHAnsi" w:hAnsiTheme="minorHAnsi" w:cstheme="minorHAnsi"/>
          <w:color w:val="333333"/>
          <w:lang w:val="fr-FR"/>
        </w:rPr>
        <w:t xml:space="preserve">L'objectif de cet exercice est de comprendre le rôle des différents modes de transport et de déterminer leur </w:t>
      </w:r>
      <w:r>
        <w:rPr>
          <w:rFonts w:asciiTheme="minorHAnsi" w:hAnsiTheme="minorHAnsi" w:cstheme="minorHAnsi"/>
          <w:color w:val="333333"/>
          <w:lang w:val="fr-FR"/>
        </w:rPr>
        <w:t>définition</w:t>
      </w:r>
      <w:r w:rsidRPr="006F48D7">
        <w:rPr>
          <w:rFonts w:asciiTheme="minorHAnsi" w:hAnsiTheme="minorHAnsi" w:cstheme="minorHAnsi"/>
          <w:color w:val="333333"/>
          <w:lang w:val="fr-FR"/>
        </w:rPr>
        <w:t xml:space="preserve"> de la durabilité.</w:t>
      </w:r>
      <w:r>
        <w:rPr>
          <w:rFonts w:asciiTheme="minorHAnsi" w:hAnsiTheme="minorHAnsi" w:cstheme="minorHAnsi"/>
          <w:color w:val="333333"/>
          <w:lang w:val="fr-FR"/>
        </w:rPr>
        <w:t xml:space="preserve"> </w:t>
      </w:r>
      <w:r w:rsidRPr="006F48D7">
        <w:rPr>
          <w:rFonts w:asciiTheme="minorHAnsi" w:hAnsiTheme="minorHAnsi" w:cstheme="minorHAnsi"/>
          <w:color w:val="333333"/>
          <w:lang w:val="fr-FR"/>
        </w:rPr>
        <w:t xml:space="preserve">Cet exercice peut être utilisé avec </w:t>
      </w:r>
      <w:r w:rsidR="00585A01">
        <w:rPr>
          <w:rFonts w:asciiTheme="minorHAnsi" w:hAnsiTheme="minorHAnsi" w:cstheme="minorHAnsi"/>
          <w:color w:val="333333"/>
          <w:lang w:val="fr-FR"/>
        </w:rPr>
        <w:lastRenderedPageBreak/>
        <w:t xml:space="preserve">l’expression complémentaire </w:t>
      </w:r>
      <w:r w:rsidRPr="006F48D7">
        <w:rPr>
          <w:rFonts w:asciiTheme="minorHAnsi" w:hAnsiTheme="minorHAnsi" w:cstheme="minorHAnsi"/>
          <w:color w:val="333333"/>
          <w:lang w:val="fr-FR"/>
        </w:rPr>
        <w:t xml:space="preserve"> «Transport et environnement».</w:t>
      </w:r>
    </w:p>
    <w:p w:rsidR="00C9563C" w:rsidRPr="0011724F" w:rsidRDefault="00585A01" w:rsidP="006F48D7">
      <w:pPr>
        <w:pStyle w:val="NormalWeb"/>
        <w:spacing w:before="0" w:beforeAutospacing="0" w:after="360" w:afterAutospacing="0"/>
        <w:ind w:left="708"/>
        <w:jc w:val="both"/>
        <w:rPr>
          <w:rFonts w:cstheme="minorHAnsi"/>
          <w:b/>
          <w:bCs/>
          <w:sz w:val="32"/>
          <w:szCs w:val="32"/>
          <w:u w:val="single"/>
          <w:lang w:val="fr-FR"/>
        </w:rPr>
      </w:pPr>
      <w:r w:rsidRPr="0011724F">
        <w:rPr>
          <w:rFonts w:cstheme="minorHAnsi"/>
          <w:b/>
          <w:bCs/>
          <w:sz w:val="32"/>
          <w:szCs w:val="32"/>
          <w:u w:val="single"/>
          <w:lang w:val="fr-FR"/>
        </w:rPr>
        <w:t>Titre : Séquence 3 Coopération</w:t>
      </w:r>
    </w:p>
    <w:p w:rsidR="00420DC5" w:rsidRPr="0011724F" w:rsidRDefault="0011724F" w:rsidP="000C7D61">
      <w:pPr>
        <w:jc w:val="both"/>
        <w:rPr>
          <w:rFonts w:eastAsia="Times New Roman" w:cstheme="minorHAnsi"/>
          <w:bCs/>
          <w:sz w:val="24"/>
          <w:szCs w:val="24"/>
          <w:lang w:val="fr-FR" w:eastAsia="de-DE"/>
        </w:rPr>
      </w:pPr>
      <w:r w:rsidRPr="0011724F">
        <w:rPr>
          <w:rFonts w:eastAsia="Times New Roman" w:cstheme="minorHAnsi"/>
          <w:b/>
          <w:bCs/>
          <w:sz w:val="24"/>
          <w:szCs w:val="24"/>
          <w:lang w:val="fr-FR" w:eastAsia="de-DE"/>
        </w:rPr>
        <w:t xml:space="preserve">Mots-clés </w:t>
      </w:r>
      <w:r w:rsidR="00420DC5" w:rsidRPr="0011724F">
        <w:rPr>
          <w:rFonts w:eastAsia="Times New Roman" w:cstheme="minorHAnsi"/>
          <w:b/>
          <w:bCs/>
          <w:sz w:val="24"/>
          <w:szCs w:val="24"/>
          <w:lang w:val="fr-FR" w:eastAsia="de-DE"/>
        </w:rPr>
        <w:t xml:space="preserve">: </w:t>
      </w:r>
      <w:r w:rsidRPr="0011724F">
        <w:rPr>
          <w:rFonts w:eastAsia="Times New Roman" w:cstheme="minorHAnsi"/>
          <w:bCs/>
          <w:sz w:val="24"/>
          <w:szCs w:val="24"/>
          <w:lang w:val="fr-FR" w:eastAsia="de-DE"/>
        </w:rPr>
        <w:t>coopération, logistique</w:t>
      </w:r>
      <w:r w:rsidR="00420DC5" w:rsidRPr="0011724F">
        <w:rPr>
          <w:rFonts w:eastAsia="Times New Roman" w:cstheme="minorHAnsi"/>
          <w:bCs/>
          <w:sz w:val="24"/>
          <w:szCs w:val="24"/>
          <w:lang w:val="fr-FR" w:eastAsia="de-DE"/>
        </w:rPr>
        <w:t xml:space="preserve">, </w:t>
      </w:r>
      <w:r w:rsidRPr="0011724F">
        <w:rPr>
          <w:rFonts w:eastAsia="Times New Roman" w:cstheme="minorHAnsi"/>
          <w:bCs/>
          <w:sz w:val="24"/>
          <w:szCs w:val="24"/>
          <w:lang w:val="fr-FR" w:eastAsia="de-DE"/>
        </w:rPr>
        <w:t>réseaux, site internet</w:t>
      </w:r>
    </w:p>
    <w:p w:rsidR="000A3D9F" w:rsidRPr="00483436" w:rsidRDefault="000A3D9F" w:rsidP="000C7D61">
      <w:pPr>
        <w:jc w:val="both"/>
        <w:rPr>
          <w:rFonts w:eastAsia="Times New Roman" w:cstheme="minorHAnsi"/>
          <w:b/>
          <w:bCs/>
          <w:i/>
          <w:sz w:val="24"/>
          <w:szCs w:val="24"/>
          <w:lang w:val="fr-FR" w:eastAsia="de-DE"/>
        </w:rPr>
      </w:pPr>
      <w:r w:rsidRPr="00483436">
        <w:rPr>
          <w:rFonts w:eastAsia="Times New Roman" w:cstheme="minorHAnsi"/>
          <w:b/>
          <w:bCs/>
          <w:i/>
          <w:sz w:val="24"/>
          <w:szCs w:val="24"/>
          <w:lang w:val="fr-FR" w:eastAsia="de-DE"/>
        </w:rPr>
        <w:t>Dur</w:t>
      </w:r>
      <w:r w:rsidR="0011724F" w:rsidRPr="00483436">
        <w:rPr>
          <w:rFonts w:eastAsia="Times New Roman" w:cstheme="minorHAnsi"/>
          <w:b/>
          <w:bCs/>
          <w:i/>
          <w:sz w:val="24"/>
          <w:szCs w:val="24"/>
          <w:lang w:val="fr-FR" w:eastAsia="de-DE"/>
        </w:rPr>
        <w:t>ée : 50 à 100 mns</w:t>
      </w:r>
    </w:p>
    <w:p w:rsidR="00483436" w:rsidRPr="00483436" w:rsidRDefault="00483436" w:rsidP="000C7D61">
      <w:pPr>
        <w:jc w:val="both"/>
        <w:rPr>
          <w:rFonts w:eastAsia="Times New Roman" w:cstheme="minorHAnsi"/>
          <w:bCs/>
          <w:sz w:val="24"/>
          <w:szCs w:val="24"/>
          <w:lang w:val="fr-FR" w:eastAsia="de-DE"/>
        </w:rPr>
      </w:pPr>
      <w:r w:rsidRPr="00483436">
        <w:rPr>
          <w:rFonts w:eastAsia="Times New Roman" w:cstheme="minorHAnsi"/>
          <w:bCs/>
          <w:sz w:val="24"/>
          <w:szCs w:val="24"/>
          <w:lang w:val="fr-FR" w:eastAsia="de-DE"/>
        </w:rPr>
        <w:t>L'objectif principal de cette séquence est de connaître les différents sites et réseaux de coopération pour la logistique et de les comparer.</w:t>
      </w:r>
    </w:p>
    <w:p w:rsidR="00483436" w:rsidRPr="00483436" w:rsidRDefault="00483436" w:rsidP="000C7D61">
      <w:pPr>
        <w:jc w:val="both"/>
        <w:rPr>
          <w:rFonts w:eastAsia="Times New Roman" w:cstheme="minorHAnsi"/>
          <w:bCs/>
          <w:sz w:val="24"/>
          <w:szCs w:val="24"/>
          <w:lang w:val="fr-FR" w:eastAsia="de-DE"/>
        </w:rPr>
      </w:pPr>
      <w:r w:rsidRPr="00483436">
        <w:rPr>
          <w:rFonts w:eastAsia="Times New Roman" w:cstheme="minorHAnsi"/>
          <w:bCs/>
          <w:sz w:val="24"/>
          <w:szCs w:val="24"/>
          <w:lang w:val="fr-FR" w:eastAsia="de-DE"/>
        </w:rPr>
        <w:t xml:space="preserve">Pour cette séquence, utilisez par ex. </w:t>
      </w:r>
      <w:r w:rsidRPr="00483436">
        <w:rPr>
          <w:rStyle w:val="Lienhypertexte"/>
          <w:b/>
          <w:sz w:val="24"/>
          <w:szCs w:val="24"/>
          <w:lang w:val="fr-FR" w:eastAsia="de-DE"/>
        </w:rPr>
        <w:t>OER 7</w:t>
      </w:r>
      <w:r w:rsidRPr="00483436">
        <w:rPr>
          <w:rFonts w:eastAsia="Times New Roman" w:cstheme="minorHAnsi"/>
          <w:bCs/>
          <w:sz w:val="24"/>
          <w:szCs w:val="24"/>
          <w:lang w:val="fr-FR" w:eastAsia="de-DE"/>
        </w:rPr>
        <w:t xml:space="preserve"> pour </w:t>
      </w:r>
      <w:r>
        <w:rPr>
          <w:rFonts w:eastAsia="Times New Roman" w:cstheme="minorHAnsi"/>
          <w:bCs/>
          <w:sz w:val="24"/>
          <w:szCs w:val="24"/>
          <w:lang w:val="fr-FR" w:eastAsia="de-DE"/>
        </w:rPr>
        <w:t xml:space="preserve">évaluer </w:t>
      </w:r>
      <w:r w:rsidRPr="00483436">
        <w:rPr>
          <w:rFonts w:eastAsia="Times New Roman" w:cstheme="minorHAnsi"/>
          <w:bCs/>
          <w:sz w:val="24"/>
          <w:szCs w:val="24"/>
          <w:lang w:val="fr-FR" w:eastAsia="de-DE"/>
        </w:rPr>
        <w:t>et connaître différents sites de coopération en logistique.</w:t>
      </w:r>
    </w:p>
    <w:p w:rsidR="00483436" w:rsidRPr="00483436" w:rsidRDefault="00483436" w:rsidP="00A7649A">
      <w:pPr>
        <w:spacing w:after="0" w:line="240" w:lineRule="auto"/>
        <w:jc w:val="both"/>
        <w:rPr>
          <w:rFonts w:eastAsia="Times New Roman" w:cstheme="minorHAnsi"/>
          <w:bCs/>
          <w:sz w:val="24"/>
          <w:szCs w:val="24"/>
          <w:lang w:val="fr-FR" w:eastAsia="de-DE"/>
        </w:rPr>
      </w:pPr>
      <w:r w:rsidRPr="00483436">
        <w:rPr>
          <w:rFonts w:eastAsia="Times New Roman" w:cstheme="minorHAnsi"/>
          <w:bCs/>
          <w:sz w:val="24"/>
          <w:szCs w:val="24"/>
          <w:lang w:val="fr-FR" w:eastAsia="de-DE"/>
        </w:rPr>
        <w:t xml:space="preserve">Vous pouvez former de petits groupes dans lesquels vous laissez les </w:t>
      </w:r>
      <w:r>
        <w:rPr>
          <w:rFonts w:eastAsia="Times New Roman" w:cstheme="minorHAnsi"/>
          <w:bCs/>
          <w:sz w:val="24"/>
          <w:szCs w:val="24"/>
          <w:lang w:val="fr-FR" w:eastAsia="de-DE"/>
        </w:rPr>
        <w:t>étudiants</w:t>
      </w:r>
      <w:r w:rsidRPr="00483436">
        <w:rPr>
          <w:rFonts w:eastAsia="Times New Roman" w:cstheme="minorHAnsi"/>
          <w:bCs/>
          <w:sz w:val="24"/>
          <w:szCs w:val="24"/>
          <w:lang w:val="fr-FR" w:eastAsia="de-DE"/>
        </w:rPr>
        <w:t xml:space="preserve"> enquêter sur une ou deux plateformes de coopération ou des sites </w:t>
      </w:r>
      <w:r>
        <w:rPr>
          <w:rFonts w:eastAsia="Times New Roman" w:cstheme="minorHAnsi"/>
          <w:bCs/>
          <w:sz w:val="24"/>
          <w:szCs w:val="24"/>
          <w:lang w:val="fr-FR" w:eastAsia="de-DE"/>
        </w:rPr>
        <w:t>internet sur ordinateur</w:t>
      </w:r>
      <w:r w:rsidRPr="00483436">
        <w:rPr>
          <w:rFonts w:eastAsia="Times New Roman" w:cstheme="minorHAnsi"/>
          <w:bCs/>
          <w:sz w:val="24"/>
          <w:szCs w:val="24"/>
          <w:lang w:val="fr-FR" w:eastAsia="de-DE"/>
        </w:rPr>
        <w:t>.</w:t>
      </w:r>
      <w:r>
        <w:rPr>
          <w:rFonts w:eastAsia="Times New Roman" w:cstheme="minorHAnsi"/>
          <w:bCs/>
          <w:sz w:val="24"/>
          <w:szCs w:val="24"/>
          <w:lang w:val="fr-FR" w:eastAsia="de-DE"/>
        </w:rPr>
        <w:t xml:space="preserve"> </w:t>
      </w:r>
      <w:r w:rsidRPr="00483436">
        <w:rPr>
          <w:rFonts w:eastAsia="Times New Roman" w:cstheme="minorHAnsi"/>
          <w:bCs/>
          <w:sz w:val="24"/>
          <w:szCs w:val="24"/>
          <w:lang w:val="fr-FR" w:eastAsia="de-DE"/>
        </w:rPr>
        <w:t xml:space="preserve">Ensuite, </w:t>
      </w:r>
      <w:r>
        <w:rPr>
          <w:rFonts w:eastAsia="Times New Roman" w:cstheme="minorHAnsi"/>
          <w:bCs/>
          <w:sz w:val="24"/>
          <w:szCs w:val="24"/>
          <w:lang w:val="fr-FR" w:eastAsia="de-DE"/>
        </w:rPr>
        <w:t>ils doivent présenter</w:t>
      </w:r>
      <w:r w:rsidRPr="00483436">
        <w:rPr>
          <w:rFonts w:eastAsia="Times New Roman" w:cstheme="minorHAnsi"/>
          <w:bCs/>
          <w:sz w:val="24"/>
          <w:szCs w:val="24"/>
          <w:lang w:val="fr-FR" w:eastAsia="de-DE"/>
        </w:rPr>
        <w:t xml:space="preserve"> </w:t>
      </w:r>
      <w:r>
        <w:rPr>
          <w:rFonts w:eastAsia="Times New Roman" w:cstheme="minorHAnsi"/>
          <w:bCs/>
          <w:sz w:val="24"/>
          <w:szCs w:val="24"/>
          <w:lang w:val="fr-FR" w:eastAsia="de-DE"/>
        </w:rPr>
        <w:t>et partager</w:t>
      </w:r>
      <w:r w:rsidRPr="00483436">
        <w:rPr>
          <w:rFonts w:eastAsia="Times New Roman" w:cstheme="minorHAnsi"/>
          <w:bCs/>
          <w:sz w:val="24"/>
          <w:szCs w:val="24"/>
          <w:lang w:val="fr-FR" w:eastAsia="de-DE"/>
        </w:rPr>
        <w:t xml:space="preserve"> ce qu'ils ont étudié </w:t>
      </w:r>
      <w:r>
        <w:rPr>
          <w:rFonts w:eastAsia="Times New Roman" w:cstheme="minorHAnsi"/>
          <w:bCs/>
          <w:sz w:val="24"/>
          <w:szCs w:val="24"/>
          <w:lang w:val="fr-FR" w:eastAsia="de-DE"/>
        </w:rPr>
        <w:t>en séance plénière</w:t>
      </w:r>
      <w:r w:rsidRPr="00483436">
        <w:rPr>
          <w:rFonts w:eastAsia="Times New Roman" w:cstheme="minorHAnsi"/>
          <w:bCs/>
          <w:sz w:val="24"/>
          <w:szCs w:val="24"/>
          <w:lang w:val="fr-FR" w:eastAsia="de-DE"/>
        </w:rPr>
        <w:t>.</w:t>
      </w:r>
    </w:p>
    <w:p w:rsidR="00C57231" w:rsidRPr="00C57B9A" w:rsidRDefault="00C57231" w:rsidP="000C7D61">
      <w:pPr>
        <w:jc w:val="both"/>
        <w:rPr>
          <w:lang w:val="fr-FR"/>
        </w:rPr>
      </w:pPr>
    </w:p>
    <w:p w:rsidR="00AE2DBE" w:rsidRDefault="00483436" w:rsidP="00A7649A">
      <w:pPr>
        <w:spacing w:after="0" w:line="240" w:lineRule="auto"/>
        <w:ind w:firstLine="709"/>
        <w:jc w:val="both"/>
        <w:rPr>
          <w:rFonts w:cstheme="minorHAnsi"/>
          <w:b/>
          <w:sz w:val="36"/>
          <w:szCs w:val="36"/>
          <w:lang w:val="fr-FR"/>
        </w:rPr>
      </w:pPr>
      <w:r w:rsidRPr="00483436">
        <w:rPr>
          <w:rFonts w:cstheme="minorHAnsi"/>
          <w:b/>
          <w:sz w:val="36"/>
          <w:szCs w:val="36"/>
          <w:lang w:val="fr-FR"/>
        </w:rPr>
        <w:t>À propos du projet GreenSkills4VET</w:t>
      </w:r>
    </w:p>
    <w:p w:rsidR="00A7649A" w:rsidRPr="00483436" w:rsidRDefault="00A7649A" w:rsidP="00A7649A">
      <w:pPr>
        <w:spacing w:after="0" w:line="240" w:lineRule="auto"/>
        <w:ind w:firstLine="709"/>
        <w:jc w:val="both"/>
        <w:rPr>
          <w:rFonts w:cstheme="minorHAnsi"/>
          <w:b/>
          <w:sz w:val="36"/>
          <w:szCs w:val="36"/>
          <w:lang w:val="fr-FR"/>
        </w:rPr>
      </w:pPr>
    </w:p>
    <w:p w:rsidR="0041061A" w:rsidRDefault="00483436" w:rsidP="000C7D61">
      <w:pPr>
        <w:autoSpaceDE w:val="0"/>
        <w:autoSpaceDN w:val="0"/>
        <w:adjustRightInd w:val="0"/>
        <w:spacing w:after="0" w:line="240" w:lineRule="auto"/>
        <w:jc w:val="both"/>
        <w:rPr>
          <w:rFonts w:cstheme="minorHAnsi"/>
          <w:b/>
          <w:lang w:val="fr-FR"/>
        </w:rPr>
      </w:pPr>
      <w:r w:rsidRPr="00483436">
        <w:rPr>
          <w:rFonts w:cstheme="minorHAnsi"/>
          <w:b/>
          <w:lang w:val="fr-FR"/>
        </w:rPr>
        <w:t xml:space="preserve">2 hypothèses </w:t>
      </w:r>
      <w:r>
        <w:rPr>
          <w:rFonts w:cstheme="minorHAnsi"/>
          <w:b/>
          <w:lang w:val="fr-FR"/>
        </w:rPr>
        <w:t>fondamentales</w:t>
      </w:r>
      <w:r w:rsidRPr="00483436">
        <w:rPr>
          <w:rFonts w:cstheme="minorHAnsi"/>
          <w:b/>
          <w:lang w:val="fr-FR"/>
        </w:rPr>
        <w:t xml:space="preserve"> dans le projet GreenSkills4VET en matière de durabilité</w:t>
      </w:r>
    </w:p>
    <w:p w:rsidR="00483436" w:rsidRPr="00483436" w:rsidRDefault="00483436" w:rsidP="000C7D61">
      <w:pPr>
        <w:autoSpaceDE w:val="0"/>
        <w:autoSpaceDN w:val="0"/>
        <w:adjustRightInd w:val="0"/>
        <w:spacing w:after="0" w:line="240" w:lineRule="auto"/>
        <w:jc w:val="both"/>
        <w:rPr>
          <w:rFonts w:cstheme="minorHAnsi"/>
          <w:b/>
          <w:lang w:val="fr-FR"/>
        </w:rPr>
      </w:pPr>
    </w:p>
    <w:p w:rsidR="00483436" w:rsidRDefault="00483436" w:rsidP="000C7D61">
      <w:pPr>
        <w:autoSpaceDE w:val="0"/>
        <w:autoSpaceDN w:val="0"/>
        <w:adjustRightInd w:val="0"/>
        <w:spacing w:after="0" w:line="240" w:lineRule="auto"/>
        <w:jc w:val="both"/>
        <w:rPr>
          <w:rFonts w:cstheme="minorHAnsi"/>
          <w:i/>
          <w:lang w:val="fr-FR"/>
        </w:rPr>
      </w:pPr>
      <w:r w:rsidRPr="00483436">
        <w:rPr>
          <w:rFonts w:cstheme="minorHAnsi"/>
          <w:i/>
          <w:lang w:val="fr-FR"/>
        </w:rPr>
        <w:t xml:space="preserve">«Les indicateurs environnementaux, économiques et sociaux nous indiquent que notre modèle actuel de progrès </w:t>
      </w:r>
      <w:r w:rsidR="00524020">
        <w:rPr>
          <w:rFonts w:cstheme="minorHAnsi"/>
          <w:i/>
          <w:lang w:val="fr-FR"/>
        </w:rPr>
        <w:t xml:space="preserve">n’est pas </w:t>
      </w:r>
      <w:r w:rsidRPr="00483436">
        <w:rPr>
          <w:rFonts w:cstheme="minorHAnsi"/>
          <w:i/>
          <w:lang w:val="fr-FR"/>
        </w:rPr>
        <w:t>soutenable</w:t>
      </w:r>
      <w:r>
        <w:rPr>
          <w:rFonts w:cstheme="minorHAnsi"/>
          <w:i/>
          <w:lang w:val="fr-FR"/>
        </w:rPr>
        <w:t>.</w:t>
      </w:r>
      <w:r w:rsidR="00524020">
        <w:rPr>
          <w:rFonts w:cstheme="minorHAnsi"/>
          <w:i/>
          <w:lang w:val="fr-FR"/>
        </w:rPr>
        <w:t xml:space="preserve"> </w:t>
      </w:r>
      <w:r w:rsidR="00524020" w:rsidRPr="00524020">
        <w:rPr>
          <w:rFonts w:cstheme="minorHAnsi"/>
          <w:i/>
          <w:lang w:val="fr-FR"/>
        </w:rPr>
        <w:t xml:space="preserve">Le changement climatique détruit notre </w:t>
      </w:r>
      <w:r w:rsidR="00AD3CFA">
        <w:rPr>
          <w:rFonts w:cstheme="minorHAnsi"/>
          <w:i/>
          <w:lang w:val="fr-FR"/>
        </w:rPr>
        <w:t>course</w:t>
      </w:r>
      <w:r w:rsidR="00524020" w:rsidRPr="00524020">
        <w:rPr>
          <w:rFonts w:cstheme="minorHAnsi"/>
          <w:i/>
          <w:lang w:val="fr-FR"/>
        </w:rPr>
        <w:t xml:space="preserve"> vers la durabilité. Notre monde est un monde de défis imminents et de ressources de plus en plus limitées.</w:t>
      </w:r>
    </w:p>
    <w:p w:rsidR="00524020" w:rsidRPr="00524020" w:rsidRDefault="00524020" w:rsidP="000C7D61">
      <w:pPr>
        <w:autoSpaceDE w:val="0"/>
        <w:autoSpaceDN w:val="0"/>
        <w:adjustRightInd w:val="0"/>
        <w:spacing w:after="0" w:line="240" w:lineRule="auto"/>
        <w:jc w:val="both"/>
        <w:rPr>
          <w:rFonts w:cstheme="minorHAnsi"/>
          <w:i/>
          <w:lang w:val="fr-FR"/>
        </w:rPr>
      </w:pPr>
      <w:r w:rsidRPr="00524020">
        <w:rPr>
          <w:rFonts w:cstheme="minorHAnsi"/>
          <w:i/>
          <w:lang w:val="fr-FR"/>
        </w:rPr>
        <w:t>Le développement durable offre les meilleures ch</w:t>
      </w:r>
      <w:r>
        <w:rPr>
          <w:rFonts w:cstheme="minorHAnsi"/>
          <w:i/>
          <w:lang w:val="fr-FR"/>
        </w:rPr>
        <w:t>ances d'ajuster notre parcours.</w:t>
      </w:r>
      <w:r w:rsidRPr="00524020">
        <w:rPr>
          <w:rFonts w:cstheme="minorHAnsi"/>
          <w:i/>
          <w:lang w:val="fr-FR"/>
        </w:rPr>
        <w:t>”</w:t>
      </w:r>
    </w:p>
    <w:p w:rsidR="00532B1F" w:rsidRPr="00524020" w:rsidRDefault="00524020" w:rsidP="000C7D61">
      <w:pPr>
        <w:autoSpaceDE w:val="0"/>
        <w:autoSpaceDN w:val="0"/>
        <w:adjustRightInd w:val="0"/>
        <w:spacing w:after="0" w:line="240" w:lineRule="auto"/>
        <w:jc w:val="both"/>
        <w:rPr>
          <w:rFonts w:cstheme="minorHAnsi"/>
          <w:lang w:val="fr-FR"/>
        </w:rPr>
      </w:pPr>
      <w:r w:rsidRPr="00524020">
        <w:rPr>
          <w:rFonts w:cstheme="minorHAnsi"/>
          <w:lang w:val="fr-FR"/>
        </w:rPr>
        <w:t xml:space="preserve"> </w:t>
      </w:r>
      <w:r w:rsidR="00532B1F" w:rsidRPr="00524020">
        <w:rPr>
          <w:rFonts w:cstheme="minorHAnsi"/>
          <w:lang w:val="fr-FR"/>
        </w:rPr>
        <w:t>(</w:t>
      </w:r>
      <w:r w:rsidRPr="00524020">
        <w:rPr>
          <w:rFonts w:cstheme="minorHAnsi"/>
          <w:lang w:val="fr-FR"/>
        </w:rPr>
        <w:t xml:space="preserve">Secrétaire de l'ONU </w:t>
      </w:r>
      <w:r w:rsidR="00532B1F" w:rsidRPr="00524020">
        <w:rPr>
          <w:rFonts w:cstheme="minorHAnsi"/>
          <w:lang w:val="fr-FR"/>
        </w:rPr>
        <w:t>-GeneralBan Ki-Moon)</w:t>
      </w:r>
    </w:p>
    <w:p w:rsidR="0041061A" w:rsidRPr="00524020" w:rsidRDefault="0041061A" w:rsidP="000C7D61">
      <w:pPr>
        <w:autoSpaceDE w:val="0"/>
        <w:autoSpaceDN w:val="0"/>
        <w:adjustRightInd w:val="0"/>
        <w:spacing w:after="0" w:line="240" w:lineRule="auto"/>
        <w:jc w:val="both"/>
        <w:rPr>
          <w:rFonts w:cstheme="minorHAnsi"/>
          <w:lang w:val="fr-FR"/>
        </w:rPr>
      </w:pPr>
    </w:p>
    <w:p w:rsidR="00257EF7" w:rsidRPr="00257EF7" w:rsidRDefault="00257EF7" w:rsidP="000C7D61">
      <w:pPr>
        <w:autoSpaceDE w:val="0"/>
        <w:autoSpaceDN w:val="0"/>
        <w:adjustRightInd w:val="0"/>
        <w:spacing w:after="0" w:line="240" w:lineRule="auto"/>
        <w:jc w:val="both"/>
        <w:rPr>
          <w:rFonts w:cstheme="minorHAnsi"/>
          <w:i/>
          <w:lang w:val="fr-FR"/>
        </w:rPr>
      </w:pPr>
      <w:r w:rsidRPr="00257EF7">
        <w:rPr>
          <w:rFonts w:cstheme="minorHAnsi"/>
          <w:i/>
          <w:lang w:val="fr-FR"/>
        </w:rPr>
        <w:t xml:space="preserve">«La durabilité </w:t>
      </w:r>
      <w:r>
        <w:rPr>
          <w:rFonts w:cstheme="minorHAnsi"/>
          <w:i/>
          <w:lang w:val="fr-FR"/>
        </w:rPr>
        <w:t>renvoie</w:t>
      </w:r>
      <w:r w:rsidRPr="00257EF7">
        <w:rPr>
          <w:rFonts w:cstheme="minorHAnsi"/>
          <w:i/>
          <w:lang w:val="fr-FR"/>
        </w:rPr>
        <w:t xml:space="preserve"> à la transformation et aux développements sociétaux dans l’intention d’assurer une utilisation durable et équitable des ressources importantes.»</w:t>
      </w:r>
    </w:p>
    <w:p w:rsidR="00532B1F" w:rsidRPr="00C57B9A" w:rsidRDefault="00257EF7" w:rsidP="000C7D61">
      <w:pPr>
        <w:autoSpaceDE w:val="0"/>
        <w:autoSpaceDN w:val="0"/>
        <w:adjustRightInd w:val="0"/>
        <w:spacing w:after="0" w:line="240" w:lineRule="auto"/>
        <w:jc w:val="both"/>
        <w:rPr>
          <w:rFonts w:cstheme="minorHAnsi"/>
          <w:lang w:val="fr-FR"/>
        </w:rPr>
      </w:pPr>
      <w:r w:rsidRPr="00C57B9A">
        <w:rPr>
          <w:rFonts w:cstheme="minorHAnsi"/>
          <w:lang w:val="fr-FR"/>
        </w:rPr>
        <w:t xml:space="preserve"> </w:t>
      </w:r>
      <w:r w:rsidR="00532B1F" w:rsidRPr="00C57B9A">
        <w:rPr>
          <w:rFonts w:cstheme="minorHAnsi"/>
          <w:lang w:val="fr-FR"/>
        </w:rPr>
        <w:t>(Senghaas-Knobloch 2013).</w:t>
      </w:r>
    </w:p>
    <w:p w:rsidR="00532B1F" w:rsidRPr="00C57B9A" w:rsidRDefault="00532B1F" w:rsidP="000C7D61">
      <w:pPr>
        <w:jc w:val="both"/>
        <w:rPr>
          <w:rFonts w:cstheme="minorHAnsi"/>
          <w:b/>
          <w:u w:val="single"/>
          <w:lang w:val="fr-FR"/>
        </w:rPr>
      </w:pPr>
    </w:p>
    <w:p w:rsidR="0041061A" w:rsidRPr="00257EF7" w:rsidRDefault="00257EF7" w:rsidP="000C7D61">
      <w:pPr>
        <w:jc w:val="both"/>
        <w:rPr>
          <w:rFonts w:cstheme="minorHAnsi"/>
          <w:b/>
          <w:lang w:val="fr-FR"/>
        </w:rPr>
      </w:pPr>
      <w:r w:rsidRPr="00257EF7">
        <w:rPr>
          <w:rFonts w:cstheme="minorHAnsi"/>
          <w:b/>
          <w:lang w:val="fr-FR"/>
        </w:rPr>
        <w:t xml:space="preserve">A partir du site Internet GreenSkills4VET </w:t>
      </w:r>
      <w:r w:rsidR="0041061A" w:rsidRPr="00257EF7">
        <w:rPr>
          <w:rFonts w:cstheme="minorHAnsi"/>
          <w:b/>
          <w:lang w:val="fr-FR"/>
        </w:rPr>
        <w:t xml:space="preserve"> </w:t>
      </w:r>
      <w:hyperlink r:id="rId15" w:history="1">
        <w:r w:rsidR="0041061A" w:rsidRPr="00257EF7">
          <w:rPr>
            <w:rStyle w:val="Lienhypertexte"/>
            <w:rFonts w:cstheme="minorHAnsi"/>
            <w:b/>
            <w:lang w:val="fr-FR"/>
          </w:rPr>
          <w:t>http://greenskills4vet.webmomente.de</w:t>
        </w:r>
      </w:hyperlink>
      <w:r w:rsidR="0041061A" w:rsidRPr="00257EF7">
        <w:rPr>
          <w:rFonts w:cstheme="minorHAnsi"/>
          <w:b/>
          <w:lang w:val="fr-FR"/>
        </w:rPr>
        <w:t xml:space="preserve"> :</w:t>
      </w:r>
    </w:p>
    <w:p w:rsidR="00A7649A" w:rsidRPr="00A7649A" w:rsidRDefault="00C57B9A" w:rsidP="000C7D61">
      <w:pPr>
        <w:jc w:val="both"/>
        <w:rPr>
          <w:rFonts w:cstheme="minorHAnsi"/>
          <w:color w:val="000000" w:themeColor="text1"/>
          <w:lang w:val="fr-FR"/>
        </w:rPr>
      </w:pPr>
      <w:r>
        <w:rPr>
          <w:rFonts w:cstheme="minorHAnsi"/>
          <w:color w:val="000000" w:themeColor="text1"/>
          <w:lang w:val="fr-FR"/>
        </w:rPr>
        <w:t>L’enseignement relatif au</w:t>
      </w:r>
      <w:r w:rsidRPr="00C57B9A">
        <w:rPr>
          <w:rFonts w:cstheme="minorHAnsi"/>
          <w:color w:val="000000" w:themeColor="text1"/>
          <w:lang w:val="fr-FR"/>
        </w:rPr>
        <w:t xml:space="preserve"> développement durable - GreenSkills4VET est un projet </w:t>
      </w:r>
      <w:r>
        <w:rPr>
          <w:rFonts w:cstheme="minorHAnsi"/>
          <w:color w:val="000000" w:themeColor="text1"/>
          <w:lang w:val="fr-FR"/>
        </w:rPr>
        <w:t>représentant</w:t>
      </w:r>
      <w:r w:rsidRPr="00C57B9A">
        <w:rPr>
          <w:rFonts w:cstheme="minorHAnsi"/>
          <w:color w:val="000000" w:themeColor="text1"/>
          <w:lang w:val="fr-FR"/>
        </w:rPr>
        <w:t xml:space="preserve"> 7 institutions partenaires de 5 pays européens, </w:t>
      </w:r>
      <w:r>
        <w:rPr>
          <w:rFonts w:cstheme="minorHAnsi"/>
          <w:color w:val="000000" w:themeColor="text1"/>
          <w:lang w:val="fr-FR"/>
        </w:rPr>
        <w:t xml:space="preserve">qui s’étend </w:t>
      </w:r>
      <w:r w:rsidRPr="00C57B9A">
        <w:rPr>
          <w:rFonts w:cstheme="minorHAnsi"/>
          <w:color w:val="000000" w:themeColor="text1"/>
          <w:lang w:val="fr-FR"/>
        </w:rPr>
        <w:t>d’octobre 2016 à juillet 2018.</w:t>
      </w:r>
      <w:r>
        <w:rPr>
          <w:rFonts w:cstheme="minorHAnsi"/>
          <w:color w:val="000000" w:themeColor="text1"/>
          <w:lang w:val="fr-FR"/>
        </w:rPr>
        <w:t xml:space="preserve"> </w:t>
      </w:r>
      <w:r w:rsidRPr="00C57B9A">
        <w:rPr>
          <w:rFonts w:cstheme="minorHAnsi"/>
          <w:color w:val="000000" w:themeColor="text1"/>
          <w:lang w:val="fr-FR"/>
        </w:rPr>
        <w:t>Le partenariat GreenSkills4VET a pour objectif de développer des unités d’apprentissage exemplaires traitant de questions relatives aux trois dimensions du développement durable (économique, environnemental et social).</w:t>
      </w:r>
      <w:r>
        <w:rPr>
          <w:rFonts w:cstheme="minorHAnsi"/>
          <w:color w:val="000000" w:themeColor="text1"/>
          <w:lang w:val="fr-FR"/>
        </w:rPr>
        <w:t xml:space="preserve"> </w:t>
      </w:r>
      <w:r w:rsidR="00A7649A" w:rsidRPr="00A7649A">
        <w:rPr>
          <w:rFonts w:cstheme="minorHAnsi"/>
          <w:color w:val="000000" w:themeColor="text1"/>
          <w:lang w:val="fr-FR"/>
        </w:rPr>
        <w:t xml:space="preserve">Les secteurs choisis pour servir d’exemples sont la logistique et les soins de santé. Les jeunes et les anciens stagiaires peuvent acquérir des connaissances et des compétences nécessaires </w:t>
      </w:r>
      <w:r w:rsidR="00A7649A">
        <w:rPr>
          <w:rFonts w:cstheme="minorHAnsi"/>
          <w:color w:val="000000" w:themeColor="text1"/>
          <w:lang w:val="fr-FR"/>
        </w:rPr>
        <w:t>à la production de compétence</w:t>
      </w:r>
      <w:r w:rsidR="00A7649A" w:rsidRPr="00A7649A">
        <w:rPr>
          <w:rFonts w:cstheme="minorHAnsi"/>
          <w:color w:val="000000" w:themeColor="text1"/>
          <w:lang w:val="fr-FR"/>
        </w:rPr>
        <w:t xml:space="preserve"> vertes sur leur lieu de travail.</w:t>
      </w:r>
    </w:p>
    <w:p w:rsidR="00A7649A" w:rsidRPr="00A7649A" w:rsidRDefault="00A7649A" w:rsidP="000C7D61">
      <w:pPr>
        <w:jc w:val="both"/>
        <w:rPr>
          <w:rFonts w:cstheme="minorHAnsi"/>
          <w:color w:val="000000" w:themeColor="text1"/>
          <w:lang w:val="fr-FR"/>
        </w:rPr>
      </w:pPr>
      <w:r w:rsidRPr="00A7649A">
        <w:rPr>
          <w:rFonts w:cstheme="minorHAnsi"/>
          <w:color w:val="000000" w:themeColor="text1"/>
          <w:lang w:val="fr-FR"/>
        </w:rPr>
        <w:t xml:space="preserve">Les unités d'apprentissage développées dans ce projet et fournies via le site Web du projet </w:t>
      </w:r>
      <w:r w:rsidRPr="008E6776">
        <w:rPr>
          <w:rStyle w:val="Lienhypertexte"/>
          <w:lang w:val="fr-FR"/>
        </w:rPr>
        <w:t>http://greenskills4vet.webmomente.de</w:t>
      </w:r>
      <w:r w:rsidRPr="00A7649A">
        <w:rPr>
          <w:rFonts w:cstheme="minorHAnsi"/>
          <w:color w:val="000000" w:themeColor="text1"/>
          <w:lang w:val="fr-FR"/>
        </w:rPr>
        <w:t xml:space="preserve"> sont des ressources éducatives ouvertes (REL, = Open Space </w:t>
      </w:r>
      <w:r w:rsidRPr="00A7649A">
        <w:rPr>
          <w:rFonts w:cstheme="minorHAnsi"/>
          <w:color w:val="000000" w:themeColor="text1"/>
          <w:lang w:val="fr-FR"/>
        </w:rPr>
        <w:lastRenderedPageBreak/>
        <w:t>Material).</w:t>
      </w:r>
    </w:p>
    <w:p w:rsidR="00CE0525" w:rsidRPr="00CE0525" w:rsidRDefault="00CE0525" w:rsidP="00CE0525">
      <w:pPr>
        <w:spacing w:after="0" w:line="240" w:lineRule="auto"/>
        <w:jc w:val="both"/>
        <w:rPr>
          <w:rFonts w:cstheme="minorHAnsi"/>
          <w:color w:val="000000" w:themeColor="text1"/>
          <w:lang w:val="fr-FR"/>
        </w:rPr>
      </w:pPr>
      <w:r w:rsidRPr="00CE0525">
        <w:rPr>
          <w:rFonts w:cstheme="minorHAnsi"/>
          <w:color w:val="000000" w:themeColor="text1"/>
          <w:lang w:val="fr-FR"/>
        </w:rPr>
        <w:t xml:space="preserve">Le nom de ce format reflète a) l'utilisation de licences ouvertes, telles que Creative Commons, b) le rôle actif des </w:t>
      </w:r>
      <w:r>
        <w:rPr>
          <w:rFonts w:cstheme="minorHAnsi"/>
          <w:color w:val="000000" w:themeColor="text1"/>
          <w:lang w:val="fr-FR"/>
        </w:rPr>
        <w:t>étudiants</w:t>
      </w:r>
      <w:r w:rsidRPr="00CE0525">
        <w:rPr>
          <w:rFonts w:cstheme="minorHAnsi"/>
          <w:color w:val="000000" w:themeColor="text1"/>
          <w:lang w:val="fr-FR"/>
        </w:rPr>
        <w:t xml:space="preserve"> dans le processus d'apprentissage (participatif) et c) la liberté pour les enseignants d'utiliser, d'adopter et de partager des matériels </w:t>
      </w:r>
      <w:r>
        <w:rPr>
          <w:rFonts w:cstheme="minorHAnsi"/>
          <w:color w:val="000000" w:themeColor="text1"/>
          <w:lang w:val="fr-FR"/>
        </w:rPr>
        <w:t xml:space="preserve">répondant à leurs </w:t>
      </w:r>
      <w:r w:rsidRPr="00CE0525">
        <w:rPr>
          <w:rFonts w:cstheme="minorHAnsi"/>
          <w:color w:val="000000" w:themeColor="text1"/>
          <w:lang w:val="fr-FR"/>
        </w:rPr>
        <w:t>besoins spécifiques.</w:t>
      </w:r>
    </w:p>
    <w:p w:rsidR="00CE0525" w:rsidRPr="00CE0525" w:rsidRDefault="00CE0525" w:rsidP="000C7D61">
      <w:pPr>
        <w:jc w:val="both"/>
        <w:rPr>
          <w:rFonts w:cstheme="minorHAnsi"/>
          <w:color w:val="000000" w:themeColor="text1"/>
          <w:lang w:val="fr-FR"/>
        </w:rPr>
      </w:pPr>
      <w:r w:rsidRPr="00CE0525">
        <w:rPr>
          <w:rFonts w:cstheme="minorHAnsi"/>
          <w:color w:val="000000" w:themeColor="text1"/>
          <w:lang w:val="fr-FR"/>
        </w:rPr>
        <w:t>Le projet GreenSkills4VET est supervisé par l'AN de BIBB, l'agence nationale pour le programme éducatif européen Erasmus + en EFP (= enseignement et formation professionnels) en Allemagne.</w:t>
      </w:r>
    </w:p>
    <w:p w:rsidR="000135F8" w:rsidRPr="00CE0525" w:rsidRDefault="00CE0525" w:rsidP="000C7D61">
      <w:pPr>
        <w:autoSpaceDE w:val="0"/>
        <w:autoSpaceDN w:val="0"/>
        <w:adjustRightInd w:val="0"/>
        <w:spacing w:after="0" w:line="240" w:lineRule="auto"/>
        <w:jc w:val="both"/>
        <w:rPr>
          <w:rFonts w:cstheme="minorHAnsi"/>
          <w:lang w:val="fr-FR"/>
        </w:rPr>
      </w:pPr>
      <w:r w:rsidRPr="00CE0525">
        <w:rPr>
          <w:rFonts w:cstheme="minorHAnsi"/>
          <w:lang w:val="fr-FR"/>
        </w:rPr>
        <w:t>Les innovations dans le développement de nouveaux matériels pédagogiques dans le projet GreenSkills4VET reposent sur les raisons suivantes</w:t>
      </w:r>
      <w:r>
        <w:rPr>
          <w:rFonts w:cstheme="minorHAnsi"/>
          <w:lang w:val="fr-FR"/>
        </w:rPr>
        <w:t xml:space="preserve"> </w:t>
      </w:r>
      <w:r w:rsidRPr="00CE0525">
        <w:rPr>
          <w:rFonts w:cstheme="minorHAnsi"/>
          <w:lang w:val="fr-FR"/>
        </w:rPr>
        <w:t>:</w:t>
      </w:r>
    </w:p>
    <w:p w:rsidR="00A709EA" w:rsidRPr="00CE0525" w:rsidRDefault="00A709EA" w:rsidP="000C7D61">
      <w:pPr>
        <w:autoSpaceDE w:val="0"/>
        <w:autoSpaceDN w:val="0"/>
        <w:adjustRightInd w:val="0"/>
        <w:spacing w:after="0" w:line="240" w:lineRule="auto"/>
        <w:jc w:val="both"/>
        <w:rPr>
          <w:rFonts w:cstheme="minorHAnsi"/>
          <w:lang w:val="fr-FR"/>
        </w:rPr>
      </w:pPr>
    </w:p>
    <w:p w:rsidR="009F5FBE" w:rsidRPr="009F5FBE" w:rsidRDefault="009F5FBE" w:rsidP="009F5FBE">
      <w:pPr>
        <w:pStyle w:val="Paragraphedeliste"/>
        <w:numPr>
          <w:ilvl w:val="0"/>
          <w:numId w:val="19"/>
        </w:numPr>
        <w:autoSpaceDE w:val="0"/>
        <w:autoSpaceDN w:val="0"/>
        <w:adjustRightInd w:val="0"/>
        <w:spacing w:after="0" w:line="240" w:lineRule="auto"/>
        <w:jc w:val="both"/>
        <w:rPr>
          <w:rFonts w:cstheme="minorHAnsi"/>
          <w:lang w:val="fr-FR"/>
        </w:rPr>
      </w:pPr>
      <w:r w:rsidRPr="009F5FBE">
        <w:rPr>
          <w:rFonts w:cstheme="minorHAnsi"/>
          <w:lang w:val="fr-FR"/>
        </w:rPr>
        <w:t xml:space="preserve">Les défis écologiques </w:t>
      </w:r>
      <w:r>
        <w:rPr>
          <w:rFonts w:cstheme="minorHAnsi"/>
          <w:lang w:val="fr-FR"/>
        </w:rPr>
        <w:t>génér</w:t>
      </w:r>
      <w:r w:rsidRPr="009F5FBE">
        <w:rPr>
          <w:rFonts w:cstheme="minorHAnsi"/>
          <w:lang w:val="fr-FR"/>
        </w:rPr>
        <w:t>és par le changement climatique doivent être considérés en étroite relation avec le développement des compétences professionnelles</w:t>
      </w:r>
    </w:p>
    <w:p w:rsidR="00D02C40" w:rsidRDefault="00D02C40" w:rsidP="00D02C40">
      <w:pPr>
        <w:pStyle w:val="Paragraphedeliste"/>
        <w:autoSpaceDE w:val="0"/>
        <w:autoSpaceDN w:val="0"/>
        <w:adjustRightInd w:val="0"/>
        <w:spacing w:after="0" w:line="240" w:lineRule="auto"/>
        <w:jc w:val="both"/>
        <w:rPr>
          <w:rFonts w:cstheme="minorHAnsi"/>
          <w:lang w:val="fr-FR"/>
        </w:rPr>
      </w:pPr>
      <w:r w:rsidRPr="00D02C40">
        <w:rPr>
          <w:rFonts w:cstheme="minorHAnsi"/>
          <w:lang w:val="fr-FR"/>
        </w:rPr>
        <w:t xml:space="preserve">L’accent est mis non seulement sur la nouvelle orientation des qualifications professionnelles, mais aussi sur la rénovation des stratégies traditionnelles d’enseignement et d’apprentissage. La définition de la compétence en termes de </w:t>
      </w:r>
      <w:r>
        <w:rPr>
          <w:rFonts w:cstheme="minorHAnsi"/>
          <w:lang w:val="fr-FR"/>
        </w:rPr>
        <w:t>principe</w:t>
      </w:r>
      <w:r w:rsidRPr="00D02C40">
        <w:rPr>
          <w:rFonts w:cstheme="minorHAnsi"/>
          <w:lang w:val="fr-FR"/>
        </w:rPr>
        <w:t xml:space="preserve"> d'EFP do</w:t>
      </w:r>
      <w:r>
        <w:rPr>
          <w:rFonts w:cstheme="minorHAnsi"/>
          <w:lang w:val="fr-FR"/>
        </w:rPr>
        <w:t>it être un élément essentiel parmi tous</w:t>
      </w:r>
      <w:r w:rsidRPr="00D02C40">
        <w:rPr>
          <w:rFonts w:cstheme="minorHAnsi"/>
          <w:lang w:val="fr-FR"/>
        </w:rPr>
        <w:t xml:space="preserve"> les concepts de formation.</w:t>
      </w:r>
    </w:p>
    <w:p w:rsidR="00631149" w:rsidRPr="008E6776" w:rsidRDefault="00631149" w:rsidP="000C7D61">
      <w:pPr>
        <w:pStyle w:val="Paragraphedeliste"/>
        <w:autoSpaceDE w:val="0"/>
        <w:autoSpaceDN w:val="0"/>
        <w:adjustRightInd w:val="0"/>
        <w:spacing w:after="0" w:line="240" w:lineRule="auto"/>
        <w:jc w:val="both"/>
        <w:rPr>
          <w:rFonts w:cstheme="minorHAnsi"/>
          <w:lang w:val="fr-FR"/>
        </w:rPr>
      </w:pPr>
    </w:p>
    <w:p w:rsidR="00D02C40" w:rsidRDefault="00D02C40" w:rsidP="00D02C40">
      <w:pPr>
        <w:pStyle w:val="Paragraphedeliste"/>
        <w:numPr>
          <w:ilvl w:val="0"/>
          <w:numId w:val="19"/>
        </w:numPr>
        <w:autoSpaceDE w:val="0"/>
        <w:autoSpaceDN w:val="0"/>
        <w:adjustRightInd w:val="0"/>
        <w:spacing w:after="0" w:line="240" w:lineRule="auto"/>
        <w:jc w:val="both"/>
        <w:rPr>
          <w:rFonts w:cstheme="minorHAnsi"/>
          <w:lang w:val="fr-FR"/>
        </w:rPr>
      </w:pPr>
      <w:r w:rsidRPr="00D02C40">
        <w:rPr>
          <w:rFonts w:cstheme="minorHAnsi"/>
          <w:lang w:val="fr-FR"/>
        </w:rPr>
        <w:t>La révolution numérique liée à l'Industrie 4.0 nécessite non seulement une "adaptation" des connaissances, aptitudes et compétences aux nouvelles exigences, mais aussi la capacité à humaniser le lieu de travail et les technologies de production à l'aide des technologies numériques.</w:t>
      </w:r>
    </w:p>
    <w:p w:rsidR="00D02C40" w:rsidRPr="00D02C40" w:rsidRDefault="00D02C40" w:rsidP="00D02C40">
      <w:pPr>
        <w:pStyle w:val="Paragraphedeliste"/>
        <w:autoSpaceDE w:val="0"/>
        <w:autoSpaceDN w:val="0"/>
        <w:adjustRightInd w:val="0"/>
        <w:spacing w:after="0" w:line="240" w:lineRule="auto"/>
        <w:jc w:val="both"/>
        <w:rPr>
          <w:rFonts w:cstheme="minorHAnsi"/>
          <w:lang w:val="fr-FR"/>
        </w:rPr>
      </w:pPr>
    </w:p>
    <w:p w:rsidR="00D02C40" w:rsidRPr="00D02C40" w:rsidRDefault="00D02C40" w:rsidP="00D02C40">
      <w:pPr>
        <w:pStyle w:val="Paragraphedeliste"/>
        <w:numPr>
          <w:ilvl w:val="0"/>
          <w:numId w:val="19"/>
        </w:numPr>
        <w:autoSpaceDE w:val="0"/>
        <w:autoSpaceDN w:val="0"/>
        <w:adjustRightInd w:val="0"/>
        <w:spacing w:after="0" w:line="240" w:lineRule="auto"/>
        <w:jc w:val="both"/>
        <w:rPr>
          <w:rFonts w:cstheme="minorHAnsi"/>
          <w:lang w:val="fr-FR"/>
        </w:rPr>
      </w:pPr>
      <w:r w:rsidRPr="00D02C40">
        <w:rPr>
          <w:rFonts w:cstheme="minorHAnsi"/>
          <w:lang w:val="fr-FR"/>
        </w:rPr>
        <w:t>Les ressources éducatives ouvertes impliquent des éléments participatifs plus forts, qui orientent le sujet vers un principe de conception central des processus éducatifs.</w:t>
      </w:r>
    </w:p>
    <w:p w:rsidR="00C76412" w:rsidRDefault="00C76412" w:rsidP="00D02C40">
      <w:pPr>
        <w:pStyle w:val="Paragraphedeliste"/>
        <w:autoSpaceDE w:val="0"/>
        <w:autoSpaceDN w:val="0"/>
        <w:adjustRightInd w:val="0"/>
        <w:spacing w:after="0" w:line="240" w:lineRule="auto"/>
        <w:jc w:val="both"/>
        <w:rPr>
          <w:rFonts w:cstheme="minorHAnsi"/>
          <w:lang w:val="fr-FR"/>
        </w:rPr>
      </w:pPr>
      <w:r>
        <w:rPr>
          <w:rFonts w:cstheme="minorHAnsi"/>
          <w:lang w:val="fr-FR"/>
        </w:rPr>
        <w:t>Suivant cette méthode</w:t>
      </w:r>
      <w:r w:rsidRPr="00C76412">
        <w:rPr>
          <w:rFonts w:cstheme="minorHAnsi"/>
          <w:lang w:val="fr-FR"/>
        </w:rPr>
        <w:t xml:space="preserve">, les </w:t>
      </w:r>
      <w:r>
        <w:rPr>
          <w:rFonts w:cstheme="minorHAnsi"/>
          <w:lang w:val="fr-FR"/>
        </w:rPr>
        <w:t>étudiants</w:t>
      </w:r>
      <w:r w:rsidRPr="00C76412">
        <w:rPr>
          <w:rFonts w:cstheme="minorHAnsi"/>
          <w:lang w:val="fr-FR"/>
        </w:rPr>
        <w:t xml:space="preserve"> ne sont pas considérés comme des </w:t>
      </w:r>
      <w:r>
        <w:rPr>
          <w:rFonts w:cstheme="minorHAnsi"/>
          <w:lang w:val="fr-FR"/>
        </w:rPr>
        <w:t>praticiens</w:t>
      </w:r>
      <w:r w:rsidRPr="00C76412">
        <w:rPr>
          <w:rFonts w:cstheme="minorHAnsi"/>
          <w:lang w:val="fr-FR"/>
        </w:rPr>
        <w:t xml:space="preserve"> fragmentés, mais comme des </w:t>
      </w:r>
      <w:r>
        <w:rPr>
          <w:rFonts w:cstheme="minorHAnsi"/>
          <w:lang w:val="fr-FR"/>
        </w:rPr>
        <w:t>électeurs</w:t>
      </w:r>
      <w:r w:rsidRPr="00C76412">
        <w:rPr>
          <w:rFonts w:cstheme="minorHAnsi"/>
          <w:lang w:val="fr-FR"/>
        </w:rPr>
        <w:t xml:space="preserve"> responsables, conscients de leur responsabilité en matière de développement d</w:t>
      </w:r>
      <w:r>
        <w:rPr>
          <w:rFonts w:cstheme="minorHAnsi"/>
          <w:lang w:val="fr-FR"/>
        </w:rPr>
        <w:t xml:space="preserve">urable pour la préservation,  le renforcement de </w:t>
      </w:r>
      <w:r w:rsidRPr="00C76412">
        <w:rPr>
          <w:rFonts w:cstheme="minorHAnsi"/>
          <w:lang w:val="fr-FR"/>
        </w:rPr>
        <w:t xml:space="preserve">leur capacité et leur </w:t>
      </w:r>
      <w:r>
        <w:rPr>
          <w:rFonts w:cstheme="minorHAnsi"/>
          <w:lang w:val="fr-FR"/>
        </w:rPr>
        <w:t>consentement à prendre des décisions</w:t>
      </w:r>
      <w:r w:rsidRPr="00C76412">
        <w:rPr>
          <w:rFonts w:cstheme="minorHAnsi"/>
          <w:lang w:val="fr-FR"/>
        </w:rPr>
        <w:t>.</w:t>
      </w:r>
    </w:p>
    <w:p w:rsidR="00027122" w:rsidRPr="00C76412" w:rsidRDefault="00027122" w:rsidP="00D02C40">
      <w:pPr>
        <w:pStyle w:val="Paragraphedeliste"/>
        <w:autoSpaceDE w:val="0"/>
        <w:autoSpaceDN w:val="0"/>
        <w:adjustRightInd w:val="0"/>
        <w:spacing w:after="0" w:line="240" w:lineRule="auto"/>
        <w:jc w:val="both"/>
        <w:rPr>
          <w:rFonts w:cstheme="minorHAnsi"/>
          <w:lang w:val="fr-FR"/>
        </w:rPr>
      </w:pPr>
      <w:r w:rsidRPr="00027122">
        <w:rPr>
          <w:rFonts w:cstheme="minorHAnsi"/>
          <w:lang w:val="fr-FR"/>
        </w:rPr>
        <w:t xml:space="preserve">La nécessité de mettre en œuvre les deux aspects (EFP / REL) </w:t>
      </w:r>
      <w:r>
        <w:rPr>
          <w:rFonts w:cstheme="minorHAnsi"/>
          <w:lang w:val="fr-FR"/>
        </w:rPr>
        <w:t>dans le fonctionnement</w:t>
      </w:r>
      <w:r w:rsidRPr="00027122">
        <w:rPr>
          <w:rFonts w:cstheme="minorHAnsi"/>
          <w:lang w:val="fr-FR"/>
        </w:rPr>
        <w:t xml:space="preserve"> professionnel est évidente.</w:t>
      </w:r>
    </w:p>
    <w:p w:rsidR="0032439D" w:rsidRPr="008E6776" w:rsidRDefault="0032439D" w:rsidP="000C7D61">
      <w:pPr>
        <w:autoSpaceDE w:val="0"/>
        <w:autoSpaceDN w:val="0"/>
        <w:adjustRightInd w:val="0"/>
        <w:spacing w:after="0" w:line="240" w:lineRule="auto"/>
        <w:jc w:val="both"/>
        <w:rPr>
          <w:rFonts w:cstheme="minorHAnsi"/>
          <w:lang w:val="fr-FR"/>
        </w:rPr>
      </w:pPr>
    </w:p>
    <w:p w:rsidR="0032439D" w:rsidRPr="00EE0535" w:rsidRDefault="00027122" w:rsidP="000C7D61">
      <w:pPr>
        <w:autoSpaceDE w:val="0"/>
        <w:autoSpaceDN w:val="0"/>
        <w:adjustRightInd w:val="0"/>
        <w:spacing w:after="0" w:line="240" w:lineRule="auto"/>
        <w:jc w:val="both"/>
        <w:rPr>
          <w:rFonts w:cstheme="minorHAnsi"/>
          <w:lang w:val="fr-FR"/>
        </w:rPr>
      </w:pPr>
      <w:r w:rsidRPr="00027122">
        <w:rPr>
          <w:rFonts w:cstheme="minorHAnsi"/>
          <w:lang w:val="fr-FR"/>
        </w:rPr>
        <w:t xml:space="preserve">La stratégie de développement durable de la Commission européenne de 2001 </w:t>
      </w:r>
      <w:r w:rsidR="00EE0535">
        <w:rPr>
          <w:rFonts w:cstheme="minorHAnsi"/>
          <w:lang w:val="fr-FR"/>
        </w:rPr>
        <w:t>nécessite</w:t>
      </w:r>
      <w:r w:rsidRPr="00027122">
        <w:rPr>
          <w:rFonts w:cstheme="minorHAnsi"/>
          <w:lang w:val="fr-FR"/>
        </w:rPr>
        <w:t xml:space="preserve"> des efforts particuliers dans les domaines de l'éducation et de la formation.</w:t>
      </w:r>
      <w:r w:rsidR="00601143" w:rsidRPr="00027122">
        <w:rPr>
          <w:rFonts w:cstheme="minorHAnsi"/>
          <w:lang w:val="fr-FR"/>
        </w:rPr>
        <w:t xml:space="preserve"> </w:t>
      </w:r>
      <w:r w:rsidR="00EE0535" w:rsidRPr="00EE0535">
        <w:rPr>
          <w:rFonts w:cstheme="minorHAnsi"/>
          <w:lang w:val="fr-FR"/>
        </w:rPr>
        <w:t xml:space="preserve">Ce n’est que par de tels moyens que les changements de comportement requis peuvent être </w:t>
      </w:r>
      <w:r w:rsidR="00EE0535">
        <w:rPr>
          <w:rFonts w:cstheme="minorHAnsi"/>
          <w:lang w:val="fr-FR"/>
        </w:rPr>
        <w:t xml:space="preserve">obtenus </w:t>
      </w:r>
      <w:r w:rsidR="00EE0535" w:rsidRPr="00EE0535">
        <w:rPr>
          <w:rFonts w:cstheme="minorHAnsi"/>
          <w:lang w:val="fr-FR"/>
        </w:rPr>
        <w:t xml:space="preserve">et les compétences </w:t>
      </w:r>
      <w:r w:rsidR="00EE0535">
        <w:rPr>
          <w:rFonts w:cstheme="minorHAnsi"/>
          <w:lang w:val="fr-FR"/>
        </w:rPr>
        <w:t xml:space="preserve">équivalentes transmises. </w:t>
      </w:r>
      <w:r w:rsidR="00EE0535" w:rsidRPr="00EE0535">
        <w:rPr>
          <w:rFonts w:cstheme="minorHAnsi"/>
          <w:lang w:val="fr-FR"/>
        </w:rPr>
        <w:t>La durabilité se réfère à la transformation et aux développements sociétaux dans le but de garantir une utilisation durable et équit</w:t>
      </w:r>
      <w:r w:rsidR="00EE0535">
        <w:rPr>
          <w:rFonts w:cstheme="minorHAnsi"/>
          <w:lang w:val="fr-FR"/>
        </w:rPr>
        <w:t xml:space="preserve">able des ressources </w:t>
      </w:r>
      <w:r w:rsidR="006C55D1">
        <w:rPr>
          <w:rFonts w:cstheme="minorHAnsi"/>
          <w:lang w:val="fr-FR"/>
        </w:rPr>
        <w:t>significatives</w:t>
      </w:r>
      <w:r w:rsidR="00EE0535">
        <w:rPr>
          <w:rFonts w:cstheme="minorHAnsi"/>
          <w:lang w:val="fr-FR"/>
        </w:rPr>
        <w:t xml:space="preserve"> </w:t>
      </w:r>
      <w:r w:rsidR="00601143" w:rsidRPr="00EE0535">
        <w:rPr>
          <w:rFonts w:cstheme="minorHAnsi"/>
          <w:lang w:val="fr-FR"/>
        </w:rPr>
        <w:t xml:space="preserve">(Senghaas-Knobloch 2013). </w:t>
      </w:r>
    </w:p>
    <w:p w:rsidR="007C4747" w:rsidRPr="00EE0535" w:rsidRDefault="007C4747" w:rsidP="000C7D61">
      <w:pPr>
        <w:autoSpaceDE w:val="0"/>
        <w:autoSpaceDN w:val="0"/>
        <w:adjustRightInd w:val="0"/>
        <w:spacing w:after="0" w:line="240" w:lineRule="auto"/>
        <w:jc w:val="both"/>
        <w:rPr>
          <w:rFonts w:cstheme="minorHAnsi"/>
          <w:lang w:val="fr-FR"/>
        </w:rPr>
      </w:pPr>
    </w:p>
    <w:p w:rsidR="008A1926" w:rsidRPr="00470A5F" w:rsidRDefault="00322B1A" w:rsidP="00470A5F">
      <w:pPr>
        <w:ind w:left="708"/>
        <w:jc w:val="both"/>
        <w:rPr>
          <w:rFonts w:cstheme="minorHAnsi"/>
          <w:b/>
          <w:u w:val="single"/>
          <w:lang w:val="fr-FR"/>
        </w:rPr>
      </w:pPr>
      <w:r w:rsidRPr="00470A5F">
        <w:rPr>
          <w:rFonts w:cstheme="minorHAnsi"/>
          <w:b/>
          <w:sz w:val="24"/>
          <w:szCs w:val="24"/>
          <w:lang w:val="fr-FR"/>
        </w:rPr>
        <w:t>ED</w:t>
      </w:r>
      <w:r w:rsidR="00470A5F" w:rsidRPr="00470A5F">
        <w:rPr>
          <w:rFonts w:cstheme="minorHAnsi"/>
          <w:b/>
          <w:sz w:val="24"/>
          <w:szCs w:val="24"/>
          <w:lang w:val="fr-FR"/>
        </w:rPr>
        <w:t>D</w:t>
      </w:r>
      <w:r w:rsidRPr="00470A5F">
        <w:rPr>
          <w:rFonts w:cstheme="minorHAnsi"/>
          <w:b/>
          <w:sz w:val="24"/>
          <w:szCs w:val="24"/>
          <w:lang w:val="fr-FR"/>
        </w:rPr>
        <w:t xml:space="preserve"> </w:t>
      </w:r>
      <w:r w:rsidR="00470A5F" w:rsidRPr="00470A5F">
        <w:rPr>
          <w:rFonts w:cstheme="minorHAnsi"/>
          <w:b/>
          <w:sz w:val="24"/>
          <w:szCs w:val="24"/>
          <w:lang w:val="fr-FR"/>
        </w:rPr>
        <w:t>–</w:t>
      </w:r>
      <w:r w:rsidRPr="00470A5F">
        <w:rPr>
          <w:rFonts w:cstheme="minorHAnsi"/>
          <w:b/>
          <w:sz w:val="24"/>
          <w:szCs w:val="24"/>
          <w:lang w:val="fr-FR"/>
        </w:rPr>
        <w:t xml:space="preserve"> </w:t>
      </w:r>
      <w:r w:rsidR="00470A5F" w:rsidRPr="00470A5F">
        <w:rPr>
          <w:rFonts w:cstheme="minorHAnsi"/>
          <w:b/>
          <w:sz w:val="24"/>
          <w:szCs w:val="24"/>
          <w:lang w:val="fr-FR"/>
        </w:rPr>
        <w:t xml:space="preserve">Enseignement du développement durable </w:t>
      </w:r>
      <w:r w:rsidR="00A43F04" w:rsidRPr="00470A5F">
        <w:rPr>
          <w:rFonts w:cstheme="minorHAnsi"/>
          <w:b/>
          <w:sz w:val="24"/>
          <w:szCs w:val="24"/>
          <w:lang w:val="fr-FR"/>
        </w:rPr>
        <w:t xml:space="preserve">– </w:t>
      </w:r>
      <w:r w:rsidR="00470A5F" w:rsidRPr="00470A5F">
        <w:rPr>
          <w:rFonts w:cstheme="minorHAnsi"/>
          <w:b/>
          <w:sz w:val="24"/>
          <w:szCs w:val="24"/>
          <w:lang w:val="fr-FR"/>
        </w:rPr>
        <w:t>Différentes définitions des compétences en matière d'EDD et d'EDD dans l'EFP, définition adoptée dans le cadre du projet GreenSkills4VET</w:t>
      </w:r>
    </w:p>
    <w:p w:rsidR="008A1926" w:rsidRPr="009F1B99" w:rsidRDefault="00470A5F" w:rsidP="000C7D61">
      <w:pPr>
        <w:jc w:val="both"/>
        <w:rPr>
          <w:rFonts w:cstheme="minorHAnsi"/>
          <w:b/>
          <w:lang w:val="fr-FR"/>
        </w:rPr>
      </w:pPr>
      <w:r w:rsidRPr="009F1B99">
        <w:rPr>
          <w:rFonts w:cstheme="minorHAnsi"/>
          <w:b/>
          <w:lang w:val="fr-FR"/>
        </w:rPr>
        <w:t>Diffé</w:t>
      </w:r>
      <w:r w:rsidR="00DB4378" w:rsidRPr="009F1B99">
        <w:rPr>
          <w:rFonts w:cstheme="minorHAnsi"/>
          <w:b/>
          <w:lang w:val="fr-FR"/>
        </w:rPr>
        <w:t>rent</w:t>
      </w:r>
      <w:r w:rsidRPr="009F1B99">
        <w:rPr>
          <w:rFonts w:cstheme="minorHAnsi"/>
          <w:b/>
          <w:lang w:val="fr-FR"/>
        </w:rPr>
        <w:t>es dé</w:t>
      </w:r>
      <w:r w:rsidR="008A1926" w:rsidRPr="009F1B99">
        <w:rPr>
          <w:rFonts w:cstheme="minorHAnsi"/>
          <w:b/>
          <w:lang w:val="fr-FR"/>
        </w:rPr>
        <w:t>finition</w:t>
      </w:r>
      <w:r w:rsidR="00DB4378" w:rsidRPr="009F1B99">
        <w:rPr>
          <w:rFonts w:cstheme="minorHAnsi"/>
          <w:b/>
          <w:lang w:val="fr-FR"/>
        </w:rPr>
        <w:t>s</w:t>
      </w:r>
      <w:r w:rsidRPr="009F1B99">
        <w:rPr>
          <w:rFonts w:cstheme="minorHAnsi"/>
          <w:b/>
          <w:lang w:val="fr-FR"/>
        </w:rPr>
        <w:t xml:space="preserve"> de l’</w:t>
      </w:r>
      <w:r w:rsidR="008A1926" w:rsidRPr="009F1B99">
        <w:rPr>
          <w:rFonts w:cstheme="minorHAnsi"/>
          <w:b/>
          <w:lang w:val="fr-FR"/>
        </w:rPr>
        <w:t>E</w:t>
      </w:r>
      <w:r w:rsidRPr="009F1B99">
        <w:rPr>
          <w:rFonts w:cstheme="minorHAnsi"/>
          <w:b/>
          <w:lang w:val="fr-FR"/>
        </w:rPr>
        <w:t>D</w:t>
      </w:r>
      <w:r w:rsidR="008A1926" w:rsidRPr="009F1B99">
        <w:rPr>
          <w:rFonts w:cstheme="minorHAnsi"/>
          <w:b/>
          <w:lang w:val="fr-FR"/>
        </w:rPr>
        <w:t>D</w:t>
      </w:r>
    </w:p>
    <w:p w:rsidR="009F1B99" w:rsidRPr="009F1B99" w:rsidRDefault="009F1B99" w:rsidP="009F1B99">
      <w:pPr>
        <w:autoSpaceDE w:val="0"/>
        <w:autoSpaceDN w:val="0"/>
        <w:adjustRightInd w:val="0"/>
        <w:spacing w:after="0" w:line="240" w:lineRule="auto"/>
        <w:jc w:val="both"/>
        <w:rPr>
          <w:rFonts w:cstheme="minorHAnsi"/>
          <w:lang w:val="fr-FR"/>
        </w:rPr>
      </w:pPr>
      <w:r w:rsidRPr="009F1B99">
        <w:rPr>
          <w:rFonts w:cstheme="minorHAnsi"/>
          <w:lang w:val="fr-FR"/>
        </w:rPr>
        <w:t xml:space="preserve">“Le concept d’éducation pour le développement durable (EDD) est un </w:t>
      </w:r>
      <w:r>
        <w:rPr>
          <w:rFonts w:cstheme="minorHAnsi"/>
          <w:lang w:val="fr-FR"/>
        </w:rPr>
        <w:t>principe</w:t>
      </w:r>
      <w:r w:rsidRPr="009F1B99">
        <w:rPr>
          <w:rFonts w:cstheme="minorHAnsi"/>
          <w:lang w:val="fr-FR"/>
        </w:rPr>
        <w:t xml:space="preserve"> éducatif complet.</w:t>
      </w:r>
    </w:p>
    <w:p w:rsidR="007C4747" w:rsidRPr="009F1B99" w:rsidRDefault="009F1B99" w:rsidP="000C7D61">
      <w:pPr>
        <w:autoSpaceDE w:val="0"/>
        <w:autoSpaceDN w:val="0"/>
        <w:adjustRightInd w:val="0"/>
        <w:spacing w:after="0" w:line="240" w:lineRule="auto"/>
        <w:jc w:val="both"/>
        <w:rPr>
          <w:rFonts w:cstheme="minorHAnsi"/>
          <w:lang w:val="fr-FR"/>
        </w:rPr>
      </w:pPr>
      <w:r>
        <w:rPr>
          <w:rFonts w:cstheme="minorHAnsi"/>
          <w:lang w:val="fr-FR"/>
        </w:rPr>
        <w:t>C</w:t>
      </w:r>
      <w:r w:rsidRPr="009F1B99">
        <w:rPr>
          <w:rFonts w:cstheme="minorHAnsi"/>
          <w:lang w:val="fr-FR"/>
        </w:rPr>
        <w:t>oncept qui, en plus de l'expertise professionnelle axée sur la durabilité, comprend également les compétences sociales et politiques des citoyens responsables et exige également de nouvelles formes d'enseignement et d'apprentissage.</w:t>
      </w:r>
      <w:r w:rsidR="005916D7" w:rsidRPr="009F1B99">
        <w:rPr>
          <w:rFonts w:cstheme="minorHAnsi"/>
          <w:lang w:val="fr-FR"/>
        </w:rPr>
        <w:t>“</w:t>
      </w:r>
    </w:p>
    <w:p w:rsidR="009F1B99" w:rsidRDefault="009F1B99" w:rsidP="009F1B99">
      <w:pPr>
        <w:pStyle w:val="NormalWeb"/>
        <w:spacing w:before="0" w:beforeAutospacing="0" w:after="0" w:afterAutospacing="0"/>
        <w:jc w:val="both"/>
        <w:rPr>
          <w:rFonts w:asciiTheme="minorHAnsi" w:hAnsiTheme="minorHAnsi" w:cstheme="minorHAnsi"/>
          <w:color w:val="000000" w:themeColor="text1"/>
          <w:sz w:val="22"/>
          <w:szCs w:val="22"/>
          <w:lang w:val="fr-FR"/>
        </w:rPr>
      </w:pPr>
    </w:p>
    <w:p w:rsidR="009F1B99" w:rsidRPr="009F1B99" w:rsidRDefault="009F1B99" w:rsidP="009F1B99">
      <w:pPr>
        <w:pStyle w:val="NormalWeb"/>
        <w:spacing w:before="0" w:beforeAutospacing="0" w:after="0" w:afterAutospacing="0"/>
        <w:jc w:val="both"/>
        <w:rPr>
          <w:rFonts w:asciiTheme="minorHAnsi" w:hAnsiTheme="minorHAnsi" w:cstheme="minorHAnsi"/>
          <w:color w:val="000000" w:themeColor="text1"/>
          <w:sz w:val="22"/>
          <w:szCs w:val="22"/>
          <w:lang w:val="fr-FR"/>
        </w:rPr>
      </w:pPr>
      <w:r w:rsidRPr="009F1B99">
        <w:rPr>
          <w:rFonts w:asciiTheme="minorHAnsi" w:hAnsiTheme="minorHAnsi" w:cstheme="minorHAnsi"/>
          <w:color w:val="000000" w:themeColor="text1"/>
          <w:sz w:val="22"/>
          <w:szCs w:val="22"/>
          <w:lang w:val="fr-FR"/>
        </w:rPr>
        <w:t xml:space="preserve">«L'EDD permet aux </w:t>
      </w:r>
      <w:r>
        <w:rPr>
          <w:rFonts w:asciiTheme="minorHAnsi" w:hAnsiTheme="minorHAnsi" w:cstheme="minorHAnsi"/>
          <w:color w:val="000000" w:themeColor="text1"/>
          <w:sz w:val="22"/>
          <w:szCs w:val="22"/>
          <w:lang w:val="fr-FR"/>
        </w:rPr>
        <w:t>formateurs</w:t>
      </w:r>
      <w:r w:rsidRPr="009F1B99">
        <w:rPr>
          <w:rFonts w:asciiTheme="minorHAnsi" w:hAnsiTheme="minorHAnsi" w:cstheme="minorHAnsi"/>
          <w:color w:val="000000" w:themeColor="text1"/>
          <w:sz w:val="22"/>
          <w:szCs w:val="22"/>
          <w:lang w:val="fr-FR"/>
        </w:rPr>
        <w:t xml:space="preserve"> de prendre des décisions éclairées et des actions responsables pour l'intégrité environnementale, la viabilité économique et une société juste, pour les générations présentes et futures, tout en respectant la diversité culturelle.</w:t>
      </w:r>
      <w:r>
        <w:rPr>
          <w:rFonts w:asciiTheme="minorHAnsi" w:hAnsiTheme="minorHAnsi" w:cstheme="minorHAnsi"/>
          <w:color w:val="000000" w:themeColor="text1"/>
          <w:sz w:val="22"/>
          <w:szCs w:val="22"/>
          <w:lang w:val="fr-FR"/>
        </w:rPr>
        <w:t xml:space="preserve"> </w:t>
      </w:r>
      <w:r w:rsidRPr="009F1B99">
        <w:rPr>
          <w:rFonts w:asciiTheme="minorHAnsi" w:hAnsiTheme="minorHAnsi" w:cstheme="minorHAnsi"/>
          <w:color w:val="000000" w:themeColor="text1"/>
          <w:sz w:val="22"/>
          <w:szCs w:val="22"/>
          <w:lang w:val="fr-FR"/>
        </w:rPr>
        <w:t xml:space="preserve">L'EDD est une éducation holistique et transformationnelle qui </w:t>
      </w:r>
      <w:r w:rsidR="00007EB8">
        <w:rPr>
          <w:rFonts w:asciiTheme="minorHAnsi" w:hAnsiTheme="minorHAnsi" w:cstheme="minorHAnsi"/>
          <w:color w:val="000000" w:themeColor="text1"/>
          <w:sz w:val="22"/>
          <w:szCs w:val="22"/>
          <w:lang w:val="fr-FR"/>
        </w:rPr>
        <w:t>évalue</w:t>
      </w:r>
      <w:r w:rsidRPr="009F1B99">
        <w:rPr>
          <w:rFonts w:asciiTheme="minorHAnsi" w:hAnsiTheme="minorHAnsi" w:cstheme="minorHAnsi"/>
          <w:color w:val="000000" w:themeColor="text1"/>
          <w:sz w:val="22"/>
          <w:szCs w:val="22"/>
          <w:lang w:val="fr-FR"/>
        </w:rPr>
        <w:t xml:space="preserve"> le contenu et les résultats de l'apprentissage, la pédagogie et </w:t>
      </w:r>
      <w:r w:rsidR="00007EB8">
        <w:rPr>
          <w:rFonts w:asciiTheme="minorHAnsi" w:hAnsiTheme="minorHAnsi" w:cstheme="minorHAnsi"/>
          <w:color w:val="000000" w:themeColor="text1"/>
          <w:sz w:val="22"/>
          <w:szCs w:val="22"/>
          <w:lang w:val="fr-FR"/>
        </w:rPr>
        <w:t>le contexte éducatif</w:t>
      </w:r>
      <w:r w:rsidRPr="009F1B99">
        <w:rPr>
          <w:rFonts w:asciiTheme="minorHAnsi" w:hAnsiTheme="minorHAnsi" w:cstheme="minorHAnsi"/>
          <w:color w:val="000000" w:themeColor="text1"/>
          <w:sz w:val="22"/>
          <w:szCs w:val="22"/>
          <w:lang w:val="fr-FR"/>
        </w:rPr>
        <w:t>. Il atteint ses objectifs en transformant la société.</w:t>
      </w:r>
      <w:r w:rsidR="00007EB8">
        <w:rPr>
          <w:rFonts w:asciiTheme="minorHAnsi" w:hAnsiTheme="minorHAnsi" w:cstheme="minorHAnsi"/>
          <w:color w:val="000000" w:themeColor="text1"/>
          <w:sz w:val="22"/>
          <w:szCs w:val="22"/>
          <w:lang w:val="fr-FR"/>
        </w:rPr>
        <w:t> »</w:t>
      </w:r>
    </w:p>
    <w:p w:rsidR="004E205C" w:rsidRPr="00007EB8" w:rsidRDefault="004E205C" w:rsidP="000C7D61">
      <w:pPr>
        <w:jc w:val="both"/>
        <w:rPr>
          <w:rFonts w:cstheme="minorHAnsi"/>
          <w:b/>
          <w:u w:val="single"/>
          <w:lang w:val="fr-FR"/>
        </w:rPr>
      </w:pPr>
      <w:r w:rsidRPr="00007EB8">
        <w:rPr>
          <w:rFonts w:cstheme="minorHAnsi"/>
          <w:b/>
          <w:u w:val="single"/>
          <w:lang w:val="fr-FR"/>
        </w:rPr>
        <w:t>D</w:t>
      </w:r>
      <w:r w:rsidR="00007EB8" w:rsidRPr="00007EB8">
        <w:rPr>
          <w:rFonts w:cstheme="minorHAnsi"/>
          <w:b/>
          <w:u w:val="single"/>
          <w:lang w:val="fr-FR"/>
        </w:rPr>
        <w:t>é</w:t>
      </w:r>
      <w:r w:rsidRPr="00007EB8">
        <w:rPr>
          <w:rFonts w:cstheme="minorHAnsi"/>
          <w:b/>
          <w:u w:val="single"/>
          <w:lang w:val="fr-FR"/>
        </w:rPr>
        <w:t>finition</w:t>
      </w:r>
      <w:r w:rsidR="00DB4378" w:rsidRPr="00007EB8">
        <w:rPr>
          <w:rFonts w:cstheme="minorHAnsi"/>
          <w:b/>
          <w:u w:val="single"/>
          <w:lang w:val="fr-FR"/>
        </w:rPr>
        <w:t xml:space="preserve"> </w:t>
      </w:r>
      <w:r w:rsidR="00007EB8" w:rsidRPr="00007EB8">
        <w:rPr>
          <w:rFonts w:cstheme="minorHAnsi"/>
          <w:b/>
          <w:u w:val="single"/>
          <w:lang w:val="fr-FR"/>
        </w:rPr>
        <w:t>de l’</w:t>
      </w:r>
      <w:r w:rsidR="006521FA" w:rsidRPr="00007EB8">
        <w:rPr>
          <w:rFonts w:cstheme="minorHAnsi"/>
          <w:b/>
          <w:u w:val="single"/>
          <w:lang w:val="fr-FR"/>
        </w:rPr>
        <w:t xml:space="preserve">ESD </w:t>
      </w:r>
      <w:r w:rsidR="00007EB8" w:rsidRPr="00007EB8">
        <w:rPr>
          <w:rFonts w:cstheme="minorHAnsi"/>
          <w:b/>
          <w:u w:val="single"/>
          <w:lang w:val="fr-FR"/>
        </w:rPr>
        <w:t xml:space="preserve">dans le projet </w:t>
      </w:r>
      <w:r w:rsidR="00DB4378" w:rsidRPr="00007EB8">
        <w:rPr>
          <w:rFonts w:cstheme="minorHAnsi"/>
          <w:b/>
          <w:u w:val="single"/>
          <w:lang w:val="fr-FR"/>
        </w:rPr>
        <w:t xml:space="preserve">GreenSkills4Vet </w:t>
      </w:r>
      <w:r w:rsidR="00007EB8">
        <w:rPr>
          <w:rFonts w:cstheme="minorHAnsi"/>
          <w:b/>
          <w:u w:val="single"/>
          <w:lang w:val="fr-FR"/>
        </w:rPr>
        <w:t>(de</w:t>
      </w:r>
      <w:r w:rsidR="00DB4378" w:rsidRPr="00007EB8">
        <w:rPr>
          <w:rFonts w:cstheme="minorHAnsi"/>
          <w:b/>
          <w:u w:val="single"/>
          <w:lang w:val="fr-FR"/>
        </w:rPr>
        <w:t xml:space="preserve"> </w:t>
      </w:r>
      <w:r w:rsidRPr="00007EB8">
        <w:rPr>
          <w:rFonts w:cstheme="minorHAnsi"/>
          <w:b/>
          <w:u w:val="single"/>
          <w:lang w:val="fr-FR"/>
        </w:rPr>
        <w:t>IO3</w:t>
      </w:r>
      <w:r w:rsidR="00737223" w:rsidRPr="00007EB8">
        <w:rPr>
          <w:rFonts w:cstheme="minorHAnsi"/>
          <w:b/>
          <w:u w:val="single"/>
          <w:lang w:val="fr-FR"/>
        </w:rPr>
        <w:t>)</w:t>
      </w:r>
    </w:p>
    <w:p w:rsidR="004E205C" w:rsidRPr="000773B8" w:rsidRDefault="000773B8" w:rsidP="000C7D61">
      <w:pPr>
        <w:jc w:val="both"/>
        <w:rPr>
          <w:lang w:val="fr-FR" w:eastAsia="de-DE"/>
        </w:rPr>
      </w:pPr>
      <w:r w:rsidRPr="000773B8">
        <w:rPr>
          <w:lang w:val="fr-FR" w:eastAsia="de-DE"/>
        </w:rPr>
        <w:t xml:space="preserve">Il </w:t>
      </w:r>
      <w:r>
        <w:rPr>
          <w:lang w:val="fr-FR" w:eastAsia="de-DE"/>
        </w:rPr>
        <w:t>n’existe</w:t>
      </w:r>
      <w:r w:rsidRPr="000773B8">
        <w:rPr>
          <w:lang w:val="fr-FR" w:eastAsia="de-DE"/>
        </w:rPr>
        <w:t xml:space="preserve"> pas de définition universelle du développement durable et de l'éducation pour le développement durable dans un contexte mondial.</w:t>
      </w:r>
      <w:r>
        <w:rPr>
          <w:lang w:val="fr-FR" w:eastAsia="de-DE"/>
        </w:rPr>
        <w:t xml:space="preserve"> </w:t>
      </w:r>
      <w:r w:rsidRPr="000773B8">
        <w:rPr>
          <w:lang w:val="fr-FR" w:eastAsia="de-DE"/>
        </w:rPr>
        <w:t xml:space="preserve">La définition choisie par le partenariat GreenSkills4VET devrait être </w:t>
      </w:r>
      <w:r>
        <w:rPr>
          <w:lang w:val="fr-FR" w:eastAsia="de-DE"/>
        </w:rPr>
        <w:t>réalisable</w:t>
      </w:r>
      <w:r w:rsidRPr="000773B8">
        <w:rPr>
          <w:lang w:val="fr-FR" w:eastAsia="de-DE"/>
        </w:rPr>
        <w:t xml:space="preserve"> dans le contexte de l'EFP. La définition la plus courante du développement durable est celle de la Commission mondiale sur l'en</w:t>
      </w:r>
      <w:r>
        <w:rPr>
          <w:lang w:val="fr-FR" w:eastAsia="de-DE"/>
        </w:rPr>
        <w:t xml:space="preserve">vironnement et le développement </w:t>
      </w:r>
      <w:r w:rsidR="004E205C" w:rsidRPr="000773B8">
        <w:rPr>
          <w:lang w:val="fr-FR" w:eastAsia="de-DE"/>
        </w:rPr>
        <w:t>:</w:t>
      </w:r>
    </w:p>
    <w:p w:rsidR="004E205C" w:rsidRPr="000773B8" w:rsidRDefault="004E205C" w:rsidP="000773B8">
      <w:pPr>
        <w:pStyle w:val="Citation"/>
        <w:spacing w:before="0" w:after="0"/>
        <w:ind w:left="862" w:right="862"/>
        <w:jc w:val="both"/>
        <w:rPr>
          <w:lang w:val="fr-FR"/>
        </w:rPr>
      </w:pPr>
      <w:r w:rsidRPr="000773B8">
        <w:rPr>
          <w:lang w:val="fr-FR"/>
        </w:rPr>
        <w:t>„</w:t>
      </w:r>
      <w:r w:rsidR="000773B8" w:rsidRPr="000773B8">
        <w:t xml:space="preserve"> </w:t>
      </w:r>
      <w:r w:rsidR="000773B8" w:rsidRPr="000773B8">
        <w:rPr>
          <w:lang w:val="fr-FR"/>
        </w:rPr>
        <w:t>Le développement durable est un développement qui répond aux besoins du présent sans compromettre la capacité des générations futures à répondre aux leurs.</w:t>
      </w:r>
      <w:r w:rsidRPr="000773B8">
        <w:rPr>
          <w:lang w:val="fr-FR"/>
        </w:rPr>
        <w:t xml:space="preserve">“ </w:t>
      </w:r>
      <w:r w:rsidRPr="000773B8">
        <w:rPr>
          <w:lang w:val="fr-FR"/>
        </w:rPr>
        <w:br/>
        <w:t>(WCED 1987, p. 37)</w:t>
      </w:r>
    </w:p>
    <w:p w:rsidR="006521FA" w:rsidRPr="000773B8" w:rsidRDefault="006521FA" w:rsidP="000773B8">
      <w:pPr>
        <w:spacing w:after="0" w:line="240" w:lineRule="auto"/>
        <w:jc w:val="both"/>
        <w:rPr>
          <w:lang w:val="fr-FR"/>
        </w:rPr>
      </w:pPr>
    </w:p>
    <w:p w:rsidR="00E35656" w:rsidRDefault="00E35656" w:rsidP="000C7D61">
      <w:pPr>
        <w:jc w:val="both"/>
        <w:rPr>
          <w:lang w:val="fr-FR"/>
        </w:rPr>
      </w:pPr>
      <w:r w:rsidRPr="00E35656">
        <w:rPr>
          <w:lang w:val="fr-FR"/>
        </w:rPr>
        <w:t xml:space="preserve">L’UNESCO note que l’éducation pour le développement durable ne peut être réalisée que si les huit domaines thématiques suivants coopèrent de manière </w:t>
      </w:r>
      <w:r>
        <w:rPr>
          <w:lang w:val="fr-FR"/>
        </w:rPr>
        <w:t>décisive</w:t>
      </w:r>
      <w:r w:rsidRPr="00E35656">
        <w:rPr>
          <w:lang w:val="fr-FR"/>
        </w:rPr>
        <w:t xml:space="preserve"> et active</w:t>
      </w:r>
      <w:r>
        <w:rPr>
          <w:lang w:val="fr-FR"/>
        </w:rPr>
        <w:t> :</w:t>
      </w:r>
    </w:p>
    <w:p w:rsidR="00322B1A" w:rsidRPr="00E35656" w:rsidRDefault="00E35656" w:rsidP="000C7D61">
      <w:pPr>
        <w:pStyle w:val="Paragraphedeliste"/>
        <w:numPr>
          <w:ilvl w:val="0"/>
          <w:numId w:val="6"/>
        </w:numPr>
        <w:jc w:val="both"/>
        <w:rPr>
          <w:lang w:val="fr-FR"/>
        </w:rPr>
      </w:pPr>
      <w:r w:rsidRPr="00E35656">
        <w:rPr>
          <w:lang w:val="fr-FR"/>
        </w:rPr>
        <w:t>Egalité entre les hommes et les femmes</w:t>
      </w:r>
    </w:p>
    <w:p w:rsidR="00322B1A" w:rsidRDefault="00E35656" w:rsidP="000C7D61">
      <w:pPr>
        <w:pStyle w:val="Paragraphedeliste"/>
        <w:numPr>
          <w:ilvl w:val="0"/>
          <w:numId w:val="6"/>
        </w:numPr>
        <w:jc w:val="both"/>
        <w:rPr>
          <w:lang w:val="en-US"/>
        </w:rPr>
      </w:pPr>
      <w:r>
        <w:rPr>
          <w:lang w:val="en-US"/>
        </w:rPr>
        <w:t>Amélioration en matière de Santé</w:t>
      </w:r>
    </w:p>
    <w:p w:rsidR="00322B1A" w:rsidRDefault="00E35656" w:rsidP="000C7D61">
      <w:pPr>
        <w:pStyle w:val="Paragraphedeliste"/>
        <w:numPr>
          <w:ilvl w:val="0"/>
          <w:numId w:val="6"/>
        </w:numPr>
        <w:jc w:val="both"/>
        <w:rPr>
          <w:lang w:val="en-US"/>
        </w:rPr>
      </w:pPr>
      <w:r>
        <w:rPr>
          <w:lang w:val="en-US"/>
        </w:rPr>
        <w:t>Protection de l’en</w:t>
      </w:r>
      <w:r w:rsidR="00322B1A">
        <w:rPr>
          <w:lang w:val="en-US"/>
        </w:rPr>
        <w:t>vi</w:t>
      </w:r>
      <w:r>
        <w:rPr>
          <w:lang w:val="en-US"/>
        </w:rPr>
        <w:t>r</w:t>
      </w:r>
      <w:r w:rsidR="00322B1A">
        <w:rPr>
          <w:lang w:val="en-US"/>
        </w:rPr>
        <w:t>on</w:t>
      </w:r>
      <w:r>
        <w:rPr>
          <w:lang w:val="en-US"/>
        </w:rPr>
        <w:t xml:space="preserve">nement </w:t>
      </w:r>
    </w:p>
    <w:p w:rsidR="00322B1A" w:rsidRDefault="00E35656" w:rsidP="000C7D61">
      <w:pPr>
        <w:pStyle w:val="Paragraphedeliste"/>
        <w:numPr>
          <w:ilvl w:val="0"/>
          <w:numId w:val="6"/>
        </w:numPr>
        <w:jc w:val="both"/>
        <w:rPr>
          <w:lang w:val="en-US"/>
        </w:rPr>
      </w:pPr>
      <w:r>
        <w:rPr>
          <w:lang w:val="en-US"/>
        </w:rPr>
        <w:t xml:space="preserve">Développement rural </w:t>
      </w:r>
    </w:p>
    <w:p w:rsidR="00E35656" w:rsidRDefault="00E35656" w:rsidP="00E35656">
      <w:pPr>
        <w:pStyle w:val="Paragraphedeliste"/>
        <w:numPr>
          <w:ilvl w:val="0"/>
          <w:numId w:val="6"/>
        </w:numPr>
        <w:jc w:val="both"/>
        <w:rPr>
          <w:lang w:val="en-US"/>
        </w:rPr>
      </w:pPr>
      <w:r w:rsidRPr="00E35656">
        <w:rPr>
          <w:lang w:val="en-US"/>
        </w:rPr>
        <w:t>Paix et sécurité humanitaire</w:t>
      </w:r>
    </w:p>
    <w:p w:rsidR="00322B1A" w:rsidRDefault="00E35656" w:rsidP="00E35656">
      <w:pPr>
        <w:pStyle w:val="Paragraphedeliste"/>
        <w:numPr>
          <w:ilvl w:val="0"/>
          <w:numId w:val="6"/>
        </w:numPr>
        <w:jc w:val="both"/>
        <w:rPr>
          <w:lang w:val="en-US"/>
        </w:rPr>
      </w:pPr>
      <w:r>
        <w:rPr>
          <w:lang w:val="en-US"/>
        </w:rPr>
        <w:t>C</w:t>
      </w:r>
      <w:r w:rsidRPr="00E35656">
        <w:rPr>
          <w:lang w:val="en-US"/>
        </w:rPr>
        <w:t>onsommation durable</w:t>
      </w:r>
    </w:p>
    <w:p w:rsidR="00322B1A" w:rsidRDefault="00E35656" w:rsidP="000C7D61">
      <w:pPr>
        <w:pStyle w:val="Paragraphedeliste"/>
        <w:numPr>
          <w:ilvl w:val="0"/>
          <w:numId w:val="6"/>
        </w:numPr>
        <w:jc w:val="both"/>
        <w:rPr>
          <w:lang w:val="en-US"/>
        </w:rPr>
      </w:pPr>
      <w:r>
        <w:rPr>
          <w:lang w:val="en-US"/>
        </w:rPr>
        <w:t>Diversité culturelle</w:t>
      </w:r>
    </w:p>
    <w:p w:rsidR="00322B1A" w:rsidRPr="00E35656" w:rsidRDefault="00E35656" w:rsidP="00E35656">
      <w:pPr>
        <w:pStyle w:val="Paragraphedeliste"/>
        <w:numPr>
          <w:ilvl w:val="0"/>
          <w:numId w:val="6"/>
        </w:numPr>
        <w:jc w:val="both"/>
        <w:rPr>
          <w:lang w:val="fr-FR"/>
        </w:rPr>
      </w:pPr>
      <w:r w:rsidRPr="00E35656">
        <w:rPr>
          <w:lang w:val="fr-FR"/>
        </w:rPr>
        <w:t>Développement urbain durable</w:t>
      </w:r>
    </w:p>
    <w:p w:rsidR="00E35656" w:rsidRPr="00E35656" w:rsidRDefault="00E35656" w:rsidP="000C7D61">
      <w:pPr>
        <w:jc w:val="both"/>
        <w:rPr>
          <w:lang w:val="fr-FR"/>
        </w:rPr>
      </w:pPr>
      <w:r w:rsidRPr="00E35656">
        <w:rPr>
          <w:lang w:val="fr-FR"/>
        </w:rPr>
        <w:t>L’UNESCO formule également des principes éducatifs</w:t>
      </w:r>
      <w:r>
        <w:rPr>
          <w:lang w:val="fr-FR"/>
        </w:rPr>
        <w:t xml:space="preserve"> </w:t>
      </w:r>
      <w:r w:rsidRPr="00E35656">
        <w:rPr>
          <w:lang w:val="fr-FR"/>
        </w:rPr>
        <w:t>: la BNE est</w:t>
      </w:r>
    </w:p>
    <w:p w:rsidR="00322B1A" w:rsidRDefault="00E35656" w:rsidP="00E35656">
      <w:pPr>
        <w:pStyle w:val="Paragraphedeliste"/>
        <w:numPr>
          <w:ilvl w:val="0"/>
          <w:numId w:val="6"/>
        </w:numPr>
        <w:jc w:val="both"/>
        <w:rPr>
          <w:lang w:val="en-US"/>
        </w:rPr>
      </w:pPr>
      <w:r>
        <w:rPr>
          <w:lang w:val="en-US"/>
        </w:rPr>
        <w:t>I</w:t>
      </w:r>
      <w:r w:rsidRPr="00E35656">
        <w:rPr>
          <w:lang w:val="en-US"/>
        </w:rPr>
        <w:t>nterdisciplinaire</w:t>
      </w:r>
    </w:p>
    <w:p w:rsidR="00322B1A" w:rsidRDefault="00E35656" w:rsidP="000C7D61">
      <w:pPr>
        <w:pStyle w:val="Paragraphedeliste"/>
        <w:numPr>
          <w:ilvl w:val="0"/>
          <w:numId w:val="6"/>
        </w:numPr>
        <w:jc w:val="both"/>
        <w:rPr>
          <w:lang w:val="en-US"/>
        </w:rPr>
      </w:pPr>
      <w:r>
        <w:rPr>
          <w:lang w:val="en-US"/>
        </w:rPr>
        <w:t>Axée sur la valorisation</w:t>
      </w:r>
    </w:p>
    <w:p w:rsidR="00322B1A" w:rsidRPr="000F4FCA" w:rsidRDefault="000F4FCA" w:rsidP="000F4FCA">
      <w:pPr>
        <w:pStyle w:val="Paragraphedeliste"/>
        <w:numPr>
          <w:ilvl w:val="0"/>
          <w:numId w:val="6"/>
        </w:numPr>
        <w:jc w:val="both"/>
        <w:rPr>
          <w:lang w:val="fr-FR"/>
        </w:rPr>
      </w:pPr>
      <w:r>
        <w:rPr>
          <w:lang w:val="fr-FR"/>
        </w:rPr>
        <w:t>Sensibilisation aux</w:t>
      </w:r>
      <w:r w:rsidRPr="000F4FCA">
        <w:rPr>
          <w:lang w:val="fr-FR"/>
        </w:rPr>
        <w:t xml:space="preserve"> différences culturelles</w:t>
      </w:r>
    </w:p>
    <w:p w:rsidR="00322B1A" w:rsidRPr="000F4FCA" w:rsidRDefault="000F4FCA" w:rsidP="000F4FCA">
      <w:pPr>
        <w:pStyle w:val="Paragraphedeliste"/>
        <w:numPr>
          <w:ilvl w:val="0"/>
          <w:numId w:val="6"/>
        </w:numPr>
        <w:jc w:val="both"/>
        <w:rPr>
          <w:lang w:val="fr-FR"/>
        </w:rPr>
      </w:pPr>
      <w:r>
        <w:rPr>
          <w:lang w:val="fr-FR"/>
        </w:rPr>
        <w:t>Orientée</w:t>
      </w:r>
      <w:r w:rsidRPr="000F4FCA">
        <w:rPr>
          <w:lang w:val="fr-FR"/>
        </w:rPr>
        <w:t xml:space="preserve"> vers la résolution de problèmes</w:t>
      </w:r>
    </w:p>
    <w:p w:rsidR="00322B1A" w:rsidRDefault="000F4FCA" w:rsidP="000C7D61">
      <w:pPr>
        <w:pStyle w:val="Paragraphedeliste"/>
        <w:numPr>
          <w:ilvl w:val="0"/>
          <w:numId w:val="6"/>
        </w:numPr>
        <w:jc w:val="both"/>
        <w:rPr>
          <w:lang w:val="en-US"/>
        </w:rPr>
      </w:pPr>
      <w:r>
        <w:rPr>
          <w:lang w:val="en-US"/>
        </w:rPr>
        <w:t>Méthodiquement variée</w:t>
      </w:r>
    </w:p>
    <w:p w:rsidR="00322B1A" w:rsidRDefault="00322B1A" w:rsidP="00B1283E">
      <w:pPr>
        <w:pStyle w:val="Paragraphedeliste"/>
        <w:numPr>
          <w:ilvl w:val="0"/>
          <w:numId w:val="6"/>
        </w:numPr>
        <w:jc w:val="both"/>
        <w:rPr>
          <w:lang w:val="en-US"/>
        </w:rPr>
      </w:pPr>
      <w:r>
        <w:rPr>
          <w:lang w:val="en-US"/>
        </w:rPr>
        <w:t>P</w:t>
      </w:r>
      <w:r w:rsidR="00B1283E" w:rsidRPr="00B1283E">
        <w:rPr>
          <w:lang w:val="en-US"/>
        </w:rPr>
        <w:t>articipative et</w:t>
      </w:r>
    </w:p>
    <w:p w:rsidR="00322B1A" w:rsidRPr="006E3F04" w:rsidRDefault="006E3F04" w:rsidP="006E3F04">
      <w:pPr>
        <w:pStyle w:val="Paragraphedeliste"/>
        <w:numPr>
          <w:ilvl w:val="0"/>
          <w:numId w:val="6"/>
        </w:numPr>
        <w:jc w:val="both"/>
        <w:rPr>
          <w:lang w:val="fr-FR"/>
        </w:rPr>
      </w:pPr>
      <w:r w:rsidRPr="006E3F04">
        <w:rPr>
          <w:lang w:val="fr-FR"/>
        </w:rPr>
        <w:t>Localement pertinent</w:t>
      </w:r>
      <w:r w:rsidR="008E6776">
        <w:rPr>
          <w:lang w:val="fr-FR"/>
        </w:rPr>
        <w:t>e</w:t>
      </w:r>
      <w:r w:rsidRPr="006E3F04">
        <w:rPr>
          <w:lang w:val="fr-FR"/>
        </w:rPr>
        <w:t>, en tenant compte de la réalité de la vie des étudiants.</w:t>
      </w:r>
    </w:p>
    <w:p w:rsidR="00322B1A" w:rsidRPr="006E3F04" w:rsidRDefault="006E3F04" w:rsidP="006E3F04">
      <w:pPr>
        <w:pStyle w:val="Paragraphedeliste"/>
        <w:numPr>
          <w:ilvl w:val="0"/>
          <w:numId w:val="6"/>
        </w:numPr>
        <w:jc w:val="both"/>
        <w:rPr>
          <w:lang w:val="fr-FR"/>
        </w:rPr>
      </w:pPr>
      <w:r w:rsidRPr="006E3F04">
        <w:rPr>
          <w:lang w:val="fr-FR"/>
        </w:rPr>
        <w:t>En outre, les dimensions environnementale, sociale et économique de la durabilité sont tout aussi importantes</w:t>
      </w:r>
    </w:p>
    <w:p w:rsidR="006E3F04" w:rsidRPr="006E3F04" w:rsidRDefault="006E3F04" w:rsidP="000C7D61">
      <w:pPr>
        <w:pStyle w:val="NormalWeb"/>
        <w:jc w:val="both"/>
        <w:rPr>
          <w:rFonts w:asciiTheme="minorHAnsi" w:eastAsiaTheme="minorHAnsi" w:hAnsiTheme="minorHAnsi" w:cstheme="minorBidi"/>
          <w:b/>
          <w:sz w:val="22"/>
          <w:szCs w:val="22"/>
          <w:lang w:val="fr-FR" w:eastAsia="en-US"/>
        </w:rPr>
      </w:pPr>
      <w:r w:rsidRPr="006E3F04">
        <w:rPr>
          <w:rFonts w:asciiTheme="minorHAnsi" w:eastAsiaTheme="minorHAnsi" w:hAnsiTheme="minorHAnsi" w:cstheme="minorBidi"/>
          <w:b/>
          <w:sz w:val="22"/>
          <w:szCs w:val="22"/>
          <w:lang w:val="fr-FR" w:eastAsia="en-US"/>
        </w:rPr>
        <w:t>Vidéos et sites Web pour comprendre l'EDD</w:t>
      </w:r>
    </w:p>
    <w:p w:rsidR="00EB4AC9" w:rsidRPr="00EB4AC9" w:rsidRDefault="00EB4AC9" w:rsidP="000C7D61">
      <w:pPr>
        <w:pStyle w:val="NormalWeb"/>
        <w:jc w:val="both"/>
        <w:rPr>
          <w:rFonts w:asciiTheme="minorHAnsi" w:eastAsiaTheme="minorHAnsi" w:hAnsiTheme="minorHAnsi" w:cstheme="minorBidi"/>
          <w:sz w:val="22"/>
          <w:szCs w:val="22"/>
          <w:highlight w:val="yellow"/>
          <w:lang w:val="fr-FR" w:eastAsia="en-US"/>
        </w:rPr>
      </w:pPr>
      <w:r w:rsidRPr="00EB4AC9">
        <w:rPr>
          <w:rFonts w:asciiTheme="minorHAnsi" w:eastAsiaTheme="minorHAnsi" w:hAnsiTheme="minorHAnsi" w:cstheme="minorBidi"/>
          <w:sz w:val="22"/>
          <w:szCs w:val="22"/>
          <w:lang w:val="fr-FR" w:eastAsia="en-US"/>
        </w:rPr>
        <w:t xml:space="preserve">Voici quelques vidéos et un site Web qui aident à comprendre la dimension </w:t>
      </w:r>
      <w:r>
        <w:rPr>
          <w:rFonts w:asciiTheme="minorHAnsi" w:eastAsiaTheme="minorHAnsi" w:hAnsiTheme="minorHAnsi" w:cstheme="minorBidi"/>
          <w:sz w:val="22"/>
          <w:szCs w:val="22"/>
          <w:lang w:val="fr-FR" w:eastAsia="en-US"/>
        </w:rPr>
        <w:t xml:space="preserve">et les objectifs </w:t>
      </w:r>
      <w:r w:rsidRPr="00EB4AC9">
        <w:rPr>
          <w:rFonts w:asciiTheme="minorHAnsi" w:eastAsiaTheme="minorHAnsi" w:hAnsiTheme="minorHAnsi" w:cstheme="minorBidi"/>
          <w:sz w:val="22"/>
          <w:szCs w:val="22"/>
          <w:lang w:val="fr-FR" w:eastAsia="en-US"/>
        </w:rPr>
        <w:t>du développement durable (ODD).</w:t>
      </w:r>
    </w:p>
    <w:p w:rsidR="00EB4AC9" w:rsidRPr="00EB4AC9" w:rsidRDefault="00302D2C" w:rsidP="000C7D61">
      <w:pPr>
        <w:jc w:val="both"/>
        <w:rPr>
          <w:b/>
          <w:lang w:val="fr-FR"/>
        </w:rPr>
      </w:pPr>
      <w:r w:rsidRPr="00EB4AC9">
        <w:rPr>
          <w:b/>
          <w:lang w:val="fr-FR"/>
        </w:rPr>
        <w:lastRenderedPageBreak/>
        <w:t>Video –</w:t>
      </w:r>
      <w:r w:rsidR="00EB4AC9" w:rsidRPr="00EB4AC9">
        <w:rPr>
          <w:b/>
          <w:lang w:val="fr-FR"/>
        </w:rPr>
        <w:t xml:space="preserve"> Comprendre les dimensions du développement durable (4 min, 3 piliers de la durabilité, SDG, 5 P)</w:t>
      </w:r>
    </w:p>
    <w:p w:rsidR="00302D2C" w:rsidRPr="00EB4AC9" w:rsidRDefault="00EF21B5" w:rsidP="000C7D61">
      <w:pPr>
        <w:jc w:val="both"/>
        <w:rPr>
          <w:lang w:val="fr-FR"/>
        </w:rPr>
      </w:pPr>
      <w:hyperlink r:id="rId16" w:history="1">
        <w:r w:rsidR="00302D2C" w:rsidRPr="00EB4AC9">
          <w:rPr>
            <w:rStyle w:val="Lienhypertexte"/>
            <w:lang w:val="fr-FR"/>
          </w:rPr>
          <w:t>https://www.youtube.com/watch?v=pgNLonYOc9s</w:t>
        </w:r>
      </w:hyperlink>
    </w:p>
    <w:p w:rsidR="00EB4AC9" w:rsidRPr="00EB4AC9" w:rsidRDefault="00EB4AC9" w:rsidP="000C7D61">
      <w:pPr>
        <w:jc w:val="both"/>
        <w:rPr>
          <w:b/>
          <w:lang w:val="fr-FR"/>
        </w:rPr>
      </w:pPr>
      <w:r w:rsidRPr="00EB4AC9">
        <w:rPr>
          <w:b/>
          <w:lang w:val="fr-FR"/>
        </w:rPr>
        <w:t>Vidéo - Quels sont les SDG? (Objectifs et actions à entreprendre, 3 piliers de la durabilité)</w:t>
      </w:r>
    </w:p>
    <w:p w:rsidR="00722178" w:rsidRPr="00EB4AC9" w:rsidRDefault="00EF21B5" w:rsidP="000C7D61">
      <w:pPr>
        <w:jc w:val="both"/>
        <w:rPr>
          <w:b/>
          <w:lang w:val="fr-FR"/>
        </w:rPr>
      </w:pPr>
      <w:hyperlink r:id="rId17" w:history="1">
        <w:r w:rsidR="00302D2C" w:rsidRPr="00EB4AC9">
          <w:rPr>
            <w:rStyle w:val="Lienhypertexte"/>
            <w:lang w:val="fr-FR"/>
          </w:rPr>
          <w:t>https://www.youtube.com/watch?v=9-xdy1Jr2eg</w:t>
        </w:r>
      </w:hyperlink>
    </w:p>
    <w:p w:rsidR="00EB4AC9" w:rsidRPr="00EB4AC9" w:rsidRDefault="00EB4AC9" w:rsidP="000C7D61">
      <w:pPr>
        <w:jc w:val="both"/>
        <w:rPr>
          <w:b/>
          <w:lang w:val="fr-FR"/>
        </w:rPr>
      </w:pPr>
      <w:r w:rsidRPr="00EB4AC9">
        <w:rPr>
          <w:b/>
          <w:lang w:val="fr-FR"/>
        </w:rPr>
        <w:t>Site Web sur les objectifs de développement durable - Réponses à vos questions</w:t>
      </w:r>
    </w:p>
    <w:p w:rsidR="00722178" w:rsidRPr="00EB4AC9" w:rsidRDefault="00EF21B5" w:rsidP="000C7D61">
      <w:pPr>
        <w:jc w:val="both"/>
        <w:rPr>
          <w:b/>
          <w:lang w:val="fr-FR"/>
        </w:rPr>
      </w:pPr>
      <w:hyperlink r:id="rId18" w:history="1">
        <w:r w:rsidR="000C462F" w:rsidRPr="00EB4AC9">
          <w:rPr>
            <w:rStyle w:val="Lienhypertexte"/>
            <w:b/>
            <w:lang w:val="fr-FR"/>
          </w:rPr>
          <w:t>https://cafod.org.uk/News/Campaigning-news/Sustainable-Development-Goals</w:t>
        </w:r>
      </w:hyperlink>
    </w:p>
    <w:p w:rsidR="000C462F" w:rsidRPr="00EB4AC9" w:rsidRDefault="000C462F" w:rsidP="00360FA2">
      <w:pPr>
        <w:spacing w:after="0" w:line="240" w:lineRule="auto"/>
        <w:jc w:val="both"/>
        <w:rPr>
          <w:b/>
          <w:lang w:val="fr-FR"/>
        </w:rPr>
      </w:pPr>
    </w:p>
    <w:p w:rsidR="00DA4FCB" w:rsidRPr="008E6776" w:rsidRDefault="0066428E" w:rsidP="000C7D61">
      <w:pPr>
        <w:pStyle w:val="Titre1"/>
        <w:rPr>
          <w:lang w:val="en-US"/>
        </w:rPr>
      </w:pPr>
      <w:bookmarkStart w:id="2" w:name="_OER_–_PART_1"/>
      <w:bookmarkEnd w:id="2"/>
      <w:r w:rsidRPr="008E6776">
        <w:rPr>
          <w:lang w:val="en-US"/>
        </w:rPr>
        <w:t>R</w:t>
      </w:r>
      <w:r w:rsidR="00EB4AC9" w:rsidRPr="008E6776">
        <w:rPr>
          <w:lang w:val="en-US"/>
        </w:rPr>
        <w:t>EL</w:t>
      </w:r>
      <w:r w:rsidRPr="008E6776">
        <w:rPr>
          <w:lang w:val="en-US"/>
        </w:rPr>
        <w:t xml:space="preserve"> – PART</w:t>
      </w:r>
      <w:r w:rsidR="00EB4AC9" w:rsidRPr="008E6776">
        <w:rPr>
          <w:lang w:val="en-US"/>
        </w:rPr>
        <w:t>IE</w:t>
      </w:r>
      <w:r w:rsidRPr="008E6776">
        <w:rPr>
          <w:lang w:val="en-US"/>
        </w:rPr>
        <w:t xml:space="preserve"> 2</w:t>
      </w:r>
    </w:p>
    <w:p w:rsidR="00061FF1" w:rsidRPr="00291BC6" w:rsidRDefault="00061FF1" w:rsidP="00360FA2">
      <w:pPr>
        <w:spacing w:after="0" w:line="240" w:lineRule="auto"/>
        <w:jc w:val="both"/>
        <w:rPr>
          <w:b/>
          <w:sz w:val="28"/>
          <w:szCs w:val="28"/>
          <w:highlight w:val="yellow"/>
          <w:lang w:val="en-US"/>
        </w:rPr>
      </w:pPr>
    </w:p>
    <w:p w:rsidR="008E6776" w:rsidRPr="008E6776" w:rsidRDefault="008E6776" w:rsidP="000C7D61">
      <w:pPr>
        <w:jc w:val="both"/>
        <w:rPr>
          <w:b/>
          <w:sz w:val="28"/>
          <w:szCs w:val="28"/>
          <w:highlight w:val="yellow"/>
          <w:lang w:val="fr-FR"/>
        </w:rPr>
      </w:pPr>
      <w:r w:rsidRPr="008E6776">
        <w:rPr>
          <w:b/>
          <w:sz w:val="28"/>
          <w:szCs w:val="28"/>
          <w:lang w:val="fr-FR"/>
        </w:rPr>
        <w:t xml:space="preserve">Matériel pour la contribution au concept de développement durable / développement durable et logistique durable pour accompagner les vidéos et la fiche d'information / et / ou fournir des informations et / ou donner </w:t>
      </w:r>
      <w:r>
        <w:rPr>
          <w:b/>
          <w:sz w:val="28"/>
          <w:szCs w:val="28"/>
          <w:lang w:val="fr-FR"/>
        </w:rPr>
        <w:t>son avis</w:t>
      </w:r>
      <w:r w:rsidRPr="008E6776">
        <w:rPr>
          <w:b/>
          <w:sz w:val="28"/>
          <w:szCs w:val="28"/>
          <w:lang w:val="fr-FR"/>
        </w:rPr>
        <w:t xml:space="preserve"> / une conférence</w:t>
      </w:r>
    </w:p>
    <w:p w:rsidR="008E6776" w:rsidRPr="008E6776" w:rsidRDefault="008E6776" w:rsidP="000C7D61">
      <w:pPr>
        <w:pStyle w:val="NormalWeb"/>
        <w:jc w:val="both"/>
        <w:rPr>
          <w:rFonts w:ascii="Arial" w:hAnsi="Arial" w:cs="Arial"/>
          <w:b/>
          <w:sz w:val="25"/>
          <w:szCs w:val="25"/>
          <w:lang w:val="fr-FR"/>
        </w:rPr>
      </w:pPr>
      <w:r w:rsidRPr="008E6776">
        <w:rPr>
          <w:rFonts w:ascii="Arial" w:hAnsi="Arial" w:cs="Arial"/>
          <w:b/>
          <w:sz w:val="25"/>
          <w:szCs w:val="25"/>
          <w:lang w:val="fr-FR"/>
        </w:rPr>
        <w:t xml:space="preserve">Qu'est-ce que la durabilité / </w:t>
      </w:r>
      <w:r>
        <w:rPr>
          <w:rFonts w:ascii="Arial" w:hAnsi="Arial" w:cs="Arial"/>
          <w:b/>
          <w:sz w:val="25"/>
          <w:szCs w:val="25"/>
          <w:lang w:val="fr-FR"/>
        </w:rPr>
        <w:t xml:space="preserve">le </w:t>
      </w:r>
      <w:r w:rsidRPr="008E6776">
        <w:rPr>
          <w:rFonts w:ascii="Arial" w:hAnsi="Arial" w:cs="Arial"/>
          <w:b/>
          <w:sz w:val="25"/>
          <w:szCs w:val="25"/>
          <w:lang w:val="fr-FR"/>
        </w:rPr>
        <w:t>développement durable</w:t>
      </w:r>
      <w:r>
        <w:rPr>
          <w:rFonts w:ascii="Arial" w:hAnsi="Arial" w:cs="Arial"/>
          <w:b/>
          <w:sz w:val="25"/>
          <w:szCs w:val="25"/>
          <w:lang w:val="fr-FR"/>
        </w:rPr>
        <w:t xml:space="preserve"> </w:t>
      </w:r>
      <w:r w:rsidRPr="008E6776">
        <w:rPr>
          <w:rFonts w:ascii="Arial" w:hAnsi="Arial" w:cs="Arial"/>
          <w:b/>
          <w:sz w:val="25"/>
          <w:szCs w:val="25"/>
          <w:lang w:val="fr-FR"/>
        </w:rPr>
        <w:t>?</w:t>
      </w:r>
    </w:p>
    <w:p w:rsidR="004F462B" w:rsidRPr="008E6776" w:rsidRDefault="008E6776" w:rsidP="000C7D61">
      <w:pPr>
        <w:pStyle w:val="NormalWeb"/>
        <w:jc w:val="both"/>
        <w:rPr>
          <w:rFonts w:asciiTheme="minorHAnsi" w:hAnsiTheme="minorHAnsi" w:cstheme="minorHAnsi"/>
          <w:b/>
          <w:bCs/>
          <w:color w:val="000000" w:themeColor="text1"/>
          <w:sz w:val="22"/>
          <w:szCs w:val="22"/>
          <w:u w:val="single"/>
          <w:lang w:val="fr-FR"/>
        </w:rPr>
      </w:pPr>
      <w:r w:rsidRPr="008E6776">
        <w:rPr>
          <w:rFonts w:asciiTheme="minorHAnsi" w:hAnsiTheme="minorHAnsi" w:cstheme="minorHAnsi"/>
          <w:b/>
          <w:bCs/>
          <w:color w:val="000000" w:themeColor="text1"/>
          <w:sz w:val="22"/>
          <w:szCs w:val="22"/>
          <w:u w:val="single"/>
          <w:lang w:val="fr-FR"/>
        </w:rPr>
        <w:t xml:space="preserve">Qu'est-ce que la durabilité : </w:t>
      </w:r>
      <w:hyperlink r:id="rId19" w:history="1">
        <w:r w:rsidR="004F462B" w:rsidRPr="008E6776">
          <w:rPr>
            <w:rStyle w:val="Lienhypertexte"/>
            <w:rFonts w:asciiTheme="minorHAnsi" w:hAnsiTheme="minorHAnsi" w:cstheme="minorHAnsi"/>
            <w:b/>
            <w:bCs/>
            <w:sz w:val="22"/>
            <w:szCs w:val="22"/>
            <w:lang w:val="fr-FR"/>
          </w:rPr>
          <w:t>www.globalfootprints.org</w:t>
        </w:r>
      </w:hyperlink>
    </w:p>
    <w:p w:rsidR="00A81073" w:rsidRDefault="008E6776" w:rsidP="000C7D61">
      <w:pPr>
        <w:pStyle w:val="NormalWeb"/>
        <w:jc w:val="both"/>
        <w:rPr>
          <w:rFonts w:asciiTheme="minorHAnsi" w:hAnsiTheme="minorHAnsi" w:cstheme="minorHAnsi"/>
          <w:sz w:val="22"/>
          <w:szCs w:val="22"/>
          <w:lang w:val="fr-FR"/>
        </w:rPr>
      </w:pPr>
      <w:r w:rsidRPr="008E6776">
        <w:rPr>
          <w:rFonts w:asciiTheme="minorHAnsi" w:hAnsiTheme="minorHAnsi" w:cstheme="minorHAnsi"/>
          <w:sz w:val="22"/>
          <w:szCs w:val="22"/>
          <w:lang w:val="fr-FR"/>
        </w:rPr>
        <w:t>Il n'y a pas de définition universellement acceptée de ce que signifie la durabilité</w:t>
      </w:r>
      <w:r>
        <w:rPr>
          <w:rFonts w:asciiTheme="minorHAnsi" w:hAnsiTheme="minorHAnsi" w:cstheme="minorHAnsi"/>
          <w:sz w:val="22"/>
          <w:szCs w:val="22"/>
          <w:lang w:val="fr-FR"/>
        </w:rPr>
        <w:t xml:space="preserve">. </w:t>
      </w:r>
      <w:r w:rsidR="004D6FC6" w:rsidRPr="004D6FC6">
        <w:rPr>
          <w:rFonts w:asciiTheme="minorHAnsi" w:hAnsiTheme="minorHAnsi" w:cstheme="minorHAnsi"/>
          <w:sz w:val="22"/>
          <w:szCs w:val="22"/>
          <w:lang w:val="fr-FR"/>
        </w:rPr>
        <w:t xml:space="preserve">Il </w:t>
      </w:r>
      <w:r w:rsidR="004D6FC6">
        <w:rPr>
          <w:rFonts w:asciiTheme="minorHAnsi" w:hAnsiTheme="minorHAnsi" w:cstheme="minorHAnsi"/>
          <w:sz w:val="22"/>
          <w:szCs w:val="22"/>
          <w:lang w:val="fr-FR"/>
        </w:rPr>
        <w:t>existe</w:t>
      </w:r>
      <w:r w:rsidR="004D6FC6" w:rsidRPr="004D6FC6">
        <w:rPr>
          <w:rFonts w:asciiTheme="minorHAnsi" w:hAnsiTheme="minorHAnsi" w:cstheme="minorHAnsi"/>
          <w:sz w:val="22"/>
          <w:szCs w:val="22"/>
          <w:lang w:val="fr-FR"/>
        </w:rPr>
        <w:t xml:space="preserve"> de</w:t>
      </w:r>
      <w:r w:rsidR="004D6FC6">
        <w:rPr>
          <w:rFonts w:asciiTheme="minorHAnsi" w:hAnsiTheme="minorHAnsi" w:cstheme="minorHAnsi"/>
          <w:sz w:val="22"/>
          <w:szCs w:val="22"/>
          <w:lang w:val="fr-FR"/>
        </w:rPr>
        <w:t xml:space="preserve"> nombreux</w:t>
      </w:r>
      <w:r w:rsidR="004D6FC6" w:rsidRPr="004D6FC6">
        <w:rPr>
          <w:rFonts w:asciiTheme="minorHAnsi" w:hAnsiTheme="minorHAnsi" w:cstheme="minorHAnsi"/>
          <w:sz w:val="22"/>
          <w:szCs w:val="22"/>
          <w:lang w:val="fr-FR"/>
        </w:rPr>
        <w:t xml:space="preserve"> points de vue différents </w:t>
      </w:r>
      <w:r w:rsidR="00A81073">
        <w:rPr>
          <w:rFonts w:asciiTheme="minorHAnsi" w:hAnsiTheme="minorHAnsi" w:cstheme="minorHAnsi"/>
          <w:sz w:val="22"/>
          <w:szCs w:val="22"/>
          <w:lang w:val="fr-FR"/>
        </w:rPr>
        <w:t>pour la</w:t>
      </w:r>
      <w:r w:rsidR="004D6FC6">
        <w:rPr>
          <w:rFonts w:asciiTheme="minorHAnsi" w:hAnsiTheme="minorHAnsi" w:cstheme="minorHAnsi"/>
          <w:sz w:val="22"/>
          <w:szCs w:val="22"/>
          <w:lang w:val="fr-FR"/>
        </w:rPr>
        <w:t xml:space="preserve"> définir et indiquer comment </w:t>
      </w:r>
      <w:r w:rsidR="00A81073">
        <w:rPr>
          <w:rFonts w:asciiTheme="minorHAnsi" w:hAnsiTheme="minorHAnsi" w:cstheme="minorHAnsi"/>
          <w:sz w:val="22"/>
          <w:szCs w:val="22"/>
          <w:lang w:val="fr-FR"/>
        </w:rPr>
        <w:t>elle</w:t>
      </w:r>
      <w:r w:rsidR="004D6FC6">
        <w:rPr>
          <w:rFonts w:asciiTheme="minorHAnsi" w:hAnsiTheme="minorHAnsi" w:cstheme="minorHAnsi"/>
          <w:sz w:val="22"/>
          <w:szCs w:val="22"/>
          <w:lang w:val="fr-FR"/>
        </w:rPr>
        <w:t xml:space="preserve"> peut se concrétiser. </w:t>
      </w:r>
    </w:p>
    <w:p w:rsidR="00A81073" w:rsidRPr="00A81073" w:rsidRDefault="00A81073" w:rsidP="000C7D61">
      <w:pPr>
        <w:pStyle w:val="NormalWeb"/>
        <w:jc w:val="both"/>
        <w:rPr>
          <w:rFonts w:asciiTheme="minorHAnsi" w:hAnsiTheme="minorHAnsi" w:cstheme="minorHAnsi"/>
          <w:sz w:val="22"/>
          <w:szCs w:val="22"/>
          <w:highlight w:val="yellow"/>
          <w:lang w:val="fr-FR"/>
        </w:rPr>
      </w:pPr>
      <w:r w:rsidRPr="00A81073">
        <w:rPr>
          <w:rFonts w:asciiTheme="minorHAnsi" w:hAnsiTheme="minorHAnsi" w:cstheme="minorHAnsi"/>
          <w:sz w:val="22"/>
          <w:szCs w:val="22"/>
          <w:lang w:val="fr-FR"/>
        </w:rPr>
        <w:t xml:space="preserve">L'idée de durabilité découle du concept de développement durable qui est devenu la langue commune lors du premier Sommet de la Terre </w:t>
      </w:r>
      <w:r>
        <w:rPr>
          <w:rFonts w:asciiTheme="minorHAnsi" w:hAnsiTheme="minorHAnsi" w:cstheme="minorHAnsi"/>
          <w:sz w:val="22"/>
          <w:szCs w:val="22"/>
          <w:lang w:val="fr-FR"/>
        </w:rPr>
        <w:t>mondial</w:t>
      </w:r>
      <w:r w:rsidRPr="00A81073">
        <w:rPr>
          <w:rFonts w:asciiTheme="minorHAnsi" w:hAnsiTheme="minorHAnsi" w:cstheme="minorHAnsi"/>
          <w:sz w:val="22"/>
          <w:szCs w:val="22"/>
          <w:lang w:val="fr-FR"/>
        </w:rPr>
        <w:t xml:space="preserve"> à Rio en 1992.</w:t>
      </w:r>
    </w:p>
    <w:p w:rsidR="0091078F" w:rsidRPr="00A81073" w:rsidRDefault="00A81073" w:rsidP="000C7D61">
      <w:pPr>
        <w:pStyle w:val="NormalWeb"/>
        <w:jc w:val="both"/>
        <w:rPr>
          <w:rFonts w:asciiTheme="minorHAnsi" w:hAnsiTheme="minorHAnsi" w:cstheme="minorHAnsi"/>
          <w:sz w:val="22"/>
          <w:szCs w:val="22"/>
          <w:lang w:val="fr-FR"/>
        </w:rPr>
      </w:pPr>
      <w:r w:rsidRPr="00A81073">
        <w:rPr>
          <w:rFonts w:asciiTheme="minorHAnsi" w:hAnsiTheme="minorHAnsi" w:cstheme="minorHAnsi"/>
          <w:sz w:val="22"/>
          <w:szCs w:val="22"/>
          <w:lang w:val="fr-FR"/>
        </w:rPr>
        <w:t>La définition initiale du développement durable est généralement considérée comme</w:t>
      </w:r>
      <w:r>
        <w:rPr>
          <w:rFonts w:asciiTheme="minorHAnsi" w:hAnsiTheme="minorHAnsi" w:cstheme="minorHAnsi"/>
          <w:sz w:val="22"/>
          <w:szCs w:val="22"/>
          <w:lang w:val="fr-FR"/>
        </w:rPr>
        <w:t xml:space="preserve"> </w:t>
      </w:r>
      <w:r w:rsidR="0091078F" w:rsidRPr="00A81073">
        <w:rPr>
          <w:rFonts w:asciiTheme="minorHAnsi" w:hAnsiTheme="minorHAnsi" w:cstheme="minorHAnsi"/>
          <w:sz w:val="22"/>
          <w:szCs w:val="22"/>
          <w:lang w:val="fr-FR"/>
        </w:rPr>
        <w:t>:</w:t>
      </w:r>
    </w:p>
    <w:p w:rsidR="0091078F" w:rsidRPr="00A81073" w:rsidRDefault="0091078F" w:rsidP="000C7D61">
      <w:pPr>
        <w:pStyle w:val="NormalWeb"/>
        <w:shd w:val="clear" w:color="auto" w:fill="669966"/>
        <w:jc w:val="both"/>
        <w:rPr>
          <w:rFonts w:asciiTheme="minorHAnsi" w:hAnsiTheme="minorHAnsi" w:cstheme="minorHAnsi"/>
          <w:color w:val="FFFFFF"/>
          <w:sz w:val="22"/>
          <w:szCs w:val="22"/>
          <w:lang w:val="fr-FR"/>
        </w:rPr>
      </w:pPr>
      <w:r w:rsidRPr="00A81073">
        <w:rPr>
          <w:rFonts w:asciiTheme="minorHAnsi" w:hAnsiTheme="minorHAnsi" w:cstheme="minorHAnsi"/>
          <w:color w:val="FFFFFF"/>
          <w:sz w:val="22"/>
          <w:szCs w:val="22"/>
          <w:lang w:val="fr-FR"/>
        </w:rPr>
        <w:t>"</w:t>
      </w:r>
      <w:r w:rsidR="00A81073" w:rsidRPr="00A81073">
        <w:t xml:space="preserve"> </w:t>
      </w:r>
      <w:r w:rsidR="00A81073" w:rsidRPr="00A81073">
        <w:rPr>
          <w:rFonts w:asciiTheme="minorHAnsi" w:hAnsiTheme="minorHAnsi" w:cstheme="minorHAnsi"/>
          <w:color w:val="FFFFFF"/>
          <w:sz w:val="22"/>
          <w:szCs w:val="22"/>
          <w:lang w:val="fr-FR"/>
        </w:rPr>
        <w:t>Développement qui répond aux besoins du présent sans compromettre la capacité des générations futures à satisfaire leurs propres besoins.</w:t>
      </w:r>
      <w:r w:rsidRPr="00A81073">
        <w:rPr>
          <w:rFonts w:asciiTheme="minorHAnsi" w:hAnsiTheme="minorHAnsi" w:cstheme="minorHAnsi"/>
          <w:color w:val="FFFFFF"/>
          <w:sz w:val="22"/>
          <w:szCs w:val="22"/>
          <w:lang w:val="fr-FR"/>
        </w:rPr>
        <w:t xml:space="preserve">" </w:t>
      </w:r>
      <w:r w:rsidR="00A81073" w:rsidRPr="00A81073">
        <w:rPr>
          <w:rStyle w:val="smallgrn1"/>
          <w:rFonts w:asciiTheme="minorHAnsi" w:hAnsiTheme="minorHAnsi" w:cstheme="minorHAnsi"/>
          <w:sz w:val="22"/>
          <w:szCs w:val="22"/>
          <w:lang w:val="fr-FR"/>
        </w:rPr>
        <w:t>Rapport Brundtland pour la Commission mondiale sur l'environnement et le développement</w:t>
      </w:r>
      <w:r w:rsidRPr="00A81073">
        <w:rPr>
          <w:rStyle w:val="smallgrn1"/>
          <w:rFonts w:asciiTheme="minorHAnsi" w:hAnsiTheme="minorHAnsi" w:cstheme="minorHAnsi"/>
          <w:sz w:val="22"/>
          <w:szCs w:val="22"/>
          <w:lang w:val="fr-FR"/>
        </w:rPr>
        <w:t xml:space="preserve"> (1992)</w:t>
      </w:r>
    </w:p>
    <w:p w:rsidR="00EA7549" w:rsidRPr="00EA7549" w:rsidRDefault="00EA7549" w:rsidP="000C7D61">
      <w:pPr>
        <w:pStyle w:val="NormalWeb"/>
        <w:jc w:val="both"/>
        <w:rPr>
          <w:rFonts w:asciiTheme="minorHAnsi" w:hAnsiTheme="minorHAnsi" w:cstheme="minorHAnsi"/>
          <w:bCs/>
          <w:sz w:val="22"/>
          <w:szCs w:val="22"/>
          <w:lang w:val="fr-FR"/>
        </w:rPr>
      </w:pPr>
      <w:r w:rsidRPr="00EA7549">
        <w:rPr>
          <w:rFonts w:asciiTheme="minorHAnsi" w:hAnsiTheme="minorHAnsi" w:cstheme="minorHAnsi"/>
          <w:b/>
          <w:bCs/>
          <w:sz w:val="22"/>
          <w:szCs w:val="22"/>
          <w:lang w:val="fr-FR"/>
        </w:rPr>
        <w:t xml:space="preserve">Depuis lors, </w:t>
      </w:r>
      <w:r w:rsidRPr="00EA7549">
        <w:rPr>
          <w:rFonts w:asciiTheme="minorHAnsi" w:hAnsiTheme="minorHAnsi" w:cstheme="minorHAnsi"/>
          <w:bCs/>
          <w:sz w:val="22"/>
          <w:szCs w:val="22"/>
          <w:lang w:val="fr-FR"/>
        </w:rPr>
        <w:t>de nombreuses variantes et extensions ont été apportées à cette définition de base. Beaucoup soutiennent que la durabilité a été détournée et transformée pour convenir au gouvernement et aux entreprises qui souhaitent réellement continuer comme si de rien n'était.</w:t>
      </w:r>
    </w:p>
    <w:p w:rsidR="00EA7549" w:rsidRPr="00EA7549" w:rsidRDefault="00EA7549" w:rsidP="000C7D61">
      <w:pPr>
        <w:pStyle w:val="NormalWeb"/>
        <w:jc w:val="both"/>
        <w:rPr>
          <w:rFonts w:asciiTheme="minorHAnsi" w:hAnsiTheme="minorHAnsi" w:cstheme="minorHAnsi"/>
          <w:bCs/>
          <w:sz w:val="22"/>
          <w:szCs w:val="22"/>
          <w:lang w:val="fr-FR"/>
        </w:rPr>
      </w:pPr>
      <w:r w:rsidRPr="00EA7549">
        <w:rPr>
          <w:rFonts w:asciiTheme="minorHAnsi" w:hAnsiTheme="minorHAnsi" w:cstheme="minorHAnsi"/>
          <w:b/>
          <w:bCs/>
          <w:sz w:val="22"/>
          <w:szCs w:val="22"/>
          <w:lang w:val="fr-FR"/>
        </w:rPr>
        <w:t xml:space="preserve">Les citations ci-dessous </w:t>
      </w:r>
      <w:r w:rsidRPr="00EA7549">
        <w:rPr>
          <w:rFonts w:asciiTheme="minorHAnsi" w:hAnsiTheme="minorHAnsi" w:cstheme="minorHAnsi"/>
          <w:bCs/>
          <w:sz w:val="22"/>
          <w:szCs w:val="22"/>
          <w:lang w:val="fr-FR"/>
        </w:rPr>
        <w:t>donneront quelques idées sur ce qui constitue le développement durable et la durabilité.</w:t>
      </w:r>
    </w:p>
    <w:p w:rsidR="0091078F" w:rsidRPr="00EA7549" w:rsidRDefault="0091078F" w:rsidP="000C7D61">
      <w:pPr>
        <w:pStyle w:val="NormalWeb"/>
        <w:shd w:val="clear" w:color="auto" w:fill="669966"/>
        <w:jc w:val="both"/>
        <w:rPr>
          <w:rFonts w:asciiTheme="minorHAnsi" w:hAnsiTheme="minorHAnsi" w:cstheme="minorHAnsi"/>
          <w:color w:val="FFFFFF"/>
          <w:sz w:val="22"/>
          <w:szCs w:val="22"/>
          <w:lang w:val="fr-FR"/>
        </w:rPr>
      </w:pPr>
      <w:r w:rsidRPr="00EA7549">
        <w:rPr>
          <w:rFonts w:asciiTheme="minorHAnsi" w:hAnsiTheme="minorHAnsi" w:cstheme="minorHAnsi"/>
          <w:color w:val="FFFFFF"/>
          <w:sz w:val="22"/>
          <w:szCs w:val="22"/>
          <w:lang w:val="fr-FR"/>
        </w:rPr>
        <w:t>"</w:t>
      </w:r>
      <w:r w:rsidR="00EA7549" w:rsidRPr="00EA7549">
        <w:rPr>
          <w:rFonts w:asciiTheme="minorHAnsi" w:hAnsiTheme="minorHAnsi" w:cstheme="minorHAnsi"/>
          <w:color w:val="FFFFFF"/>
          <w:sz w:val="22"/>
          <w:szCs w:val="22"/>
          <w:lang w:val="fr-FR"/>
        </w:rPr>
        <w:t xml:space="preserve">Un processus de changement dans lequel l'exploitation des ressources, la direction des investissements, l'orientation du développement technologique et </w:t>
      </w:r>
      <w:r w:rsidR="00EA7549">
        <w:rPr>
          <w:rFonts w:asciiTheme="minorHAnsi" w:hAnsiTheme="minorHAnsi" w:cstheme="minorHAnsi"/>
          <w:color w:val="FFFFFF"/>
          <w:sz w:val="22"/>
          <w:szCs w:val="22"/>
          <w:lang w:val="fr-FR"/>
        </w:rPr>
        <w:t>la transformation des institutions</w:t>
      </w:r>
      <w:r w:rsidR="00EA7549" w:rsidRPr="00EA7549">
        <w:rPr>
          <w:rFonts w:asciiTheme="minorHAnsi" w:hAnsiTheme="minorHAnsi" w:cstheme="minorHAnsi"/>
          <w:color w:val="FFFFFF"/>
          <w:sz w:val="22"/>
          <w:szCs w:val="22"/>
          <w:lang w:val="fr-FR"/>
        </w:rPr>
        <w:t xml:space="preserve"> sont tous en harmonie et renforcent </w:t>
      </w:r>
      <w:r w:rsidR="00EA7549">
        <w:rPr>
          <w:rFonts w:asciiTheme="minorHAnsi" w:hAnsiTheme="minorHAnsi" w:cstheme="minorHAnsi"/>
          <w:color w:val="FFFFFF"/>
          <w:sz w:val="22"/>
          <w:szCs w:val="22"/>
          <w:lang w:val="fr-FR"/>
        </w:rPr>
        <w:t>la capacité</w:t>
      </w:r>
      <w:r w:rsidR="00EA7549" w:rsidRPr="00EA7549">
        <w:rPr>
          <w:rFonts w:asciiTheme="minorHAnsi" w:hAnsiTheme="minorHAnsi" w:cstheme="minorHAnsi"/>
          <w:color w:val="FFFFFF"/>
          <w:sz w:val="22"/>
          <w:szCs w:val="22"/>
          <w:lang w:val="fr-FR"/>
        </w:rPr>
        <w:t xml:space="preserve"> actuel</w:t>
      </w:r>
      <w:r w:rsidR="00EA7549">
        <w:rPr>
          <w:rFonts w:asciiTheme="minorHAnsi" w:hAnsiTheme="minorHAnsi" w:cstheme="minorHAnsi"/>
          <w:color w:val="FFFFFF"/>
          <w:sz w:val="22"/>
          <w:szCs w:val="22"/>
          <w:lang w:val="fr-FR"/>
        </w:rPr>
        <w:t>le</w:t>
      </w:r>
      <w:r w:rsidR="00EA7549" w:rsidRPr="00EA7549">
        <w:rPr>
          <w:rFonts w:asciiTheme="minorHAnsi" w:hAnsiTheme="minorHAnsi" w:cstheme="minorHAnsi"/>
          <w:color w:val="FFFFFF"/>
          <w:sz w:val="22"/>
          <w:szCs w:val="22"/>
          <w:lang w:val="fr-FR"/>
        </w:rPr>
        <w:t xml:space="preserve"> et futur</w:t>
      </w:r>
      <w:r w:rsidR="00EA7549">
        <w:rPr>
          <w:rFonts w:asciiTheme="minorHAnsi" w:hAnsiTheme="minorHAnsi" w:cstheme="minorHAnsi"/>
          <w:color w:val="FFFFFF"/>
          <w:sz w:val="22"/>
          <w:szCs w:val="22"/>
          <w:lang w:val="fr-FR"/>
        </w:rPr>
        <w:t>e</w:t>
      </w:r>
      <w:r w:rsidR="00EA7549" w:rsidRPr="00EA7549">
        <w:rPr>
          <w:rFonts w:asciiTheme="minorHAnsi" w:hAnsiTheme="minorHAnsi" w:cstheme="minorHAnsi"/>
          <w:color w:val="FFFFFF"/>
          <w:sz w:val="22"/>
          <w:szCs w:val="22"/>
          <w:lang w:val="fr-FR"/>
        </w:rPr>
        <w:t xml:space="preserve"> pour répondre aux besoins et </w:t>
      </w:r>
      <w:r w:rsidR="00EA7549" w:rsidRPr="00EA7549">
        <w:rPr>
          <w:rFonts w:asciiTheme="minorHAnsi" w:hAnsiTheme="minorHAnsi" w:cstheme="minorHAnsi"/>
          <w:color w:val="FFFFFF"/>
          <w:sz w:val="22"/>
          <w:szCs w:val="22"/>
          <w:lang w:val="fr-FR"/>
        </w:rPr>
        <w:lastRenderedPageBreak/>
        <w:t>aspirations de l</w:t>
      </w:r>
      <w:r w:rsidR="00EA7549">
        <w:rPr>
          <w:rFonts w:asciiTheme="minorHAnsi" w:hAnsiTheme="minorHAnsi" w:cstheme="minorHAnsi"/>
          <w:color w:val="FFFFFF"/>
          <w:sz w:val="22"/>
          <w:szCs w:val="22"/>
          <w:lang w:val="fr-FR"/>
        </w:rPr>
        <w:t>’humanité</w:t>
      </w:r>
      <w:r w:rsidRPr="00EA7549">
        <w:rPr>
          <w:rFonts w:asciiTheme="minorHAnsi" w:hAnsiTheme="minorHAnsi" w:cstheme="minorHAnsi"/>
          <w:color w:val="FFFFFF"/>
          <w:sz w:val="22"/>
          <w:szCs w:val="22"/>
          <w:lang w:val="fr-FR"/>
        </w:rPr>
        <w:t>"</w:t>
      </w:r>
      <w:r w:rsidRPr="00EA7549">
        <w:rPr>
          <w:rStyle w:val="smallgrn1"/>
          <w:rFonts w:asciiTheme="minorHAnsi" w:hAnsiTheme="minorHAnsi" w:cstheme="minorHAnsi"/>
          <w:sz w:val="22"/>
          <w:szCs w:val="22"/>
          <w:lang w:val="fr-FR"/>
        </w:rPr>
        <w:t xml:space="preserve"> </w:t>
      </w:r>
      <w:r w:rsidR="00EA7549" w:rsidRPr="00EA7549">
        <w:rPr>
          <w:rStyle w:val="smallgrn1"/>
          <w:rFonts w:asciiTheme="minorHAnsi" w:hAnsiTheme="minorHAnsi" w:cstheme="minorHAnsi"/>
          <w:sz w:val="22"/>
          <w:szCs w:val="22"/>
          <w:lang w:val="fr-FR"/>
        </w:rPr>
        <w:t>Commission mondiale sur l'environnement et le développement</w:t>
      </w:r>
    </w:p>
    <w:p w:rsidR="0091078F" w:rsidRPr="00CA2389" w:rsidRDefault="0091078F" w:rsidP="000C7D61">
      <w:pPr>
        <w:pStyle w:val="NormalWeb"/>
        <w:shd w:val="clear" w:color="auto" w:fill="669966"/>
        <w:jc w:val="both"/>
        <w:rPr>
          <w:rFonts w:asciiTheme="minorHAnsi" w:hAnsiTheme="minorHAnsi" w:cstheme="minorHAnsi"/>
          <w:color w:val="FFFFFF"/>
          <w:sz w:val="22"/>
          <w:szCs w:val="22"/>
          <w:lang w:val="fr-FR"/>
        </w:rPr>
      </w:pPr>
      <w:r w:rsidRPr="00EA7549">
        <w:rPr>
          <w:rFonts w:asciiTheme="minorHAnsi" w:hAnsiTheme="minorHAnsi" w:cstheme="minorHAnsi"/>
          <w:color w:val="FFFFFF"/>
          <w:sz w:val="22"/>
          <w:szCs w:val="22"/>
          <w:lang w:val="fr-FR"/>
        </w:rPr>
        <w:t>"</w:t>
      </w:r>
      <w:r w:rsidR="00EA7549" w:rsidRPr="00EA7549">
        <w:rPr>
          <w:rFonts w:asciiTheme="minorHAnsi" w:hAnsiTheme="minorHAnsi" w:cstheme="minorHAnsi"/>
          <w:color w:val="FFFFFF"/>
          <w:sz w:val="22"/>
          <w:szCs w:val="22"/>
          <w:lang w:val="fr-FR"/>
        </w:rPr>
        <w:t>Le développement durable est un processus dynamique qui permet aux individus de réaliser leur potentiel et d'améliorer leur qualité de vie de manière à protéger et à améliorer simultanément les systèmes de maintien de la vie sur la Terre.</w:t>
      </w:r>
      <w:r w:rsidRPr="000B228E">
        <w:rPr>
          <w:rFonts w:asciiTheme="minorHAnsi" w:hAnsiTheme="minorHAnsi" w:cstheme="minorHAnsi"/>
          <w:color w:val="FFFFFF"/>
          <w:sz w:val="22"/>
          <w:szCs w:val="22"/>
          <w:lang w:val="fr-FR"/>
        </w:rPr>
        <w:t xml:space="preserve">" </w:t>
      </w:r>
      <w:r w:rsidRPr="00CA2389">
        <w:rPr>
          <w:rStyle w:val="smallgrn1"/>
          <w:rFonts w:asciiTheme="minorHAnsi" w:hAnsiTheme="minorHAnsi" w:cstheme="minorHAnsi"/>
          <w:sz w:val="22"/>
          <w:szCs w:val="22"/>
          <w:lang w:val="fr-FR"/>
        </w:rPr>
        <w:t>(</w:t>
      </w:r>
      <w:r w:rsidR="000B228E" w:rsidRPr="00CA2389">
        <w:rPr>
          <w:rStyle w:val="smallgrn1"/>
          <w:rFonts w:asciiTheme="minorHAnsi" w:hAnsiTheme="minorHAnsi" w:cstheme="minorHAnsi"/>
          <w:sz w:val="22"/>
          <w:szCs w:val="22"/>
          <w:lang w:val="fr-FR"/>
        </w:rPr>
        <w:t>Forum pour l'avenir</w:t>
      </w:r>
      <w:r w:rsidRPr="00CA2389">
        <w:rPr>
          <w:rStyle w:val="smallgrn1"/>
          <w:rFonts w:asciiTheme="minorHAnsi" w:hAnsiTheme="minorHAnsi" w:cstheme="minorHAnsi"/>
          <w:sz w:val="22"/>
          <w:szCs w:val="22"/>
          <w:lang w:val="fr-FR"/>
        </w:rPr>
        <w:t>)</w:t>
      </w:r>
      <w:r w:rsidR="000B228E" w:rsidRPr="00CA2389">
        <w:rPr>
          <w:rStyle w:val="smallgrn1"/>
          <w:rFonts w:asciiTheme="minorHAnsi" w:hAnsiTheme="minorHAnsi" w:cstheme="minorHAnsi"/>
          <w:sz w:val="22"/>
          <w:szCs w:val="22"/>
          <w:lang w:val="fr-FR"/>
        </w:rPr>
        <w:t>.</w:t>
      </w:r>
    </w:p>
    <w:p w:rsidR="0091078F" w:rsidRPr="00061FF1" w:rsidRDefault="0091078F" w:rsidP="00CA2389">
      <w:pPr>
        <w:pStyle w:val="NormalWeb"/>
        <w:shd w:val="clear" w:color="auto" w:fill="669966"/>
        <w:jc w:val="both"/>
        <w:rPr>
          <w:rFonts w:asciiTheme="minorHAnsi" w:hAnsiTheme="minorHAnsi" w:cstheme="minorHAnsi"/>
          <w:color w:val="FFFFFF"/>
          <w:sz w:val="22"/>
          <w:szCs w:val="22"/>
          <w:lang w:val="en-GB"/>
        </w:rPr>
      </w:pPr>
      <w:r w:rsidRPr="00CA2389">
        <w:rPr>
          <w:rFonts w:asciiTheme="minorHAnsi" w:hAnsiTheme="minorHAnsi" w:cstheme="minorHAnsi"/>
          <w:color w:val="FFFFFF"/>
          <w:sz w:val="22"/>
          <w:szCs w:val="22"/>
          <w:lang w:val="fr-FR"/>
        </w:rPr>
        <w:t>"</w:t>
      </w:r>
      <w:r w:rsidR="00CA2389" w:rsidRPr="00CA2389">
        <w:t xml:space="preserve"> </w:t>
      </w:r>
      <w:r w:rsidR="00CA2389" w:rsidRPr="00CA2389">
        <w:rPr>
          <w:rFonts w:asciiTheme="minorHAnsi" w:hAnsiTheme="minorHAnsi" w:cstheme="minorHAnsi"/>
          <w:color w:val="FFFFFF"/>
          <w:sz w:val="22"/>
          <w:szCs w:val="22"/>
          <w:lang w:val="fr-FR"/>
        </w:rPr>
        <w:t>Le développement durable repose essentiellement sur cinq principes clés: qualité de la vie</w:t>
      </w:r>
      <w:r w:rsidR="00CA2389">
        <w:rPr>
          <w:rFonts w:asciiTheme="minorHAnsi" w:hAnsiTheme="minorHAnsi" w:cstheme="minorHAnsi"/>
          <w:color w:val="FFFFFF"/>
          <w:sz w:val="22"/>
          <w:szCs w:val="22"/>
          <w:lang w:val="fr-FR"/>
        </w:rPr>
        <w:t xml:space="preserve"> </w:t>
      </w:r>
      <w:r w:rsidR="00CA2389" w:rsidRPr="00CA2389">
        <w:rPr>
          <w:rFonts w:asciiTheme="minorHAnsi" w:hAnsiTheme="minorHAnsi" w:cstheme="minorHAnsi"/>
          <w:color w:val="FFFFFF"/>
          <w:sz w:val="22"/>
          <w:szCs w:val="22"/>
          <w:lang w:val="fr-FR"/>
        </w:rPr>
        <w:t>; justice et équité</w:t>
      </w:r>
      <w:r w:rsidR="00CA2389">
        <w:rPr>
          <w:rFonts w:asciiTheme="minorHAnsi" w:hAnsiTheme="minorHAnsi" w:cstheme="minorHAnsi"/>
          <w:color w:val="FFFFFF"/>
          <w:sz w:val="22"/>
          <w:szCs w:val="22"/>
          <w:lang w:val="fr-FR"/>
        </w:rPr>
        <w:t xml:space="preserve"> </w:t>
      </w:r>
      <w:r w:rsidR="00CA2389" w:rsidRPr="00CA2389">
        <w:rPr>
          <w:rFonts w:asciiTheme="minorHAnsi" w:hAnsiTheme="minorHAnsi" w:cstheme="minorHAnsi"/>
          <w:color w:val="FFFFFF"/>
          <w:sz w:val="22"/>
          <w:szCs w:val="22"/>
          <w:lang w:val="fr-FR"/>
        </w:rPr>
        <w:t>; participation et partenariat</w:t>
      </w:r>
      <w:r w:rsidR="00CA2389">
        <w:rPr>
          <w:rFonts w:asciiTheme="minorHAnsi" w:hAnsiTheme="minorHAnsi" w:cstheme="minorHAnsi"/>
          <w:color w:val="FFFFFF"/>
          <w:sz w:val="22"/>
          <w:szCs w:val="22"/>
          <w:lang w:val="fr-FR"/>
        </w:rPr>
        <w:t xml:space="preserve"> </w:t>
      </w:r>
      <w:r w:rsidR="00CA2389" w:rsidRPr="00CA2389">
        <w:rPr>
          <w:rFonts w:asciiTheme="minorHAnsi" w:hAnsiTheme="minorHAnsi" w:cstheme="minorHAnsi"/>
          <w:color w:val="FFFFFF"/>
          <w:sz w:val="22"/>
          <w:szCs w:val="22"/>
          <w:lang w:val="fr-FR"/>
        </w:rPr>
        <w:t>; prendre soin de notre environnement et respecter les contraintes écologiques - en tenant compte des «limites environnementales»</w:t>
      </w:r>
      <w:r w:rsidR="00CA2389">
        <w:rPr>
          <w:rFonts w:asciiTheme="minorHAnsi" w:hAnsiTheme="minorHAnsi" w:cstheme="minorHAnsi"/>
          <w:color w:val="FFFFFF"/>
          <w:sz w:val="22"/>
          <w:szCs w:val="22"/>
          <w:lang w:val="fr-FR"/>
        </w:rPr>
        <w:t xml:space="preserve"> </w:t>
      </w:r>
      <w:r w:rsidR="00CA2389" w:rsidRPr="00CA2389">
        <w:rPr>
          <w:rFonts w:asciiTheme="minorHAnsi" w:hAnsiTheme="minorHAnsi" w:cstheme="minorHAnsi"/>
          <w:color w:val="FFFFFF"/>
          <w:sz w:val="22"/>
          <w:szCs w:val="22"/>
          <w:lang w:val="fr-FR"/>
        </w:rPr>
        <w:t>; et pensée pour l'avenir et le principe de précaution "</w:t>
      </w:r>
      <w:r w:rsidR="00CA2389">
        <w:rPr>
          <w:rFonts w:asciiTheme="minorHAnsi" w:hAnsiTheme="minorHAnsi" w:cstheme="minorHAnsi"/>
          <w:color w:val="FFFFFF"/>
          <w:sz w:val="22"/>
          <w:szCs w:val="22"/>
          <w:lang w:val="fr-FR"/>
        </w:rPr>
        <w:t>.</w:t>
      </w:r>
      <w:r w:rsidRPr="00CA2389">
        <w:rPr>
          <w:rFonts w:asciiTheme="minorHAnsi" w:hAnsiTheme="minorHAnsi" w:cstheme="minorHAnsi"/>
          <w:color w:val="FFFFFF"/>
          <w:sz w:val="22"/>
          <w:szCs w:val="22"/>
          <w:lang w:val="fr-FR"/>
        </w:rPr>
        <w:t xml:space="preserve"> </w:t>
      </w:r>
      <w:r w:rsidRPr="00061FF1">
        <w:rPr>
          <w:rStyle w:val="smallgrn1"/>
          <w:rFonts w:asciiTheme="minorHAnsi" w:hAnsiTheme="minorHAnsi" w:cstheme="minorHAnsi"/>
          <w:sz w:val="22"/>
          <w:szCs w:val="22"/>
          <w:lang w:val="en-GB"/>
        </w:rPr>
        <w:t>(From Making London Work by Forum for the Future's Sustainable Wealth London project)</w:t>
      </w:r>
    </w:p>
    <w:p w:rsidR="00CB4CB6" w:rsidRPr="00CB4CB6" w:rsidRDefault="0091078F" w:rsidP="000C7D61">
      <w:pPr>
        <w:pStyle w:val="NormalWeb"/>
        <w:shd w:val="clear" w:color="auto" w:fill="669966"/>
        <w:jc w:val="both"/>
        <w:rPr>
          <w:rFonts w:asciiTheme="minorHAnsi" w:hAnsiTheme="minorHAnsi" w:cstheme="minorHAnsi"/>
          <w:color w:val="FFFFFF"/>
          <w:sz w:val="22"/>
          <w:szCs w:val="22"/>
          <w:lang w:val="fr-FR"/>
        </w:rPr>
      </w:pPr>
      <w:r w:rsidRPr="00CB4CB6">
        <w:rPr>
          <w:rFonts w:asciiTheme="minorHAnsi" w:hAnsiTheme="minorHAnsi" w:cstheme="minorHAnsi"/>
          <w:color w:val="FFFFFF"/>
          <w:sz w:val="22"/>
          <w:szCs w:val="22"/>
          <w:lang w:val="fr-FR"/>
        </w:rPr>
        <w:t>"</w:t>
      </w:r>
      <w:r w:rsidR="00CB4CB6" w:rsidRPr="00CB4CB6">
        <w:t xml:space="preserve"> </w:t>
      </w:r>
      <w:r w:rsidR="00CB4CB6" w:rsidRPr="00CB4CB6">
        <w:rPr>
          <w:rFonts w:asciiTheme="minorHAnsi" w:hAnsiTheme="minorHAnsi" w:cstheme="minorHAnsi"/>
          <w:color w:val="FFFFFF"/>
          <w:sz w:val="22"/>
          <w:szCs w:val="22"/>
          <w:lang w:val="fr-FR"/>
        </w:rPr>
        <w:t>L’environnement doit être protégé… pour préserver les fonctions essentielles de l’écosystème et assurer le bien-être des générations futures</w:t>
      </w:r>
      <w:r w:rsidR="00CB4CB6">
        <w:rPr>
          <w:rFonts w:asciiTheme="minorHAnsi" w:hAnsiTheme="minorHAnsi" w:cstheme="minorHAnsi"/>
          <w:color w:val="FFFFFF"/>
          <w:sz w:val="22"/>
          <w:szCs w:val="22"/>
          <w:lang w:val="fr-FR"/>
        </w:rPr>
        <w:t xml:space="preserve"> </w:t>
      </w:r>
      <w:r w:rsidR="00CB4CB6" w:rsidRPr="00CB4CB6">
        <w:rPr>
          <w:rFonts w:asciiTheme="minorHAnsi" w:hAnsiTheme="minorHAnsi" w:cstheme="minorHAnsi"/>
          <w:color w:val="FFFFFF"/>
          <w:sz w:val="22"/>
          <w:szCs w:val="22"/>
          <w:lang w:val="fr-FR"/>
        </w:rPr>
        <w:t>; la politique environnementale et économique doit être intégrée</w:t>
      </w:r>
      <w:r w:rsidR="00CB4CB6">
        <w:rPr>
          <w:rFonts w:asciiTheme="minorHAnsi" w:hAnsiTheme="minorHAnsi" w:cstheme="minorHAnsi"/>
          <w:color w:val="FFFFFF"/>
          <w:sz w:val="22"/>
          <w:szCs w:val="22"/>
          <w:lang w:val="fr-FR"/>
        </w:rPr>
        <w:t xml:space="preserve"> </w:t>
      </w:r>
      <w:r w:rsidR="00CB4CB6" w:rsidRPr="00CB4CB6">
        <w:rPr>
          <w:rFonts w:asciiTheme="minorHAnsi" w:hAnsiTheme="minorHAnsi" w:cstheme="minorHAnsi"/>
          <w:color w:val="FFFFFF"/>
          <w:sz w:val="22"/>
          <w:szCs w:val="22"/>
          <w:lang w:val="fr-FR"/>
        </w:rPr>
        <w:t xml:space="preserve">; l'objectif de la politique devrait être d'améliorer la qualité de vie en général, pas seulement la </w:t>
      </w:r>
      <w:r w:rsidR="00CB4CB6">
        <w:rPr>
          <w:rFonts w:asciiTheme="minorHAnsi" w:hAnsiTheme="minorHAnsi" w:cstheme="minorHAnsi"/>
          <w:color w:val="FFFFFF"/>
          <w:sz w:val="22"/>
          <w:szCs w:val="22"/>
          <w:lang w:val="fr-FR"/>
        </w:rPr>
        <w:t xml:space="preserve">rentabilité financière </w:t>
      </w:r>
      <w:r w:rsidR="00CB4CB6" w:rsidRPr="00CB4CB6">
        <w:rPr>
          <w:rFonts w:asciiTheme="minorHAnsi" w:hAnsiTheme="minorHAnsi" w:cstheme="minorHAnsi"/>
          <w:color w:val="FFFFFF"/>
          <w:sz w:val="22"/>
          <w:szCs w:val="22"/>
          <w:lang w:val="fr-FR"/>
        </w:rPr>
        <w:t>; il faut éliminer la pauvreté et répartir les ressources plus équitablement et toutes les couches de la société doivent être impliquées dans la prise de décision "</w:t>
      </w:r>
    </w:p>
    <w:p w:rsidR="0091078F" w:rsidRPr="00061FF1" w:rsidRDefault="0091078F" w:rsidP="000C7D61">
      <w:pPr>
        <w:pStyle w:val="NormalWeb"/>
        <w:shd w:val="clear" w:color="auto" w:fill="669966"/>
        <w:jc w:val="both"/>
        <w:rPr>
          <w:rFonts w:asciiTheme="minorHAnsi" w:hAnsiTheme="minorHAnsi" w:cstheme="minorHAnsi"/>
          <w:color w:val="FFFFFF"/>
          <w:sz w:val="22"/>
          <w:szCs w:val="22"/>
          <w:lang w:val="en-GB"/>
        </w:rPr>
      </w:pPr>
      <w:r w:rsidRPr="00061FF1">
        <w:rPr>
          <w:rFonts w:asciiTheme="minorHAnsi" w:hAnsiTheme="minorHAnsi" w:cstheme="minorHAnsi"/>
          <w:color w:val="FFFFFF"/>
          <w:sz w:val="22"/>
          <w:szCs w:val="22"/>
          <w:lang w:val="en-GB"/>
        </w:rPr>
        <w:t xml:space="preserve">The environment must be protected… to preserve essential ecosystem functions and to provide for the wellbeing of future generations; environmental and economic policy must be integrated; the goal of policy should be an improvement in the overall quality of life, not just income growth; poverty must be ended and resources distributed more equally; and all sections of society must be involved in decision making". </w:t>
      </w:r>
      <w:r w:rsidRPr="00061FF1">
        <w:rPr>
          <w:rStyle w:val="smallgrn1"/>
          <w:rFonts w:asciiTheme="minorHAnsi" w:hAnsiTheme="minorHAnsi" w:cstheme="minorHAnsi"/>
          <w:sz w:val="22"/>
          <w:szCs w:val="22"/>
          <w:lang w:val="en-GB"/>
        </w:rPr>
        <w:t>(The Real World Coalition 1996, a definition based on the work of the World Commission on Environment and Development)</w:t>
      </w:r>
    </w:p>
    <w:p w:rsidR="0091078F" w:rsidRPr="00F379C7" w:rsidRDefault="0091078F" w:rsidP="00CB4CB6">
      <w:pPr>
        <w:pStyle w:val="NormalWeb"/>
        <w:shd w:val="clear" w:color="auto" w:fill="669966"/>
        <w:jc w:val="both"/>
        <w:rPr>
          <w:rFonts w:asciiTheme="minorHAnsi" w:hAnsiTheme="minorHAnsi" w:cstheme="minorHAnsi"/>
          <w:color w:val="FFFFFF"/>
          <w:sz w:val="22"/>
          <w:szCs w:val="22"/>
          <w:lang w:val="fr-FR"/>
        </w:rPr>
      </w:pPr>
      <w:r w:rsidRPr="00CB4CB6">
        <w:rPr>
          <w:rFonts w:asciiTheme="minorHAnsi" w:hAnsiTheme="minorHAnsi" w:cstheme="minorHAnsi"/>
          <w:color w:val="FFFFFF"/>
          <w:sz w:val="22"/>
          <w:szCs w:val="22"/>
          <w:lang w:val="fr-FR"/>
        </w:rPr>
        <w:t>"</w:t>
      </w:r>
      <w:r w:rsidR="00CB4CB6" w:rsidRPr="00CB4CB6">
        <w:t xml:space="preserve"> </w:t>
      </w:r>
      <w:r w:rsidR="00CB4CB6" w:rsidRPr="00CB4CB6">
        <w:rPr>
          <w:rFonts w:asciiTheme="minorHAnsi" w:hAnsiTheme="minorHAnsi" w:cstheme="minorHAnsi"/>
          <w:color w:val="FFFFFF"/>
          <w:sz w:val="22"/>
          <w:szCs w:val="22"/>
          <w:lang w:val="fr-FR"/>
        </w:rPr>
        <w:t>Nous ne pouvons pas simplement ajouter le développement durable à notre liste actuelle de choses à faire, mais nous devons apprendre à intégrer les concepts dans tout</w:t>
      </w:r>
      <w:r w:rsidR="00CB4CB6">
        <w:rPr>
          <w:rFonts w:asciiTheme="minorHAnsi" w:hAnsiTheme="minorHAnsi" w:cstheme="minorHAnsi"/>
          <w:color w:val="FFFFFF"/>
          <w:sz w:val="22"/>
          <w:szCs w:val="22"/>
          <w:lang w:val="fr-FR"/>
        </w:rPr>
        <w:t>es nos actions</w:t>
      </w:r>
      <w:r w:rsidR="00CB4CB6" w:rsidRPr="00CB4CB6">
        <w:rPr>
          <w:rFonts w:asciiTheme="minorHAnsi" w:hAnsiTheme="minorHAnsi" w:cstheme="minorHAnsi"/>
          <w:color w:val="FFFFFF"/>
          <w:sz w:val="22"/>
          <w:szCs w:val="22"/>
          <w:lang w:val="fr-FR"/>
        </w:rPr>
        <w:t>. "</w:t>
      </w:r>
      <w:r w:rsidRPr="00F379C7">
        <w:rPr>
          <w:rStyle w:val="smallgrn1"/>
          <w:rFonts w:asciiTheme="minorHAnsi" w:hAnsiTheme="minorHAnsi" w:cstheme="minorHAnsi"/>
          <w:sz w:val="22"/>
          <w:szCs w:val="22"/>
          <w:lang w:val="fr-FR"/>
        </w:rPr>
        <w:t xml:space="preserve"> (The Dorset Education for Sustainability Network) </w:t>
      </w:r>
    </w:p>
    <w:p w:rsidR="0091078F" w:rsidRPr="00F379C7" w:rsidRDefault="0091078F" w:rsidP="000C7D61">
      <w:pPr>
        <w:pStyle w:val="NormalWeb"/>
        <w:shd w:val="clear" w:color="auto" w:fill="669966"/>
        <w:jc w:val="both"/>
        <w:rPr>
          <w:rFonts w:asciiTheme="minorHAnsi" w:hAnsiTheme="minorHAnsi" w:cstheme="minorHAnsi"/>
          <w:color w:val="FFFFFF"/>
          <w:sz w:val="22"/>
          <w:szCs w:val="22"/>
          <w:lang w:val="fr-FR"/>
        </w:rPr>
      </w:pPr>
      <w:r w:rsidRPr="00F379C7">
        <w:rPr>
          <w:rFonts w:asciiTheme="minorHAnsi" w:hAnsiTheme="minorHAnsi" w:cstheme="minorHAnsi"/>
          <w:color w:val="FFFFFF"/>
          <w:sz w:val="22"/>
          <w:szCs w:val="22"/>
          <w:lang w:val="fr-FR"/>
        </w:rPr>
        <w:t>"</w:t>
      </w:r>
      <w:r w:rsidR="00F379C7" w:rsidRPr="00F379C7">
        <w:rPr>
          <w:rFonts w:asciiTheme="minorHAnsi" w:hAnsiTheme="minorHAnsi" w:cstheme="minorHAnsi"/>
          <w:color w:val="FFFFFF"/>
          <w:sz w:val="22"/>
          <w:szCs w:val="22"/>
          <w:lang w:val="fr-FR"/>
        </w:rPr>
        <w:t xml:space="preserve">Un avenir durable </w:t>
      </w:r>
      <w:r w:rsidR="00F379C7">
        <w:rPr>
          <w:rFonts w:asciiTheme="minorHAnsi" w:hAnsiTheme="minorHAnsi" w:cstheme="minorHAnsi"/>
          <w:color w:val="FFFFFF"/>
          <w:sz w:val="22"/>
          <w:szCs w:val="22"/>
          <w:lang w:val="fr-FR"/>
        </w:rPr>
        <w:t>est un futur</w:t>
      </w:r>
      <w:r w:rsidR="00F379C7" w:rsidRPr="00F379C7">
        <w:rPr>
          <w:rFonts w:asciiTheme="minorHAnsi" w:hAnsiTheme="minorHAnsi" w:cstheme="minorHAnsi"/>
          <w:color w:val="FFFFFF"/>
          <w:sz w:val="22"/>
          <w:szCs w:val="22"/>
          <w:lang w:val="fr-FR"/>
        </w:rPr>
        <w:t xml:space="preserve"> dans lequel un environnement sain, la prospérité économique et la justice sociale sont </w:t>
      </w:r>
      <w:r w:rsidR="00F379C7">
        <w:rPr>
          <w:rFonts w:asciiTheme="minorHAnsi" w:hAnsiTheme="minorHAnsi" w:cstheme="minorHAnsi"/>
          <w:color w:val="FFFFFF"/>
          <w:sz w:val="22"/>
          <w:szCs w:val="22"/>
          <w:lang w:val="fr-FR"/>
        </w:rPr>
        <w:t>menés en même temps afin d’</w:t>
      </w:r>
      <w:r w:rsidR="00F379C7" w:rsidRPr="00F379C7">
        <w:rPr>
          <w:rFonts w:asciiTheme="minorHAnsi" w:hAnsiTheme="minorHAnsi" w:cstheme="minorHAnsi"/>
          <w:color w:val="FFFFFF"/>
          <w:sz w:val="22"/>
          <w:szCs w:val="22"/>
          <w:lang w:val="fr-FR"/>
        </w:rPr>
        <w:t>assurer le bien-être et la qualité de vie des générations actuelles et futures. L'éducation est cruciale pour atteindre cet avenir</w:t>
      </w:r>
      <w:r w:rsidRPr="00F379C7">
        <w:rPr>
          <w:rFonts w:asciiTheme="minorHAnsi" w:hAnsiTheme="minorHAnsi" w:cstheme="minorHAnsi"/>
          <w:color w:val="FFFFFF"/>
          <w:sz w:val="22"/>
          <w:szCs w:val="22"/>
          <w:lang w:val="fr-FR"/>
        </w:rPr>
        <w:t>."</w:t>
      </w:r>
      <w:r w:rsidRPr="00F379C7">
        <w:rPr>
          <w:rStyle w:val="smallgrn1"/>
          <w:rFonts w:asciiTheme="minorHAnsi" w:hAnsiTheme="minorHAnsi" w:cstheme="minorHAnsi"/>
          <w:sz w:val="22"/>
          <w:szCs w:val="22"/>
          <w:lang w:val="fr-FR"/>
        </w:rPr>
        <w:t xml:space="preserve"> (Learning for a Sustainable Future - Teacher Centre)</w:t>
      </w:r>
    </w:p>
    <w:p w:rsidR="0091078F" w:rsidRPr="00061FF1" w:rsidRDefault="0091078F" w:rsidP="000C7D61">
      <w:pPr>
        <w:pStyle w:val="NormalWeb"/>
        <w:shd w:val="clear" w:color="auto" w:fill="669966"/>
        <w:jc w:val="both"/>
        <w:rPr>
          <w:rFonts w:asciiTheme="minorHAnsi" w:hAnsiTheme="minorHAnsi" w:cstheme="minorHAnsi"/>
          <w:color w:val="FFFFFF"/>
          <w:sz w:val="22"/>
          <w:szCs w:val="22"/>
          <w:lang w:val="en-GB"/>
        </w:rPr>
      </w:pPr>
      <w:r w:rsidRPr="00AA1E14">
        <w:rPr>
          <w:rFonts w:asciiTheme="minorHAnsi" w:hAnsiTheme="minorHAnsi" w:cstheme="minorHAnsi"/>
          <w:color w:val="FFFFFF"/>
          <w:sz w:val="22"/>
          <w:szCs w:val="22"/>
          <w:lang w:val="fr-FR"/>
        </w:rPr>
        <w:t>"</w:t>
      </w:r>
      <w:r w:rsidR="00AA1E14" w:rsidRPr="00AA1E14">
        <w:t xml:space="preserve"> </w:t>
      </w:r>
      <w:r w:rsidR="00AA1E14" w:rsidRPr="00AA1E14">
        <w:rPr>
          <w:rFonts w:asciiTheme="minorHAnsi" w:hAnsiTheme="minorHAnsi" w:cstheme="minorHAnsi"/>
          <w:color w:val="FFFFFF"/>
          <w:sz w:val="22"/>
          <w:szCs w:val="22"/>
          <w:lang w:val="fr-FR"/>
        </w:rPr>
        <w:t xml:space="preserve">Le premier problème, peut-être le plus difficile, auquel on ne s'attaque que très rarement, est le calendrier… Est-ce </w:t>
      </w:r>
      <w:r w:rsidR="00AA1E14">
        <w:rPr>
          <w:rFonts w:asciiTheme="minorHAnsi" w:hAnsiTheme="minorHAnsi" w:cstheme="minorHAnsi"/>
          <w:color w:val="FFFFFF"/>
          <w:sz w:val="22"/>
          <w:szCs w:val="22"/>
          <w:lang w:val="fr-FR"/>
        </w:rPr>
        <w:t>qu’</w:t>
      </w:r>
      <w:r w:rsidR="00AA1E14" w:rsidRPr="00AA1E14">
        <w:rPr>
          <w:rFonts w:asciiTheme="minorHAnsi" w:hAnsiTheme="minorHAnsi" w:cstheme="minorHAnsi"/>
          <w:color w:val="FFFFFF"/>
          <w:sz w:val="22"/>
          <w:szCs w:val="22"/>
          <w:lang w:val="fr-FR"/>
        </w:rPr>
        <w:t xml:space="preserve">une société durable </w:t>
      </w:r>
      <w:r w:rsidR="00AA1E14">
        <w:rPr>
          <w:rFonts w:asciiTheme="minorHAnsi" w:hAnsiTheme="minorHAnsi" w:cstheme="minorHAnsi"/>
          <w:color w:val="FFFFFF"/>
          <w:sz w:val="22"/>
          <w:szCs w:val="22"/>
          <w:lang w:val="fr-FR"/>
        </w:rPr>
        <w:t xml:space="preserve">est une société </w:t>
      </w:r>
      <w:r w:rsidR="00AA1E14" w:rsidRPr="00AA1E14">
        <w:rPr>
          <w:rFonts w:asciiTheme="minorHAnsi" w:hAnsiTheme="minorHAnsi" w:cstheme="minorHAnsi"/>
          <w:color w:val="FFFFFF"/>
          <w:sz w:val="22"/>
          <w:szCs w:val="22"/>
          <w:lang w:val="fr-FR"/>
        </w:rPr>
        <w:t xml:space="preserve">qui </w:t>
      </w:r>
      <w:r w:rsidR="00AA1E14">
        <w:rPr>
          <w:rFonts w:asciiTheme="minorHAnsi" w:hAnsiTheme="minorHAnsi" w:cstheme="minorHAnsi"/>
          <w:color w:val="FFFFFF"/>
          <w:sz w:val="22"/>
          <w:szCs w:val="22"/>
          <w:lang w:val="fr-FR"/>
        </w:rPr>
        <w:t>s’étend sur</w:t>
      </w:r>
      <w:r w:rsidR="00AA1E14" w:rsidRPr="00AA1E14">
        <w:rPr>
          <w:rFonts w:asciiTheme="minorHAnsi" w:hAnsiTheme="minorHAnsi" w:cstheme="minorHAnsi"/>
          <w:color w:val="FFFFFF"/>
          <w:sz w:val="22"/>
          <w:szCs w:val="22"/>
          <w:lang w:val="fr-FR"/>
        </w:rPr>
        <w:t xml:space="preserve"> une décennie, une </w:t>
      </w:r>
      <w:r w:rsidR="00AA1E14">
        <w:rPr>
          <w:rFonts w:asciiTheme="minorHAnsi" w:hAnsiTheme="minorHAnsi" w:cstheme="minorHAnsi"/>
          <w:color w:val="FFFFFF"/>
          <w:sz w:val="22"/>
          <w:szCs w:val="22"/>
          <w:lang w:val="fr-FR"/>
        </w:rPr>
        <w:t xml:space="preserve">durée de </w:t>
      </w:r>
      <w:r w:rsidR="00AA1E14" w:rsidRPr="00AA1E14">
        <w:rPr>
          <w:rFonts w:asciiTheme="minorHAnsi" w:hAnsiTheme="minorHAnsi" w:cstheme="minorHAnsi"/>
          <w:color w:val="FFFFFF"/>
          <w:sz w:val="22"/>
          <w:szCs w:val="22"/>
          <w:lang w:val="fr-FR"/>
        </w:rPr>
        <w:t>vie humaine ou un millier d'années</w:t>
      </w:r>
      <w:r w:rsidRPr="00AA1E14">
        <w:rPr>
          <w:rFonts w:asciiTheme="minorHAnsi" w:hAnsiTheme="minorHAnsi" w:cstheme="minorHAnsi"/>
          <w:color w:val="FFFFFF"/>
          <w:sz w:val="22"/>
          <w:szCs w:val="22"/>
          <w:lang w:val="fr-FR"/>
        </w:rPr>
        <w:t xml:space="preserve">?" </w:t>
      </w:r>
      <w:r w:rsidRPr="00061FF1">
        <w:rPr>
          <w:rStyle w:val="smallgrn1"/>
          <w:rFonts w:asciiTheme="minorHAnsi" w:hAnsiTheme="minorHAnsi" w:cstheme="minorHAnsi"/>
          <w:sz w:val="22"/>
          <w:szCs w:val="22"/>
          <w:lang w:val="en-GB"/>
        </w:rPr>
        <w:t>(The shaky ground of Sustainable Development Donald Worster in Global Ecology 1993)</w:t>
      </w:r>
    </w:p>
    <w:p w:rsidR="0091078F" w:rsidRPr="000A16A5" w:rsidRDefault="0091078F" w:rsidP="000C7D61">
      <w:pPr>
        <w:pStyle w:val="NormalWeb"/>
        <w:jc w:val="both"/>
        <w:rPr>
          <w:rFonts w:asciiTheme="minorHAnsi" w:hAnsiTheme="minorHAnsi" w:cstheme="minorHAnsi"/>
          <w:bCs/>
          <w:color w:val="000000" w:themeColor="text1"/>
          <w:sz w:val="22"/>
          <w:szCs w:val="22"/>
          <w:lang w:val="fr-FR"/>
        </w:rPr>
      </w:pPr>
      <w:r w:rsidRPr="00AA1E14">
        <w:rPr>
          <w:rStyle w:val="Accentuation"/>
          <w:rFonts w:asciiTheme="minorHAnsi" w:hAnsiTheme="minorHAnsi" w:cstheme="minorHAnsi"/>
          <w:b/>
          <w:bCs/>
          <w:color w:val="009900"/>
          <w:sz w:val="22"/>
          <w:szCs w:val="22"/>
          <w:lang w:val="fr-FR"/>
        </w:rPr>
        <w:t>"</w:t>
      </w:r>
      <w:r w:rsidR="00AA1E14" w:rsidRPr="00AA1E14">
        <w:rPr>
          <w:rStyle w:val="Accentuation"/>
          <w:rFonts w:asciiTheme="minorHAnsi" w:hAnsiTheme="minorHAnsi" w:cstheme="minorHAnsi"/>
          <w:b/>
          <w:bCs/>
          <w:color w:val="009900"/>
          <w:sz w:val="22"/>
          <w:szCs w:val="22"/>
          <w:lang w:val="fr-FR"/>
        </w:rPr>
        <w:t xml:space="preserve">La durabilité est un objectif que tout le monde peut viser… que ce soit pour ramasser les ordures que vous voyez dans la rue ou pour boycotter une entreprise qui utilise des méthodes commerciales préjudiciables à l'environnement, nous pouvons tous </w:t>
      </w:r>
      <w:r w:rsidR="00AA1E14">
        <w:rPr>
          <w:rStyle w:val="Accentuation"/>
          <w:rFonts w:asciiTheme="minorHAnsi" w:hAnsiTheme="minorHAnsi" w:cstheme="minorHAnsi"/>
          <w:b/>
          <w:bCs/>
          <w:color w:val="009900"/>
          <w:sz w:val="22"/>
          <w:szCs w:val="22"/>
          <w:lang w:val="fr-FR"/>
        </w:rPr>
        <w:t>agir dans ce sens</w:t>
      </w:r>
      <w:r w:rsidRPr="00AA1E14">
        <w:rPr>
          <w:rStyle w:val="Accentuation"/>
          <w:rFonts w:asciiTheme="minorHAnsi" w:hAnsiTheme="minorHAnsi" w:cstheme="minorHAnsi"/>
          <w:b/>
          <w:bCs/>
          <w:color w:val="009900"/>
          <w:sz w:val="22"/>
          <w:szCs w:val="22"/>
          <w:lang w:val="fr-FR"/>
        </w:rPr>
        <w:t>.</w:t>
      </w:r>
      <w:r w:rsidRPr="00AA1E14">
        <w:rPr>
          <w:rFonts w:asciiTheme="minorHAnsi" w:hAnsiTheme="minorHAnsi" w:cstheme="minorHAnsi"/>
          <w:b/>
          <w:bCs/>
          <w:color w:val="009900"/>
          <w:sz w:val="22"/>
          <w:szCs w:val="22"/>
          <w:lang w:val="fr-FR"/>
        </w:rPr>
        <w:t>"</w:t>
      </w:r>
      <w:r w:rsidR="00914C43" w:rsidRPr="00AA1E14">
        <w:rPr>
          <w:rFonts w:asciiTheme="minorHAnsi" w:hAnsiTheme="minorHAnsi" w:cstheme="minorHAnsi"/>
          <w:bCs/>
          <w:color w:val="000000" w:themeColor="text1"/>
          <w:sz w:val="22"/>
          <w:szCs w:val="22"/>
          <w:lang w:val="fr-FR"/>
        </w:rPr>
        <w:t xml:space="preserve"> </w:t>
      </w:r>
      <w:r w:rsidRPr="000A16A5">
        <w:rPr>
          <w:rFonts w:asciiTheme="minorHAnsi" w:hAnsiTheme="minorHAnsi" w:cstheme="minorHAnsi"/>
          <w:bCs/>
          <w:color w:val="000000" w:themeColor="text1"/>
          <w:sz w:val="22"/>
          <w:szCs w:val="22"/>
          <w:lang w:val="fr-FR"/>
        </w:rPr>
        <w:t xml:space="preserve">(See </w:t>
      </w:r>
      <w:hyperlink r:id="rId20" w:history="1">
        <w:r w:rsidRPr="000A16A5">
          <w:rPr>
            <w:rStyle w:val="Lienhypertexte"/>
            <w:rFonts w:asciiTheme="minorHAnsi" w:hAnsiTheme="minorHAnsi" w:cstheme="minorHAnsi"/>
            <w:bCs/>
            <w:color w:val="000000" w:themeColor="text1"/>
            <w:sz w:val="22"/>
            <w:szCs w:val="22"/>
            <w:lang w:val="fr-FR"/>
          </w:rPr>
          <w:t>http://www.globalfootprints.org/sustainability</w:t>
        </w:r>
      </w:hyperlink>
      <w:r w:rsidRPr="000A16A5">
        <w:rPr>
          <w:rFonts w:asciiTheme="minorHAnsi" w:hAnsiTheme="minorHAnsi" w:cstheme="minorHAnsi"/>
          <w:bCs/>
          <w:color w:val="000000" w:themeColor="text1"/>
          <w:sz w:val="22"/>
          <w:szCs w:val="22"/>
          <w:lang w:val="fr-FR"/>
        </w:rPr>
        <w:t xml:space="preserve"> (22.01.2018))</w:t>
      </w:r>
    </w:p>
    <w:p w:rsidR="0047707C" w:rsidRPr="000A16A5" w:rsidRDefault="0047707C" w:rsidP="00AA1E14">
      <w:pPr>
        <w:spacing w:after="0" w:line="240" w:lineRule="auto"/>
        <w:jc w:val="both"/>
        <w:rPr>
          <w:rFonts w:cstheme="minorHAnsi"/>
          <w:b/>
          <w:u w:val="single"/>
          <w:lang w:val="fr-FR"/>
        </w:rPr>
      </w:pPr>
    </w:p>
    <w:p w:rsidR="0091078F" w:rsidRPr="00AA1E14" w:rsidRDefault="00AA1E14" w:rsidP="000C7D61">
      <w:pPr>
        <w:jc w:val="both"/>
        <w:rPr>
          <w:rFonts w:cstheme="minorHAnsi"/>
          <w:b/>
          <w:sz w:val="24"/>
          <w:szCs w:val="24"/>
          <w:u w:val="single"/>
          <w:lang w:val="fr-FR"/>
        </w:rPr>
      </w:pPr>
      <w:r w:rsidRPr="00AA1E14">
        <w:rPr>
          <w:rFonts w:cstheme="minorHAnsi"/>
          <w:b/>
          <w:sz w:val="24"/>
          <w:szCs w:val="24"/>
          <w:u w:val="single"/>
          <w:lang w:val="fr-FR"/>
        </w:rPr>
        <w:t>Les définitions de la durabilité et du développement durable adoptées par le partenariat GreenSkills4VET sont les suivantes</w:t>
      </w:r>
      <w:r>
        <w:rPr>
          <w:rFonts w:cstheme="minorHAnsi"/>
          <w:b/>
          <w:sz w:val="24"/>
          <w:szCs w:val="24"/>
          <w:u w:val="single"/>
          <w:lang w:val="fr-FR"/>
        </w:rPr>
        <w:t xml:space="preserve"> </w:t>
      </w:r>
      <w:r w:rsidRPr="00AA1E14">
        <w:rPr>
          <w:rFonts w:cstheme="minorHAnsi"/>
          <w:b/>
          <w:sz w:val="24"/>
          <w:szCs w:val="24"/>
          <w:u w:val="single"/>
          <w:lang w:val="fr-FR"/>
        </w:rPr>
        <w:t>:</w:t>
      </w:r>
      <w:r w:rsidR="00914C43" w:rsidRPr="00AA1E14">
        <w:rPr>
          <w:rFonts w:cstheme="minorHAnsi"/>
          <w:b/>
          <w:sz w:val="24"/>
          <w:szCs w:val="24"/>
          <w:u w:val="single"/>
          <w:lang w:val="fr-FR"/>
        </w:rPr>
        <w:t xml:space="preserve"> </w:t>
      </w:r>
    </w:p>
    <w:p w:rsidR="00F24897" w:rsidRPr="00AA1E14" w:rsidRDefault="00F24897" w:rsidP="000C7D61">
      <w:pPr>
        <w:pStyle w:val="NormalWeb"/>
        <w:jc w:val="both"/>
        <w:rPr>
          <w:rFonts w:asciiTheme="minorHAnsi" w:hAnsiTheme="minorHAnsi" w:cstheme="minorHAnsi"/>
          <w:color w:val="000000" w:themeColor="text1"/>
          <w:lang w:val="fr-FR"/>
        </w:rPr>
      </w:pPr>
      <w:r w:rsidRPr="00AA1E14">
        <w:rPr>
          <w:rFonts w:asciiTheme="minorHAnsi" w:hAnsiTheme="minorHAnsi" w:cstheme="minorHAnsi"/>
          <w:color w:val="000000" w:themeColor="text1"/>
          <w:lang w:val="fr-FR"/>
        </w:rPr>
        <w:lastRenderedPageBreak/>
        <w:t>„</w:t>
      </w:r>
      <w:r w:rsidR="00AA1E14" w:rsidRPr="00AA1E14">
        <w:t xml:space="preserve"> </w:t>
      </w:r>
      <w:r w:rsidR="00AA1E14" w:rsidRPr="00AA1E14">
        <w:rPr>
          <w:rFonts w:asciiTheme="minorHAnsi" w:hAnsiTheme="minorHAnsi" w:cstheme="minorHAnsi"/>
          <w:color w:val="000000" w:themeColor="text1"/>
          <w:lang w:val="fr-FR"/>
        </w:rPr>
        <w:t>La durabilité repose sur un principe simple</w:t>
      </w:r>
      <w:r w:rsidR="00AA1E14">
        <w:rPr>
          <w:rFonts w:asciiTheme="minorHAnsi" w:hAnsiTheme="minorHAnsi" w:cstheme="minorHAnsi"/>
          <w:color w:val="000000" w:themeColor="text1"/>
          <w:lang w:val="fr-FR"/>
        </w:rPr>
        <w:t xml:space="preserve"> </w:t>
      </w:r>
      <w:r w:rsidR="00AA1E14" w:rsidRPr="00AA1E14">
        <w:rPr>
          <w:rFonts w:asciiTheme="minorHAnsi" w:hAnsiTheme="minorHAnsi" w:cstheme="minorHAnsi"/>
          <w:color w:val="000000" w:themeColor="text1"/>
          <w:lang w:val="fr-FR"/>
        </w:rPr>
        <w:t>: tout ce dont nous avons besoin pour notre survie et notre bien-être dépend, directement ou indirectement, de notre environnement naturel.</w:t>
      </w:r>
      <w:r w:rsidR="00AA1E14">
        <w:rPr>
          <w:rFonts w:asciiTheme="minorHAnsi" w:hAnsiTheme="minorHAnsi" w:cstheme="minorHAnsi"/>
          <w:color w:val="000000" w:themeColor="text1"/>
          <w:lang w:val="fr-FR"/>
        </w:rPr>
        <w:t xml:space="preserve"> Viser</w:t>
      </w:r>
      <w:r w:rsidR="00AA1E14" w:rsidRPr="00AA1E14">
        <w:rPr>
          <w:rFonts w:asciiTheme="minorHAnsi" w:hAnsiTheme="minorHAnsi" w:cstheme="minorHAnsi"/>
          <w:color w:val="000000" w:themeColor="text1"/>
          <w:lang w:val="fr-FR"/>
        </w:rPr>
        <w:t xml:space="preserve"> la durabilité, c'est créer et maintenir les conditions dans lesquelles l'homme et la nature peuvent exister dans une harmonie productive pour soutenir les générations actuelles et futures. </w:t>
      </w:r>
      <w:r w:rsidRPr="00AA1E14">
        <w:rPr>
          <w:rFonts w:asciiTheme="minorHAnsi" w:hAnsiTheme="minorHAnsi" w:cstheme="minorHAnsi"/>
          <w:color w:val="000000" w:themeColor="text1"/>
          <w:lang w:val="fr-FR"/>
        </w:rPr>
        <w:t>“</w:t>
      </w:r>
    </w:p>
    <w:p w:rsidR="004F462B" w:rsidRPr="00360FA2" w:rsidRDefault="00177C9A" w:rsidP="000C7D61">
      <w:pPr>
        <w:pStyle w:val="NormalWeb"/>
        <w:jc w:val="both"/>
        <w:rPr>
          <w:rFonts w:asciiTheme="minorHAnsi" w:hAnsiTheme="minorHAnsi" w:cstheme="minorHAnsi"/>
          <w:color w:val="000000" w:themeColor="text1"/>
          <w:lang w:val="fr-FR"/>
        </w:rPr>
      </w:pPr>
      <w:r w:rsidRPr="00CF354F">
        <w:rPr>
          <w:rFonts w:asciiTheme="minorHAnsi" w:hAnsiTheme="minorHAnsi" w:cstheme="minorHAnsi"/>
          <w:color w:val="000000" w:themeColor="text1"/>
          <w:lang w:val="fr-FR"/>
        </w:rPr>
        <w:t>„</w:t>
      </w:r>
      <w:r w:rsidR="00CF354F" w:rsidRPr="00CF354F">
        <w:t xml:space="preserve"> </w:t>
      </w:r>
      <w:r w:rsidR="00CF354F">
        <w:rPr>
          <w:rFonts w:asciiTheme="minorHAnsi" w:hAnsiTheme="minorHAnsi" w:cstheme="minorHAnsi"/>
          <w:color w:val="000000" w:themeColor="text1"/>
          <w:lang w:val="fr-FR"/>
        </w:rPr>
        <w:t>L'idée principale de la conception</w:t>
      </w:r>
      <w:r w:rsidR="00CF354F" w:rsidRPr="00CF354F">
        <w:rPr>
          <w:rFonts w:asciiTheme="minorHAnsi" w:hAnsiTheme="minorHAnsi" w:cstheme="minorHAnsi"/>
          <w:color w:val="000000" w:themeColor="text1"/>
          <w:lang w:val="fr-FR"/>
        </w:rPr>
        <w:t xml:space="preserve"> de la durabilité est que chaque génération est responsable de la résolution de ses propres problèmes et ne devrait pas </w:t>
      </w:r>
      <w:r w:rsidR="00CF354F">
        <w:rPr>
          <w:rFonts w:asciiTheme="minorHAnsi" w:hAnsiTheme="minorHAnsi" w:cstheme="minorHAnsi"/>
          <w:color w:val="000000" w:themeColor="text1"/>
          <w:lang w:val="fr-FR"/>
        </w:rPr>
        <w:t>représenter un fardeau pour</w:t>
      </w:r>
      <w:r w:rsidR="00CF354F" w:rsidRPr="00CF354F">
        <w:rPr>
          <w:rFonts w:asciiTheme="minorHAnsi" w:hAnsiTheme="minorHAnsi" w:cstheme="minorHAnsi"/>
          <w:color w:val="000000" w:themeColor="text1"/>
          <w:lang w:val="fr-FR"/>
        </w:rPr>
        <w:t xml:space="preserve"> la génération suivante.</w:t>
      </w:r>
      <w:r w:rsidR="001B2C47" w:rsidRPr="00CF354F">
        <w:rPr>
          <w:rFonts w:asciiTheme="minorHAnsi" w:hAnsiTheme="minorHAnsi" w:cstheme="minorHAnsi"/>
          <w:color w:val="000000" w:themeColor="text1"/>
          <w:lang w:val="fr-FR"/>
        </w:rPr>
        <w:t xml:space="preserve"> </w:t>
      </w:r>
      <w:r w:rsidR="000A16A5" w:rsidRPr="000A16A5">
        <w:rPr>
          <w:rFonts w:asciiTheme="minorHAnsi" w:hAnsiTheme="minorHAnsi" w:cstheme="minorHAnsi"/>
          <w:color w:val="000000" w:themeColor="text1"/>
          <w:lang w:val="fr-FR"/>
        </w:rPr>
        <w:t xml:space="preserve">La définition de la durabilité est </w:t>
      </w:r>
      <w:r w:rsidR="000A16A5">
        <w:rPr>
          <w:rFonts w:asciiTheme="minorHAnsi" w:hAnsiTheme="minorHAnsi" w:cstheme="minorHAnsi"/>
          <w:color w:val="000000" w:themeColor="text1"/>
          <w:lang w:val="fr-FR"/>
        </w:rPr>
        <w:t>considérée</w:t>
      </w:r>
      <w:r w:rsidR="000A16A5" w:rsidRPr="000A16A5">
        <w:rPr>
          <w:rFonts w:asciiTheme="minorHAnsi" w:hAnsiTheme="minorHAnsi" w:cstheme="minorHAnsi"/>
          <w:color w:val="000000" w:themeColor="text1"/>
          <w:lang w:val="fr-FR"/>
        </w:rPr>
        <w:t xml:space="preserve"> comme un concept </w:t>
      </w:r>
      <w:r w:rsidR="004A44C3">
        <w:rPr>
          <w:rFonts w:asciiTheme="minorHAnsi" w:hAnsiTheme="minorHAnsi" w:cstheme="minorHAnsi"/>
          <w:color w:val="000000" w:themeColor="text1"/>
          <w:lang w:val="fr-FR"/>
        </w:rPr>
        <w:t xml:space="preserve">composé de trois éléments pour </w:t>
      </w:r>
      <w:r w:rsidR="000A16A5" w:rsidRPr="000A16A5">
        <w:rPr>
          <w:rFonts w:asciiTheme="minorHAnsi" w:hAnsiTheme="minorHAnsi" w:cstheme="minorHAnsi"/>
          <w:color w:val="000000" w:themeColor="text1"/>
          <w:lang w:val="fr-FR"/>
        </w:rPr>
        <w:t>un équilibre entre le développement des dimensions économique, écologique et sociale.</w:t>
      </w:r>
      <w:r w:rsidR="001B2C47" w:rsidRPr="004A44C3">
        <w:rPr>
          <w:rFonts w:asciiTheme="minorHAnsi" w:hAnsiTheme="minorHAnsi" w:cstheme="minorHAnsi"/>
          <w:color w:val="000000" w:themeColor="text1"/>
          <w:lang w:val="fr-FR"/>
        </w:rPr>
        <w:t xml:space="preserve"> </w:t>
      </w:r>
      <w:r w:rsidR="004A44C3">
        <w:rPr>
          <w:rFonts w:asciiTheme="minorHAnsi" w:hAnsiTheme="minorHAnsi" w:cstheme="minorHAnsi"/>
          <w:color w:val="000000" w:themeColor="text1"/>
          <w:lang w:val="fr-FR"/>
        </w:rPr>
        <w:t>L</w:t>
      </w:r>
      <w:r w:rsidR="004A44C3" w:rsidRPr="004A44C3">
        <w:rPr>
          <w:rFonts w:asciiTheme="minorHAnsi" w:hAnsiTheme="minorHAnsi" w:cstheme="minorHAnsi"/>
          <w:color w:val="000000" w:themeColor="text1"/>
          <w:lang w:val="fr-FR"/>
        </w:rPr>
        <w:t xml:space="preserve">a durabilité </w:t>
      </w:r>
      <w:r w:rsidR="004A44C3">
        <w:rPr>
          <w:rFonts w:asciiTheme="minorHAnsi" w:hAnsiTheme="minorHAnsi" w:cstheme="minorHAnsi"/>
          <w:color w:val="000000" w:themeColor="text1"/>
          <w:lang w:val="fr-FR"/>
        </w:rPr>
        <w:t>intègre</w:t>
      </w:r>
      <w:r w:rsidR="004A44C3" w:rsidRPr="004A44C3">
        <w:rPr>
          <w:rFonts w:asciiTheme="minorHAnsi" w:hAnsiTheme="minorHAnsi" w:cstheme="minorHAnsi"/>
          <w:color w:val="000000" w:themeColor="text1"/>
          <w:lang w:val="fr-FR"/>
        </w:rPr>
        <w:t xml:space="preserve"> deux </w:t>
      </w:r>
      <w:r w:rsidR="004A44C3">
        <w:rPr>
          <w:rFonts w:asciiTheme="minorHAnsi" w:hAnsiTheme="minorHAnsi" w:cstheme="minorHAnsi"/>
          <w:color w:val="000000" w:themeColor="text1"/>
          <w:lang w:val="fr-FR"/>
        </w:rPr>
        <w:t xml:space="preserve">mesures principales pour la </w:t>
      </w:r>
      <w:r w:rsidR="004A44C3" w:rsidRPr="004A44C3">
        <w:rPr>
          <w:rFonts w:asciiTheme="minorHAnsi" w:hAnsiTheme="minorHAnsi" w:cstheme="minorHAnsi"/>
          <w:color w:val="000000" w:themeColor="text1"/>
          <w:lang w:val="fr-FR"/>
        </w:rPr>
        <w:t>société</w:t>
      </w:r>
      <w:r w:rsidR="004A44C3">
        <w:rPr>
          <w:rFonts w:asciiTheme="minorHAnsi" w:hAnsiTheme="minorHAnsi" w:cstheme="minorHAnsi"/>
          <w:color w:val="000000" w:themeColor="text1"/>
          <w:lang w:val="fr-FR"/>
        </w:rPr>
        <w:t xml:space="preserve"> </w:t>
      </w:r>
      <w:r w:rsidR="004A44C3" w:rsidRPr="004A44C3">
        <w:rPr>
          <w:rFonts w:asciiTheme="minorHAnsi" w:hAnsiTheme="minorHAnsi" w:cstheme="minorHAnsi"/>
          <w:color w:val="000000" w:themeColor="text1"/>
          <w:lang w:val="fr-FR"/>
        </w:rPr>
        <w:t xml:space="preserve">: la croissance du développement économique est basée sur </w:t>
      </w:r>
      <w:r w:rsidR="004A44C3">
        <w:rPr>
          <w:rFonts w:asciiTheme="minorHAnsi" w:hAnsiTheme="minorHAnsi" w:cstheme="minorHAnsi"/>
          <w:color w:val="000000" w:themeColor="text1"/>
          <w:lang w:val="fr-FR"/>
        </w:rPr>
        <w:t>de meilleurs conditions</w:t>
      </w:r>
      <w:r w:rsidR="004A44C3" w:rsidRPr="004A44C3">
        <w:rPr>
          <w:rFonts w:asciiTheme="minorHAnsi" w:hAnsiTheme="minorHAnsi" w:cstheme="minorHAnsi"/>
          <w:color w:val="000000" w:themeColor="text1"/>
          <w:lang w:val="fr-FR"/>
        </w:rPr>
        <w:t xml:space="preserve"> de vie et l'amélioration de la propreté environnement</w:t>
      </w:r>
      <w:r w:rsidR="004A44C3">
        <w:rPr>
          <w:rFonts w:asciiTheme="minorHAnsi" w:hAnsiTheme="minorHAnsi" w:cstheme="minorHAnsi"/>
          <w:color w:val="000000" w:themeColor="text1"/>
          <w:lang w:val="fr-FR"/>
        </w:rPr>
        <w:t>ale</w:t>
      </w:r>
      <w:r w:rsidR="001B2C47" w:rsidRPr="00360FA2">
        <w:rPr>
          <w:rFonts w:asciiTheme="minorHAnsi" w:hAnsiTheme="minorHAnsi" w:cstheme="minorHAnsi"/>
          <w:color w:val="000000" w:themeColor="text1"/>
          <w:lang w:val="fr-FR"/>
        </w:rPr>
        <w:t>.</w:t>
      </w:r>
      <w:r w:rsidRPr="00360FA2">
        <w:rPr>
          <w:rFonts w:asciiTheme="minorHAnsi" w:hAnsiTheme="minorHAnsi" w:cstheme="minorHAnsi"/>
          <w:color w:val="000000" w:themeColor="text1"/>
          <w:lang w:val="fr-FR"/>
        </w:rPr>
        <w:t>”</w:t>
      </w:r>
    </w:p>
    <w:p w:rsidR="00DC33FA" w:rsidRPr="00061FF1" w:rsidRDefault="00177C9A" w:rsidP="000C7D61">
      <w:pPr>
        <w:pStyle w:val="NormalWeb"/>
        <w:jc w:val="both"/>
        <w:rPr>
          <w:rFonts w:asciiTheme="minorHAnsi" w:hAnsiTheme="minorHAnsi" w:cstheme="minorHAnsi"/>
          <w:b/>
          <w:color w:val="000000" w:themeColor="text1"/>
        </w:rPr>
      </w:pPr>
      <w:r w:rsidRPr="00061FF1">
        <w:rPr>
          <w:rFonts w:asciiTheme="minorHAnsi" w:hAnsiTheme="minorHAnsi" w:cstheme="minorHAnsi"/>
          <w:b/>
          <w:color w:val="000000" w:themeColor="text1"/>
        </w:rPr>
        <w:t xml:space="preserve">Modell: </w:t>
      </w:r>
      <w:r w:rsidR="00A70707" w:rsidRPr="00061FF1">
        <w:rPr>
          <w:rFonts w:asciiTheme="minorHAnsi" w:hAnsiTheme="minorHAnsi" w:cstheme="minorHAnsi"/>
          <w:b/>
          <w:color w:val="000000" w:themeColor="text1"/>
        </w:rPr>
        <w:t>Die drei Säulen der Nachhaltigkeit</w:t>
      </w:r>
      <w:r w:rsidRPr="00061FF1">
        <w:rPr>
          <w:rFonts w:asciiTheme="minorHAnsi" w:hAnsiTheme="minorHAnsi" w:cstheme="minorHAnsi"/>
          <w:b/>
          <w:color w:val="000000" w:themeColor="text1"/>
        </w:rPr>
        <w:t xml:space="preserve"> oder die drei Bereiche der Nachhaltigkeit</w:t>
      </w:r>
    </w:p>
    <w:p w:rsidR="00526614" w:rsidRDefault="00526614" w:rsidP="00061FF1">
      <w:pPr>
        <w:spacing w:before="120"/>
        <w:jc w:val="center"/>
        <w:rPr>
          <w:rFonts w:ascii="Arial" w:hAnsi="Arial" w:cs="Arial"/>
          <w:sz w:val="24"/>
          <w:szCs w:val="24"/>
          <w:lang w:val="en-US"/>
        </w:rPr>
      </w:pPr>
      <w:r w:rsidRPr="003673A5">
        <w:rPr>
          <w:rFonts w:ascii="Arial" w:hAnsi="Arial" w:cs="Arial"/>
          <w:noProof/>
          <w:color w:val="111111"/>
          <w:sz w:val="16"/>
          <w:szCs w:val="16"/>
          <w:shd w:val="clear" w:color="auto" w:fill="FFFFFF"/>
          <w:lang w:val="fr-FR" w:eastAsia="fr-FR"/>
        </w:rPr>
        <w:drawing>
          <wp:inline distT="0" distB="0" distL="0" distR="0" wp14:anchorId="718F3F47" wp14:editId="1F7B82BA">
            <wp:extent cx="3135900" cy="2255520"/>
            <wp:effectExtent l="19050" t="0" r="7350" b="0"/>
            <wp:docPr id="27" name="Εικόνα 7" descr="Image result for triangle of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iangle of sustainable development"/>
                    <pic:cNvPicPr>
                      <a:picLocks noChangeAspect="1" noChangeArrowheads="1"/>
                    </pic:cNvPicPr>
                  </pic:nvPicPr>
                  <pic:blipFill>
                    <a:blip r:embed="rId21" cstate="print"/>
                    <a:srcRect/>
                    <a:stretch>
                      <a:fillRect/>
                    </a:stretch>
                  </pic:blipFill>
                  <pic:spPr bwMode="auto">
                    <a:xfrm>
                      <a:off x="0" y="0"/>
                      <a:ext cx="3144420" cy="2261648"/>
                    </a:xfrm>
                    <a:prstGeom prst="rect">
                      <a:avLst/>
                    </a:prstGeom>
                    <a:noFill/>
                    <a:ln w="9525">
                      <a:noFill/>
                      <a:miter lim="800000"/>
                      <a:headEnd/>
                      <a:tailEnd/>
                    </a:ln>
                  </pic:spPr>
                </pic:pic>
              </a:graphicData>
            </a:graphic>
          </wp:inline>
        </w:drawing>
      </w:r>
    </w:p>
    <w:p w:rsidR="00526614" w:rsidRPr="00360FA2" w:rsidRDefault="00360FA2" w:rsidP="000C7D61">
      <w:pPr>
        <w:jc w:val="both"/>
        <w:rPr>
          <w:shd w:val="clear" w:color="auto" w:fill="FFFFFF"/>
          <w:lang w:val="fr-FR"/>
        </w:rPr>
      </w:pPr>
      <w:r w:rsidRPr="00360FA2">
        <w:rPr>
          <w:shd w:val="clear" w:color="auto" w:fill="FFFFFF"/>
          <w:lang w:val="fr-FR"/>
        </w:rPr>
        <w:t xml:space="preserve">Le triangle de la durabilité </w:t>
      </w:r>
      <w:r w:rsidR="00526614" w:rsidRPr="00360FA2">
        <w:rPr>
          <w:shd w:val="clear" w:color="auto" w:fill="FFFFFF"/>
          <w:lang w:val="fr-FR"/>
        </w:rPr>
        <w:t xml:space="preserve">(Campbell </w:t>
      </w:r>
      <w:r>
        <w:rPr>
          <w:shd w:val="clear" w:color="auto" w:fill="FFFFFF"/>
          <w:lang w:val="fr-FR"/>
        </w:rPr>
        <w:t>et</w:t>
      </w:r>
      <w:r w:rsidR="00526614" w:rsidRPr="00360FA2">
        <w:rPr>
          <w:shd w:val="clear" w:color="auto" w:fill="FFFFFF"/>
          <w:lang w:val="fr-FR"/>
        </w:rPr>
        <w:t xml:space="preserve"> Fainstein, 2003)</w:t>
      </w:r>
    </w:p>
    <w:p w:rsidR="008C5ED8" w:rsidRPr="00360FA2" w:rsidRDefault="00360FA2" w:rsidP="000C7D61">
      <w:pPr>
        <w:pStyle w:val="ueberschrift3saeulen"/>
        <w:shd w:val="clear" w:color="auto" w:fill="FFFFFF"/>
        <w:jc w:val="both"/>
        <w:rPr>
          <w:rFonts w:ascii="Calibri" w:hAnsi="Calibri" w:cs="Calibri"/>
          <w:sz w:val="28"/>
          <w:szCs w:val="28"/>
          <w:u w:val="single"/>
          <w:lang w:val="fr-FR"/>
        </w:rPr>
      </w:pPr>
      <w:r w:rsidRPr="00360FA2">
        <w:rPr>
          <w:rFonts w:ascii="Calibri" w:hAnsi="Calibri" w:cs="Calibri"/>
          <w:sz w:val="28"/>
          <w:szCs w:val="28"/>
          <w:u w:val="single"/>
          <w:lang w:val="fr-FR"/>
        </w:rPr>
        <w:t>Le modèle à 3 piliers</w:t>
      </w:r>
    </w:p>
    <w:p w:rsidR="009A0B1D" w:rsidRPr="009A0B1D" w:rsidRDefault="00360FA2" w:rsidP="000C7D61">
      <w:pPr>
        <w:pStyle w:val="fliesstext3saeulen"/>
        <w:shd w:val="clear" w:color="auto" w:fill="FFFFFF"/>
        <w:jc w:val="both"/>
        <w:rPr>
          <w:rFonts w:ascii="Calibri" w:hAnsi="Calibri" w:cs="Calibri"/>
          <w:sz w:val="22"/>
          <w:szCs w:val="22"/>
          <w:lang w:val="en-GB"/>
        </w:rPr>
      </w:pPr>
      <w:r w:rsidRPr="00360FA2">
        <w:rPr>
          <w:rFonts w:ascii="Calibri" w:hAnsi="Calibri" w:cs="Calibri"/>
          <w:sz w:val="22"/>
          <w:szCs w:val="22"/>
          <w:lang w:val="fr-FR"/>
        </w:rPr>
        <w:t xml:space="preserve">En général, le terme durabilité est composé des trois piliers de la durabilité, également appelé modèle à trois piliers. </w:t>
      </w:r>
      <w:r w:rsidR="005D006D" w:rsidRPr="009A0B1D">
        <w:rPr>
          <w:rFonts w:ascii="Calibri" w:hAnsi="Calibri" w:cs="Calibri"/>
          <w:sz w:val="22"/>
          <w:szCs w:val="22"/>
          <w:lang w:val="en-GB"/>
        </w:rPr>
        <w:t>(</w:t>
      </w:r>
      <w:hyperlink r:id="rId22" w:history="1">
        <w:r w:rsidR="009A0B1D" w:rsidRPr="009A0B1D">
          <w:rPr>
            <w:rStyle w:val="Lienhypertexte"/>
            <w:rFonts w:ascii="Calibri" w:hAnsi="Calibri" w:cs="Calibri"/>
            <w:sz w:val="22"/>
            <w:szCs w:val="22"/>
            <w:lang w:val="en-GB"/>
          </w:rPr>
          <w:t>www.nachhaltiger-einkauf.de</w:t>
        </w:r>
      </w:hyperlink>
      <w:r w:rsidR="005D006D" w:rsidRPr="009A0B1D">
        <w:rPr>
          <w:rFonts w:ascii="Calibri" w:hAnsi="Calibri" w:cs="Calibri"/>
          <w:sz w:val="22"/>
          <w:szCs w:val="22"/>
          <w:lang w:val="en-GB"/>
        </w:rPr>
        <w:t>)</w:t>
      </w:r>
      <w:r w:rsidR="008C5ED8" w:rsidRPr="009A0B1D">
        <w:rPr>
          <w:rFonts w:ascii="Calibri" w:hAnsi="Calibri" w:cs="Calibri"/>
          <w:sz w:val="22"/>
          <w:szCs w:val="22"/>
          <w:lang w:val="en-GB"/>
        </w:rPr>
        <w:t>:</w:t>
      </w:r>
    </w:p>
    <w:p w:rsidR="009A0B1D" w:rsidRDefault="008C5ED8" w:rsidP="00061FF1">
      <w:pPr>
        <w:pStyle w:val="fliesstext3saeulen"/>
        <w:shd w:val="clear" w:color="auto" w:fill="FFFFFF"/>
        <w:jc w:val="center"/>
        <w:rPr>
          <w:lang w:val="en-GB"/>
        </w:rPr>
      </w:pPr>
      <w:r w:rsidRPr="009A0B1D">
        <w:rPr>
          <w:rFonts w:ascii="Calibri" w:hAnsi="Calibri" w:cs="Calibri"/>
          <w:sz w:val="22"/>
          <w:szCs w:val="22"/>
          <w:lang w:val="en-GB"/>
        </w:rPr>
        <w:br/>
      </w:r>
      <w:r w:rsidRPr="009A0B1D">
        <w:rPr>
          <w:lang w:val="en-GB"/>
        </w:rPr>
        <w:br/>
      </w:r>
      <w:r w:rsidR="009A0B1D">
        <w:rPr>
          <w:noProof/>
          <w:lang w:val="fr-FR" w:eastAsia="fr-FR"/>
        </w:rPr>
        <w:lastRenderedPageBreak/>
        <w:drawing>
          <wp:inline distT="0" distB="0" distL="0" distR="0" wp14:anchorId="70DB2443" wp14:editId="1AE84290">
            <wp:extent cx="2475781" cy="1864293"/>
            <wp:effectExtent l="0" t="0" r="127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80538" cy="1867875"/>
                    </a:xfrm>
                    <a:prstGeom prst="rect">
                      <a:avLst/>
                    </a:prstGeom>
                  </pic:spPr>
                </pic:pic>
              </a:graphicData>
            </a:graphic>
          </wp:inline>
        </w:drawing>
      </w:r>
    </w:p>
    <w:p w:rsidR="00CA2612" w:rsidRPr="00CA2612" w:rsidRDefault="00CA2612" w:rsidP="000C7D61">
      <w:pPr>
        <w:pStyle w:val="PrformatHTML"/>
        <w:jc w:val="both"/>
        <w:rPr>
          <w:rFonts w:asciiTheme="minorHAnsi" w:hAnsiTheme="minorHAnsi" w:cstheme="minorHAnsi"/>
          <w:sz w:val="24"/>
          <w:szCs w:val="24"/>
          <w:lang w:val="fr-FR"/>
        </w:rPr>
      </w:pPr>
      <w:r w:rsidRPr="00CA2612">
        <w:rPr>
          <w:rFonts w:asciiTheme="minorHAnsi" w:hAnsiTheme="minorHAnsi" w:cstheme="minorHAnsi"/>
          <w:sz w:val="24"/>
          <w:szCs w:val="24"/>
          <w:lang w:val="fr-FR"/>
        </w:rPr>
        <w:t>La durabilité environnementale décrit l'objectif de préserver la nature et l'environnement pour les générations futures. Cela inclut la préservation de la biodiversité, la protection du climat, la préservation des espaces culturels et paysagers dans leur forme originale, ainsi qu'une gestion générale de l'environnement naturel.</w:t>
      </w:r>
    </w:p>
    <w:p w:rsidR="00CA2612" w:rsidRDefault="008C5ED8" w:rsidP="000C7D61">
      <w:pPr>
        <w:pStyle w:val="PrformatHTML"/>
        <w:jc w:val="both"/>
        <w:rPr>
          <w:rFonts w:asciiTheme="minorHAnsi" w:hAnsiTheme="minorHAnsi"/>
          <w:color w:val="222222"/>
          <w:sz w:val="24"/>
          <w:szCs w:val="24"/>
          <w:lang w:val="fr-FR"/>
        </w:rPr>
      </w:pPr>
      <w:r w:rsidRPr="00CA2612">
        <w:rPr>
          <w:rFonts w:asciiTheme="minorHAnsi" w:hAnsiTheme="minorHAnsi" w:cstheme="minorHAnsi"/>
          <w:sz w:val="24"/>
          <w:szCs w:val="24"/>
          <w:lang w:val="fr-FR"/>
        </w:rPr>
        <w:br/>
      </w:r>
      <w:r w:rsidR="00CA2612" w:rsidRPr="00CA2612">
        <w:rPr>
          <w:rFonts w:asciiTheme="minorHAnsi" w:hAnsiTheme="minorHAnsi"/>
          <w:b/>
          <w:color w:val="222222"/>
          <w:sz w:val="24"/>
          <w:szCs w:val="24"/>
          <w:lang w:val="fr-FR"/>
        </w:rPr>
        <w:t xml:space="preserve">La durabilité économique </w:t>
      </w:r>
      <w:r w:rsidR="00CA2612">
        <w:rPr>
          <w:rFonts w:asciiTheme="minorHAnsi" w:hAnsiTheme="minorHAnsi"/>
          <w:color w:val="222222"/>
          <w:sz w:val="24"/>
          <w:szCs w:val="24"/>
          <w:lang w:val="fr-FR"/>
        </w:rPr>
        <w:t>suppose</w:t>
      </w:r>
      <w:r w:rsidR="00CA2612" w:rsidRPr="00CA2612">
        <w:rPr>
          <w:rFonts w:asciiTheme="minorHAnsi" w:hAnsiTheme="minorHAnsi"/>
          <w:color w:val="222222"/>
          <w:sz w:val="24"/>
          <w:szCs w:val="24"/>
          <w:lang w:val="fr-FR"/>
        </w:rPr>
        <w:t xml:space="preserve"> que l'économie est conçue pour fournir une base durable à la prospérité et au bien-être. La protection des ressources économiques contre l'exploitation est d'une importance particulière.</w:t>
      </w:r>
    </w:p>
    <w:p w:rsidR="00CA2612" w:rsidRPr="00CA2612" w:rsidRDefault="00CA2612" w:rsidP="000C7D61">
      <w:pPr>
        <w:pStyle w:val="PrformatHTML"/>
        <w:jc w:val="both"/>
        <w:rPr>
          <w:rFonts w:asciiTheme="minorHAnsi" w:hAnsiTheme="minorHAnsi"/>
          <w:color w:val="222222"/>
          <w:sz w:val="24"/>
          <w:szCs w:val="24"/>
          <w:lang w:val="fr-FR"/>
        </w:rPr>
      </w:pPr>
    </w:p>
    <w:p w:rsidR="00CA2612" w:rsidRDefault="00CA2612" w:rsidP="000C7D61">
      <w:pPr>
        <w:pStyle w:val="PrformatHTML"/>
        <w:jc w:val="both"/>
        <w:rPr>
          <w:rFonts w:asciiTheme="minorHAnsi" w:hAnsiTheme="minorHAnsi"/>
          <w:color w:val="222222"/>
          <w:sz w:val="24"/>
          <w:szCs w:val="24"/>
          <w:lang w:val="fr-FR"/>
        </w:rPr>
      </w:pPr>
      <w:r w:rsidRPr="00CA2612">
        <w:rPr>
          <w:rFonts w:asciiTheme="minorHAnsi" w:hAnsiTheme="minorHAnsi"/>
          <w:b/>
          <w:color w:val="222222"/>
          <w:sz w:val="24"/>
          <w:szCs w:val="24"/>
          <w:lang w:val="fr-FR"/>
        </w:rPr>
        <w:t xml:space="preserve">La durabilité sociale </w:t>
      </w:r>
      <w:r>
        <w:rPr>
          <w:rFonts w:asciiTheme="minorHAnsi" w:hAnsiTheme="minorHAnsi"/>
          <w:color w:val="222222"/>
          <w:sz w:val="24"/>
          <w:szCs w:val="24"/>
          <w:lang w:val="fr-FR"/>
        </w:rPr>
        <w:t>conçoit</w:t>
      </w:r>
      <w:r w:rsidRPr="00CA2612">
        <w:rPr>
          <w:rFonts w:asciiTheme="minorHAnsi" w:hAnsiTheme="minorHAnsi"/>
          <w:color w:val="222222"/>
          <w:sz w:val="24"/>
          <w:szCs w:val="24"/>
          <w:lang w:val="fr-FR"/>
        </w:rPr>
        <w:t xml:space="preserve"> le développement de la société comme un moyen de faciliter la participation de tous les membres d'une communauté. Cela implique un équilibre entre les </w:t>
      </w:r>
      <w:r>
        <w:rPr>
          <w:rFonts w:asciiTheme="minorHAnsi" w:hAnsiTheme="minorHAnsi"/>
          <w:color w:val="222222"/>
          <w:sz w:val="24"/>
          <w:szCs w:val="24"/>
          <w:lang w:val="fr-FR"/>
        </w:rPr>
        <w:t>acteurs sociaux</w:t>
      </w:r>
      <w:r w:rsidRPr="00CA2612">
        <w:rPr>
          <w:rFonts w:asciiTheme="minorHAnsi" w:hAnsiTheme="minorHAnsi"/>
          <w:color w:val="222222"/>
          <w:sz w:val="24"/>
          <w:szCs w:val="24"/>
          <w:lang w:val="fr-FR"/>
        </w:rPr>
        <w:t xml:space="preserve"> dans le but de créer une société durable et </w:t>
      </w:r>
      <w:r w:rsidR="00B06D48">
        <w:rPr>
          <w:rFonts w:asciiTheme="minorHAnsi" w:hAnsiTheme="minorHAnsi"/>
          <w:color w:val="222222"/>
          <w:sz w:val="24"/>
          <w:szCs w:val="24"/>
          <w:lang w:val="fr-FR"/>
        </w:rPr>
        <w:t>une meilleure qualité de vie</w:t>
      </w:r>
      <w:r w:rsidRPr="00CA2612">
        <w:rPr>
          <w:rFonts w:asciiTheme="minorHAnsi" w:hAnsiTheme="minorHAnsi"/>
          <w:color w:val="222222"/>
          <w:sz w:val="24"/>
          <w:szCs w:val="24"/>
          <w:lang w:val="fr-FR"/>
        </w:rPr>
        <w:t xml:space="preserve"> à long terme.</w:t>
      </w:r>
    </w:p>
    <w:p w:rsidR="00CA2612" w:rsidRPr="00CA2612" w:rsidRDefault="00CA2612" w:rsidP="000C7D61">
      <w:pPr>
        <w:pStyle w:val="PrformatHTML"/>
        <w:jc w:val="both"/>
        <w:rPr>
          <w:rFonts w:asciiTheme="minorHAnsi" w:hAnsiTheme="minorHAnsi"/>
          <w:b/>
          <w:color w:val="222222"/>
          <w:sz w:val="24"/>
          <w:szCs w:val="24"/>
          <w:lang w:val="fr-FR"/>
        </w:rPr>
      </w:pPr>
    </w:p>
    <w:p w:rsidR="008C5ED8" w:rsidRPr="00A42328" w:rsidRDefault="00A42328" w:rsidP="000C7D61">
      <w:pPr>
        <w:pStyle w:val="PrformatHTML"/>
        <w:jc w:val="both"/>
        <w:rPr>
          <w:rFonts w:asciiTheme="minorHAnsi" w:hAnsiTheme="minorHAnsi" w:cstheme="minorHAnsi"/>
          <w:sz w:val="24"/>
          <w:szCs w:val="24"/>
          <w:lang w:val="en-US"/>
        </w:rPr>
      </w:pPr>
      <w:r w:rsidRPr="00A42328">
        <w:rPr>
          <w:rFonts w:asciiTheme="minorHAnsi" w:hAnsiTheme="minorHAnsi"/>
          <w:color w:val="222222"/>
          <w:sz w:val="24"/>
          <w:szCs w:val="24"/>
          <w:lang w:val="fr-FR"/>
        </w:rPr>
        <w:t>La durabilité peut être réalisée au niveau local, régional, national ou mondial. Tandis qu'une approche globale est de plus en plus poursuivie du point de vue environnemental, la perspective nationale est souvent au centre de la durabilité économique et sociale</w:t>
      </w:r>
      <w:r w:rsidR="001354B8" w:rsidRPr="00A42328">
        <w:rPr>
          <w:rFonts w:asciiTheme="minorHAnsi" w:hAnsiTheme="minorHAnsi"/>
          <w:color w:val="222222"/>
          <w:sz w:val="24"/>
          <w:szCs w:val="24"/>
          <w:lang w:val="fr-FR"/>
        </w:rPr>
        <w:t xml:space="preserve">. </w:t>
      </w:r>
      <w:r w:rsidRPr="00A42328">
        <w:rPr>
          <w:rFonts w:asciiTheme="minorHAnsi" w:hAnsiTheme="minorHAnsi"/>
          <w:color w:val="222222"/>
          <w:sz w:val="24"/>
          <w:szCs w:val="24"/>
          <w:lang w:val="fr-FR"/>
        </w:rPr>
        <w:t xml:space="preserve">De même, le développement durable est </w:t>
      </w:r>
      <w:r>
        <w:rPr>
          <w:rFonts w:asciiTheme="minorHAnsi" w:hAnsiTheme="minorHAnsi"/>
          <w:color w:val="222222"/>
          <w:sz w:val="24"/>
          <w:szCs w:val="24"/>
          <w:lang w:val="fr-FR"/>
        </w:rPr>
        <w:t xml:space="preserve">supposé </w:t>
      </w:r>
      <w:r w:rsidRPr="00A42328">
        <w:rPr>
          <w:rFonts w:asciiTheme="minorHAnsi" w:hAnsiTheme="minorHAnsi"/>
          <w:color w:val="222222"/>
          <w:sz w:val="24"/>
          <w:szCs w:val="24"/>
          <w:lang w:val="fr-FR"/>
        </w:rPr>
        <w:t>pour de plus en plus de domaines, que ce soit pour des styles de vie individuels ou pour des secteurs entiers tels que la mobilité et l'énergie.</w:t>
      </w:r>
      <w:r w:rsidR="008C5ED8" w:rsidRPr="00A42328">
        <w:rPr>
          <w:rFonts w:asciiTheme="minorHAnsi" w:hAnsiTheme="minorHAnsi" w:cstheme="minorHAnsi"/>
          <w:sz w:val="24"/>
          <w:szCs w:val="24"/>
          <w:lang w:val="fr-FR"/>
        </w:rPr>
        <w:t xml:space="preserve"> </w:t>
      </w:r>
      <w:r w:rsidR="008C5ED8" w:rsidRPr="00A42328">
        <w:rPr>
          <w:rFonts w:asciiTheme="minorHAnsi" w:hAnsiTheme="minorHAnsi" w:cstheme="minorHAnsi"/>
          <w:sz w:val="24"/>
          <w:szCs w:val="24"/>
          <w:lang w:val="en-US"/>
        </w:rPr>
        <w:t>(</w:t>
      </w:r>
      <w:r w:rsidR="008C5ED8" w:rsidRPr="00061FF1">
        <w:rPr>
          <w:rFonts w:asciiTheme="minorHAnsi" w:hAnsiTheme="minorHAnsi" w:cstheme="minorHAnsi"/>
          <w:sz w:val="24"/>
          <w:szCs w:val="24"/>
          <w:lang w:val="en-GB"/>
        </w:rPr>
        <w:t>See</w:t>
      </w:r>
      <w:r w:rsidR="008C5ED8" w:rsidRPr="00A42328">
        <w:rPr>
          <w:rFonts w:asciiTheme="minorHAnsi" w:hAnsiTheme="minorHAnsi" w:cstheme="minorHAnsi"/>
          <w:sz w:val="24"/>
          <w:szCs w:val="24"/>
          <w:lang w:val="en-US"/>
        </w:rPr>
        <w:t xml:space="preserve"> </w:t>
      </w:r>
      <w:hyperlink r:id="rId24" w:history="1">
        <w:r w:rsidR="008C5ED8" w:rsidRPr="00A42328">
          <w:rPr>
            <w:rStyle w:val="Lienhypertexte"/>
            <w:rFonts w:asciiTheme="minorHAnsi" w:hAnsiTheme="minorHAnsi" w:cstheme="minorHAnsi"/>
            <w:sz w:val="24"/>
            <w:szCs w:val="24"/>
            <w:lang w:val="en-US"/>
          </w:rPr>
          <w:t>http://www.nachhaltiger-einkauf.de/3S%C3%A4ulenmodell.html</w:t>
        </w:r>
      </w:hyperlink>
      <w:r w:rsidR="009E4A2A" w:rsidRPr="00A42328">
        <w:rPr>
          <w:rFonts w:asciiTheme="minorHAnsi" w:hAnsiTheme="minorHAnsi" w:cstheme="minorHAnsi"/>
          <w:sz w:val="24"/>
          <w:szCs w:val="24"/>
          <w:lang w:val="en-US"/>
        </w:rPr>
        <w:t>, 23.01.2017</w:t>
      </w:r>
      <w:r w:rsidR="008C5ED8" w:rsidRPr="00A42328">
        <w:rPr>
          <w:rFonts w:asciiTheme="minorHAnsi" w:hAnsiTheme="minorHAnsi" w:cstheme="minorHAnsi"/>
          <w:sz w:val="24"/>
          <w:szCs w:val="24"/>
          <w:lang w:val="en-US"/>
        </w:rPr>
        <w:t>)</w:t>
      </w:r>
    </w:p>
    <w:p w:rsidR="008C5ED8" w:rsidRPr="00A42328" w:rsidRDefault="00A42328" w:rsidP="000C7D61">
      <w:pPr>
        <w:pStyle w:val="fliesstext3saeulen"/>
        <w:shd w:val="clear" w:color="auto" w:fill="FFFFFF"/>
        <w:jc w:val="both"/>
        <w:rPr>
          <w:rFonts w:asciiTheme="minorHAnsi" w:hAnsiTheme="minorHAnsi" w:cstheme="minorHAnsi"/>
          <w:b/>
          <w:sz w:val="28"/>
          <w:szCs w:val="28"/>
          <w:u w:val="single"/>
          <w:lang w:val="fr-FR"/>
        </w:rPr>
      </w:pPr>
      <w:r w:rsidRPr="00A42328">
        <w:rPr>
          <w:rFonts w:asciiTheme="minorHAnsi" w:hAnsiTheme="minorHAnsi" w:cstheme="minorHAnsi"/>
          <w:b/>
          <w:sz w:val="28"/>
          <w:szCs w:val="28"/>
          <w:u w:val="single"/>
          <w:lang w:val="fr-FR"/>
        </w:rPr>
        <w:t>Modèle à 3 piliers (voir Wikipedia, l'encyclopédie)</w:t>
      </w:r>
    </w:p>
    <w:p w:rsidR="00685A0E" w:rsidRPr="00061FF1" w:rsidRDefault="001311F3" w:rsidP="000C7D61">
      <w:pPr>
        <w:pStyle w:val="NormalWeb"/>
        <w:jc w:val="both"/>
        <w:rPr>
          <w:rFonts w:ascii="Calibri" w:hAnsi="Calibri" w:cs="Calibri"/>
        </w:rPr>
      </w:pPr>
      <w:r w:rsidRPr="001311F3">
        <w:rPr>
          <w:rFonts w:asciiTheme="minorHAnsi" w:hAnsiTheme="minorHAnsi"/>
          <w:color w:val="222222"/>
          <w:lang w:val="fr-FR"/>
        </w:rPr>
        <w:t>Le modèle de développement durable à trois piliers (souvent appelé "principe de développement à trois piliers" ou "concept de développement à trois piliers") repose sur l'idée que le développement durable ne peut être réalisé que par une mise en</w:t>
      </w:r>
      <w:r>
        <w:rPr>
          <w:rFonts w:asciiTheme="minorHAnsi" w:hAnsiTheme="minorHAnsi"/>
          <w:color w:val="222222"/>
          <w:lang w:val="fr-FR"/>
        </w:rPr>
        <w:t xml:space="preserve"> œuvre simultanée et équitable d’</w:t>
      </w:r>
      <w:r w:rsidRPr="001311F3">
        <w:rPr>
          <w:rFonts w:asciiTheme="minorHAnsi" w:hAnsiTheme="minorHAnsi"/>
          <w:color w:val="222222"/>
          <w:lang w:val="fr-FR"/>
        </w:rPr>
        <w:t>objectifs environnementaux, économiques et sociaux</w:t>
      </w:r>
      <w:r w:rsidR="001354B8" w:rsidRPr="001311F3">
        <w:rPr>
          <w:rFonts w:asciiTheme="minorHAnsi" w:hAnsiTheme="minorHAnsi"/>
          <w:color w:val="222222"/>
          <w:lang w:val="fr-FR"/>
        </w:rPr>
        <w:t xml:space="preserve">. </w:t>
      </w:r>
      <w:r w:rsidRPr="001311F3">
        <w:rPr>
          <w:rFonts w:asciiTheme="minorHAnsi" w:hAnsiTheme="minorHAnsi"/>
          <w:color w:val="222222"/>
          <w:lang w:val="fr-FR"/>
        </w:rPr>
        <w:t>C’est seulement ainsi que les performances écologiques, économiques et sociales d’une société seront assurées et améliorées.</w:t>
      </w:r>
      <w:r w:rsidR="001354B8" w:rsidRPr="001311F3">
        <w:rPr>
          <w:rFonts w:asciiTheme="minorHAnsi" w:hAnsiTheme="minorHAnsi"/>
          <w:color w:val="222222"/>
          <w:lang w:val="fr-FR"/>
        </w:rPr>
        <w:t xml:space="preserve"> </w:t>
      </w:r>
      <w:r w:rsidRPr="004B559A">
        <w:rPr>
          <w:rFonts w:asciiTheme="minorHAnsi" w:hAnsiTheme="minorHAnsi"/>
          <w:color w:val="222222"/>
          <w:lang w:val="fr-FR"/>
        </w:rPr>
        <w:t>Les trois aspects s’imposent</w:t>
      </w:r>
      <w:r w:rsidR="008C5ED8" w:rsidRPr="00061FF1">
        <w:rPr>
          <w:rFonts w:ascii="Calibri" w:hAnsi="Calibri" w:cs="Calibri"/>
        </w:rPr>
        <w:t>.</w:t>
      </w:r>
      <w:r w:rsidR="00C95BA6" w:rsidRPr="00061FF1">
        <w:rPr>
          <w:rFonts w:ascii="Calibri" w:hAnsi="Calibri" w:cs="Calibri"/>
        </w:rPr>
        <w:t xml:space="preserve"> </w:t>
      </w:r>
      <w:r w:rsidR="00685A0E" w:rsidRPr="00061FF1">
        <w:rPr>
          <w:rFonts w:ascii="Calibri" w:hAnsi="Calibri" w:cs="Calibri"/>
        </w:rPr>
        <w:t xml:space="preserve">(…) </w:t>
      </w:r>
    </w:p>
    <w:p w:rsidR="00685A0E" w:rsidRPr="00061FF1" w:rsidRDefault="001311F3" w:rsidP="000C7D61">
      <w:pPr>
        <w:pStyle w:val="NormalWeb"/>
        <w:jc w:val="both"/>
        <w:rPr>
          <w:rFonts w:ascii="Calibri" w:hAnsi="Calibri" w:cs="Calibri"/>
          <w:b/>
          <w:vertAlign w:val="superscript"/>
        </w:rPr>
      </w:pPr>
      <w:r>
        <w:rPr>
          <w:rFonts w:ascii="Calibri" w:hAnsi="Calibri" w:cs="Calibri"/>
          <w:b/>
        </w:rPr>
        <w:t>Dé</w:t>
      </w:r>
      <w:r w:rsidR="00685A0E" w:rsidRPr="00061FF1">
        <w:rPr>
          <w:rFonts w:ascii="Calibri" w:hAnsi="Calibri" w:cs="Calibri"/>
          <w:b/>
        </w:rPr>
        <w:t>finition</w:t>
      </w:r>
    </w:p>
    <w:p w:rsidR="004B559A" w:rsidRPr="004B559A" w:rsidRDefault="004B559A" w:rsidP="000C7D61">
      <w:pPr>
        <w:pStyle w:val="NormalWeb"/>
        <w:jc w:val="both"/>
        <w:rPr>
          <w:rFonts w:asciiTheme="minorHAnsi" w:hAnsiTheme="minorHAnsi"/>
          <w:color w:val="222222"/>
          <w:highlight w:val="yellow"/>
          <w:lang w:val="fr-FR"/>
        </w:rPr>
      </w:pPr>
      <w:r w:rsidRPr="004B559A">
        <w:rPr>
          <w:rFonts w:asciiTheme="minorHAnsi" w:hAnsiTheme="minorHAnsi"/>
          <w:color w:val="222222"/>
          <w:lang w:val="fr-FR"/>
        </w:rPr>
        <w:t xml:space="preserve">La durabilité est </w:t>
      </w:r>
      <w:r>
        <w:rPr>
          <w:rFonts w:asciiTheme="minorHAnsi" w:hAnsiTheme="minorHAnsi"/>
          <w:color w:val="222222"/>
          <w:lang w:val="fr-FR"/>
        </w:rPr>
        <w:t>définie comme la conception</w:t>
      </w:r>
      <w:r w:rsidRPr="004B559A">
        <w:rPr>
          <w:rFonts w:asciiTheme="minorHAnsi" w:hAnsiTheme="minorHAnsi"/>
          <w:color w:val="222222"/>
          <w:lang w:val="fr-FR"/>
        </w:rPr>
        <w:t xml:space="preserve"> d'un développement durable des dimensions </w:t>
      </w:r>
      <w:r w:rsidRPr="004B559A">
        <w:rPr>
          <w:rFonts w:asciiTheme="minorHAnsi" w:hAnsiTheme="minorHAnsi"/>
          <w:color w:val="222222"/>
          <w:lang w:val="fr-FR"/>
        </w:rPr>
        <w:lastRenderedPageBreak/>
        <w:t>économique, écologique et sociale de l'existence humaine. Ces trois domaines ("</w:t>
      </w:r>
      <w:r>
        <w:rPr>
          <w:rFonts w:asciiTheme="minorHAnsi" w:hAnsiTheme="minorHAnsi"/>
          <w:color w:val="222222"/>
          <w:lang w:val="fr-FR"/>
        </w:rPr>
        <w:t>secteurs/branches</w:t>
      </w:r>
      <w:r w:rsidRPr="004B559A">
        <w:rPr>
          <w:rFonts w:asciiTheme="minorHAnsi" w:hAnsiTheme="minorHAnsi"/>
          <w:color w:val="222222"/>
          <w:lang w:val="fr-FR"/>
        </w:rPr>
        <w:t>") de durabilité interagissent les uns avec les autres et nécessitent une coordination à long terme</w:t>
      </w:r>
      <w:r>
        <w:rPr>
          <w:rFonts w:asciiTheme="minorHAnsi" w:hAnsiTheme="minorHAnsi"/>
          <w:color w:val="222222"/>
          <w:lang w:val="fr-FR"/>
        </w:rPr>
        <w:t>.</w:t>
      </w:r>
    </w:p>
    <w:p w:rsidR="004B559A" w:rsidRPr="00E870F0" w:rsidRDefault="004B559A" w:rsidP="004B559A">
      <w:pPr>
        <w:pStyle w:val="NormalWeb"/>
        <w:spacing w:before="0" w:beforeAutospacing="0" w:after="0" w:afterAutospacing="0"/>
        <w:jc w:val="both"/>
        <w:rPr>
          <w:rFonts w:asciiTheme="minorHAnsi" w:hAnsiTheme="minorHAnsi"/>
          <w:color w:val="222222"/>
          <w:lang w:val="fr-FR"/>
        </w:rPr>
      </w:pPr>
      <w:r w:rsidRPr="00E870F0">
        <w:rPr>
          <w:rFonts w:asciiTheme="minorHAnsi" w:hAnsiTheme="minorHAnsi"/>
          <w:color w:val="222222"/>
          <w:lang w:val="fr-FR"/>
        </w:rPr>
        <w:t>Ces trois dimensions de la durabilité sont essentiellement les suivantes :</w:t>
      </w:r>
    </w:p>
    <w:p w:rsidR="004B559A" w:rsidRPr="00E870F0" w:rsidRDefault="004B559A" w:rsidP="004B559A">
      <w:pPr>
        <w:pStyle w:val="NormalWeb"/>
        <w:spacing w:before="0" w:beforeAutospacing="0" w:after="0" w:afterAutospacing="0"/>
        <w:jc w:val="both"/>
        <w:rPr>
          <w:rFonts w:asciiTheme="minorHAnsi" w:hAnsiTheme="minorHAnsi"/>
          <w:color w:val="222222"/>
          <w:sz w:val="12"/>
          <w:szCs w:val="12"/>
          <w:lang w:val="fr-FR"/>
        </w:rPr>
      </w:pPr>
    </w:p>
    <w:p w:rsidR="004B559A" w:rsidRDefault="004B559A" w:rsidP="004B559A">
      <w:pPr>
        <w:numPr>
          <w:ilvl w:val="0"/>
          <w:numId w:val="10"/>
        </w:numPr>
        <w:spacing w:after="0" w:line="240" w:lineRule="auto"/>
        <w:jc w:val="both"/>
        <w:rPr>
          <w:rFonts w:cstheme="minorHAnsi"/>
          <w:color w:val="000000" w:themeColor="text1"/>
          <w:sz w:val="24"/>
          <w:szCs w:val="24"/>
          <w:lang w:val="fr-FR"/>
        </w:rPr>
      </w:pPr>
      <w:r w:rsidRPr="00E870F0">
        <w:rPr>
          <w:rFonts w:cstheme="minorHAnsi"/>
          <w:b/>
          <w:color w:val="000000" w:themeColor="text1"/>
          <w:sz w:val="24"/>
          <w:szCs w:val="24"/>
          <w:lang w:val="fr-FR"/>
        </w:rPr>
        <w:t>Durabilité écologique</w:t>
      </w:r>
      <w:r w:rsidRPr="00E870F0">
        <w:rPr>
          <w:rFonts w:cstheme="minorHAnsi"/>
          <w:color w:val="000000" w:themeColor="text1"/>
          <w:sz w:val="24"/>
          <w:szCs w:val="24"/>
          <w:lang w:val="fr-FR"/>
        </w:rPr>
        <w:t xml:space="preserve"> : elle repose essentiellement sur l'idée originale de ne pas exploiter la nature. Écologiquement durable serait un mode de vie qui revendique le fondement naturel de la vie uniquement dans la mesure où il se régénère.</w:t>
      </w:r>
    </w:p>
    <w:p w:rsidR="00E870F0" w:rsidRDefault="00E870F0" w:rsidP="00E870F0">
      <w:pPr>
        <w:spacing w:after="0" w:line="240" w:lineRule="auto"/>
        <w:ind w:left="720"/>
        <w:jc w:val="both"/>
        <w:rPr>
          <w:rFonts w:cstheme="minorHAnsi"/>
          <w:color w:val="000000" w:themeColor="text1"/>
          <w:sz w:val="24"/>
          <w:szCs w:val="24"/>
          <w:lang w:val="fr-FR"/>
        </w:rPr>
      </w:pPr>
    </w:p>
    <w:p w:rsidR="002826C0" w:rsidRPr="002826C0" w:rsidRDefault="002826C0" w:rsidP="002826C0">
      <w:pPr>
        <w:numPr>
          <w:ilvl w:val="0"/>
          <w:numId w:val="10"/>
        </w:numPr>
        <w:spacing w:after="0" w:line="240" w:lineRule="auto"/>
        <w:jc w:val="both"/>
        <w:rPr>
          <w:rFonts w:cstheme="minorHAnsi"/>
          <w:color w:val="000000" w:themeColor="text1"/>
          <w:sz w:val="24"/>
          <w:szCs w:val="24"/>
          <w:lang w:val="fr-FR"/>
        </w:rPr>
      </w:pPr>
      <w:r w:rsidRPr="002826C0">
        <w:rPr>
          <w:rFonts w:cstheme="minorHAnsi"/>
          <w:b/>
          <w:color w:val="000000" w:themeColor="text1"/>
          <w:sz w:val="24"/>
          <w:szCs w:val="24"/>
          <w:lang w:val="fr-FR"/>
        </w:rPr>
        <w:t>Durabilité économique</w:t>
      </w:r>
      <w:r>
        <w:rPr>
          <w:rFonts w:cstheme="minorHAnsi"/>
          <w:color w:val="000000" w:themeColor="text1"/>
          <w:sz w:val="24"/>
          <w:szCs w:val="24"/>
          <w:lang w:val="fr-FR"/>
        </w:rPr>
        <w:t xml:space="preserve"> </w:t>
      </w:r>
      <w:r w:rsidRPr="002826C0">
        <w:rPr>
          <w:rFonts w:cstheme="minorHAnsi"/>
          <w:color w:val="000000" w:themeColor="text1"/>
          <w:sz w:val="24"/>
          <w:szCs w:val="24"/>
          <w:lang w:val="fr-FR"/>
        </w:rPr>
        <w:t>: une société ne devrait pas vivre au-dessus de ses moyens sur le plan économique, car cela entraînerait inévitablement des pertes pour les générations futures. En général, un mode économique est considéré comme durable s'il peut être exploité de manière permanente.</w:t>
      </w:r>
    </w:p>
    <w:p w:rsidR="007258E0" w:rsidRPr="00D62F23" w:rsidRDefault="007258E0" w:rsidP="007258E0">
      <w:pPr>
        <w:spacing w:after="0" w:line="240" w:lineRule="auto"/>
        <w:ind w:left="714"/>
        <w:jc w:val="both"/>
        <w:rPr>
          <w:rFonts w:cstheme="minorHAnsi"/>
          <w:color w:val="000000" w:themeColor="text1"/>
          <w:sz w:val="24"/>
          <w:szCs w:val="24"/>
          <w:lang w:val="fr-FR"/>
        </w:rPr>
      </w:pPr>
    </w:p>
    <w:p w:rsidR="009122F5" w:rsidRPr="009122F5" w:rsidRDefault="009122F5" w:rsidP="009122F5">
      <w:pPr>
        <w:numPr>
          <w:ilvl w:val="0"/>
          <w:numId w:val="10"/>
        </w:numPr>
        <w:spacing w:after="0" w:line="240" w:lineRule="auto"/>
        <w:jc w:val="both"/>
        <w:rPr>
          <w:rFonts w:cstheme="minorHAnsi"/>
          <w:color w:val="000000" w:themeColor="text1"/>
          <w:sz w:val="24"/>
          <w:szCs w:val="24"/>
          <w:lang w:val="fr-FR"/>
        </w:rPr>
      </w:pPr>
      <w:r w:rsidRPr="009122F5">
        <w:rPr>
          <w:rFonts w:cstheme="minorHAnsi"/>
          <w:b/>
          <w:color w:val="000000" w:themeColor="text1"/>
          <w:sz w:val="24"/>
          <w:szCs w:val="24"/>
          <w:lang w:val="fr-FR"/>
        </w:rPr>
        <w:t>Durabilité sociale</w:t>
      </w:r>
      <w:r w:rsidRPr="009122F5">
        <w:rPr>
          <w:rFonts w:cstheme="minorHAnsi"/>
          <w:color w:val="000000" w:themeColor="text1"/>
          <w:sz w:val="24"/>
          <w:szCs w:val="24"/>
          <w:lang w:val="fr-FR"/>
        </w:rPr>
        <w:t xml:space="preserve"> : un État ou une société doit être organisé de manière à contenir les tensions sociales et à ne pas aggraver les conflits, mais à les résoudre de manière pacifique et civile.</w:t>
      </w:r>
    </w:p>
    <w:p w:rsidR="0050329A" w:rsidRPr="009122F5" w:rsidRDefault="009122F5" w:rsidP="000C7D61">
      <w:pPr>
        <w:pStyle w:val="fliesstext3saeulen"/>
        <w:shd w:val="clear" w:color="auto" w:fill="FFFFFF"/>
        <w:jc w:val="both"/>
        <w:rPr>
          <w:lang w:val="fr-FR"/>
        </w:rPr>
      </w:pPr>
      <w:r w:rsidRPr="009122F5">
        <w:rPr>
          <w:lang w:val="fr-FR"/>
        </w:rPr>
        <w:t xml:space="preserve"> </w:t>
      </w:r>
      <w:r w:rsidR="001C2758" w:rsidRPr="009122F5">
        <w:rPr>
          <w:lang w:val="fr-FR"/>
        </w:rPr>
        <w:t>(</w:t>
      </w:r>
      <w:r w:rsidRPr="009122F5">
        <w:rPr>
          <w:lang w:val="fr-FR"/>
        </w:rPr>
        <w:t>Voir</w:t>
      </w:r>
      <w:r w:rsidR="001C2758" w:rsidRPr="009122F5">
        <w:rPr>
          <w:lang w:val="fr-FR"/>
        </w:rPr>
        <w:t xml:space="preserve"> </w:t>
      </w:r>
      <w:hyperlink r:id="rId25" w:history="1">
        <w:r w:rsidR="001C2758" w:rsidRPr="009122F5">
          <w:rPr>
            <w:rStyle w:val="Lienhypertexte"/>
            <w:lang w:val="fr-FR"/>
          </w:rPr>
          <w:t>https://de.wikipedia.org/wiki/Drei-S%C3%A4ulen-Modell_(Nachhaltigkeit</w:t>
        </w:r>
      </w:hyperlink>
      <w:r w:rsidR="001C2758" w:rsidRPr="009122F5">
        <w:rPr>
          <w:lang w:val="fr-FR"/>
        </w:rPr>
        <w:t xml:space="preserve"> 23.01.2018)</w:t>
      </w:r>
    </w:p>
    <w:p w:rsidR="00BF2F29" w:rsidRPr="009122F5" w:rsidRDefault="00BF2F29" w:rsidP="000C7D61">
      <w:pPr>
        <w:jc w:val="both"/>
        <w:rPr>
          <w:lang w:val="fr-FR"/>
        </w:rPr>
      </w:pPr>
    </w:p>
    <w:p w:rsidR="00670B65" w:rsidRDefault="00670B65" w:rsidP="000C7D61">
      <w:pPr>
        <w:pStyle w:val="NormalWeb"/>
        <w:jc w:val="both"/>
        <w:rPr>
          <w:rFonts w:ascii="Calibri" w:hAnsi="Calibri" w:cs="Calibri"/>
          <w:b/>
          <w:i/>
          <w:sz w:val="32"/>
          <w:szCs w:val="32"/>
        </w:rPr>
      </w:pPr>
      <w:r w:rsidRPr="00670B65">
        <w:rPr>
          <w:rFonts w:ascii="Calibri" w:hAnsi="Calibri" w:cs="Calibri"/>
          <w:b/>
          <w:i/>
          <w:sz w:val="32"/>
          <w:szCs w:val="32"/>
        </w:rPr>
        <w:t>Critique du modèle à trois piliers</w:t>
      </w:r>
    </w:p>
    <w:p w:rsidR="00BF2F29" w:rsidRPr="00EF21B5" w:rsidRDefault="00EF21B5" w:rsidP="00670B65">
      <w:pPr>
        <w:pStyle w:val="NormalWeb"/>
        <w:numPr>
          <w:ilvl w:val="1"/>
          <w:numId w:val="27"/>
        </w:numPr>
        <w:spacing w:before="0" w:beforeAutospacing="0" w:after="0" w:afterAutospacing="0"/>
        <w:ind w:left="357" w:hanging="357"/>
        <w:jc w:val="both"/>
        <w:rPr>
          <w:rFonts w:asciiTheme="minorHAnsi" w:hAnsiTheme="minorHAnsi" w:cs="Courier New"/>
          <w:b/>
          <w:color w:val="222222"/>
          <w:lang w:val="fr-FR" w:eastAsia="de-AT"/>
        </w:rPr>
      </w:pPr>
      <w:r w:rsidRPr="00EF21B5">
        <w:rPr>
          <w:rFonts w:asciiTheme="minorHAnsi" w:hAnsiTheme="minorHAnsi" w:cs="Courier New"/>
          <w:b/>
          <w:color w:val="222222"/>
          <w:lang w:val="fr-FR" w:eastAsia="de-AT"/>
        </w:rPr>
        <w:t xml:space="preserve">Opérationnalisation </w:t>
      </w:r>
    </w:p>
    <w:p w:rsidR="00DF0565" w:rsidRDefault="00DF0565" w:rsidP="00DF0565">
      <w:pPr>
        <w:pStyle w:val="NormalWeb"/>
        <w:spacing w:before="0" w:beforeAutospacing="0" w:after="0" w:afterAutospacing="0"/>
        <w:jc w:val="both"/>
        <w:rPr>
          <w:rFonts w:asciiTheme="minorHAnsi" w:hAnsiTheme="minorHAnsi"/>
          <w:color w:val="222222"/>
          <w:lang w:val="en"/>
        </w:rPr>
      </w:pPr>
    </w:p>
    <w:p w:rsidR="00BF2F29" w:rsidRPr="00B02646" w:rsidRDefault="0016012A" w:rsidP="00DF0565">
      <w:pPr>
        <w:pStyle w:val="NormalWeb"/>
        <w:spacing w:before="0" w:beforeAutospacing="0" w:after="0" w:afterAutospacing="0"/>
        <w:jc w:val="both"/>
        <w:rPr>
          <w:rFonts w:asciiTheme="minorHAnsi" w:hAnsiTheme="minorHAnsi" w:cstheme="minorHAnsi"/>
          <w:sz w:val="22"/>
          <w:szCs w:val="22"/>
          <w:lang w:val="fr-FR"/>
        </w:rPr>
      </w:pPr>
      <w:r w:rsidRPr="0016012A">
        <w:rPr>
          <w:rFonts w:asciiTheme="minorHAnsi" w:hAnsiTheme="minorHAnsi"/>
          <w:color w:val="222222"/>
          <w:lang w:val="fr-FR"/>
        </w:rPr>
        <w:t xml:space="preserve">Le modèle à trois piliers est controversé dans la technique. Surtout, les critiques se plaignent qu'il est difficile à </w:t>
      </w:r>
      <w:r>
        <w:rPr>
          <w:rFonts w:asciiTheme="minorHAnsi" w:hAnsiTheme="minorHAnsi"/>
          <w:color w:val="222222"/>
          <w:lang w:val="fr-FR"/>
        </w:rPr>
        <w:t>mettre en place</w:t>
      </w:r>
      <w:r w:rsidRPr="0016012A">
        <w:rPr>
          <w:rFonts w:asciiTheme="minorHAnsi" w:hAnsiTheme="minorHAnsi"/>
          <w:color w:val="222222"/>
          <w:lang w:val="fr-FR"/>
        </w:rPr>
        <w:t xml:space="preserve"> et que pratiquement aucune conséquence pratique ne peut en découler.</w:t>
      </w:r>
      <w:r w:rsidR="001354B8" w:rsidRPr="0016012A">
        <w:rPr>
          <w:rFonts w:asciiTheme="minorHAnsi" w:hAnsiTheme="minorHAnsi"/>
          <w:color w:val="222222"/>
          <w:lang w:val="fr-FR"/>
        </w:rPr>
        <w:t xml:space="preserve"> </w:t>
      </w:r>
      <w:r w:rsidR="00B02646" w:rsidRPr="00B02646">
        <w:rPr>
          <w:rFonts w:asciiTheme="minorHAnsi" w:hAnsiTheme="minorHAnsi"/>
          <w:color w:val="222222"/>
          <w:lang w:val="fr-FR"/>
        </w:rPr>
        <w:t>Par exemple, la Commission d'enquête du Bundestag allemand n'a pas déterminé si le modèle de développement durable continuait d'être principalement concerné par la préservation du capital naturel ou si ces objectifs à long terme étaient toujours liés à des objectifs réellement réalisables à court terme afin de préserver le modèle de développement actuel</w:t>
      </w:r>
      <w:r w:rsidR="00061FF1" w:rsidRPr="00B02646">
        <w:rPr>
          <w:rFonts w:asciiTheme="minorHAnsi" w:hAnsiTheme="minorHAnsi"/>
          <w:color w:val="222222"/>
          <w:lang w:val="fr-FR"/>
        </w:rPr>
        <w:t xml:space="preserve"> </w:t>
      </w:r>
      <w:r w:rsidR="00BF2F29" w:rsidRPr="00B02646">
        <w:rPr>
          <w:rFonts w:asciiTheme="minorHAnsi" w:hAnsiTheme="minorHAnsi" w:cstheme="minorHAnsi"/>
          <w:sz w:val="22"/>
          <w:szCs w:val="22"/>
          <w:lang w:val="fr-FR"/>
        </w:rPr>
        <w:t xml:space="preserve">(…) </w:t>
      </w:r>
    </w:p>
    <w:p w:rsidR="0016012A" w:rsidRPr="00B02646" w:rsidRDefault="0016012A" w:rsidP="00DF0565">
      <w:pPr>
        <w:pStyle w:val="NormalWeb"/>
        <w:spacing w:before="0" w:beforeAutospacing="0" w:after="0" w:afterAutospacing="0"/>
        <w:jc w:val="both"/>
        <w:rPr>
          <w:rFonts w:asciiTheme="minorHAnsi" w:hAnsiTheme="minorHAnsi" w:cstheme="minorHAnsi"/>
          <w:sz w:val="22"/>
          <w:szCs w:val="22"/>
          <w:lang w:val="fr-FR"/>
        </w:rPr>
      </w:pPr>
    </w:p>
    <w:p w:rsidR="001354B8" w:rsidRPr="00B02646" w:rsidRDefault="00B02646" w:rsidP="00B02646">
      <w:pPr>
        <w:pStyle w:val="PrformatHTML"/>
        <w:numPr>
          <w:ilvl w:val="1"/>
          <w:numId w:val="27"/>
        </w:numPr>
        <w:jc w:val="both"/>
        <w:rPr>
          <w:rFonts w:asciiTheme="minorHAnsi" w:hAnsiTheme="minorHAnsi"/>
          <w:b/>
          <w:color w:val="222222"/>
          <w:sz w:val="24"/>
          <w:szCs w:val="24"/>
          <w:lang w:val="fr-FR"/>
        </w:rPr>
      </w:pPr>
      <w:r w:rsidRPr="00B02646">
        <w:rPr>
          <w:rFonts w:asciiTheme="minorHAnsi" w:hAnsiTheme="minorHAnsi"/>
          <w:b/>
          <w:color w:val="222222"/>
          <w:sz w:val="24"/>
          <w:szCs w:val="24"/>
          <w:lang w:val="fr-FR"/>
        </w:rPr>
        <w:t>Pondération peu claire dans l'objectif : durabilité forte et faible</w:t>
      </w:r>
    </w:p>
    <w:p w:rsidR="00D62F23" w:rsidRPr="00D62F23" w:rsidRDefault="00D62F23" w:rsidP="00B02646">
      <w:pPr>
        <w:pStyle w:val="NormalWeb"/>
        <w:jc w:val="both"/>
        <w:rPr>
          <w:rFonts w:asciiTheme="minorHAnsi" w:hAnsiTheme="minorHAnsi"/>
          <w:color w:val="222222"/>
          <w:highlight w:val="yellow"/>
          <w:lang w:val="fr-FR"/>
        </w:rPr>
      </w:pPr>
      <w:r w:rsidRPr="00D62F23">
        <w:rPr>
          <w:rFonts w:asciiTheme="minorHAnsi" w:hAnsiTheme="minorHAnsi"/>
          <w:color w:val="222222"/>
          <w:lang w:val="fr-FR"/>
        </w:rPr>
        <w:t xml:space="preserve">Du point de vue de nombreux critiques, le modèle décrit la durabilité économique, écologique et sociale </w:t>
      </w:r>
      <w:r>
        <w:rPr>
          <w:rFonts w:asciiTheme="minorHAnsi" w:hAnsiTheme="minorHAnsi"/>
          <w:color w:val="222222"/>
          <w:lang w:val="fr-FR"/>
        </w:rPr>
        <w:t>sur un même pied d’égalité,</w:t>
      </w:r>
      <w:r w:rsidRPr="00D62F23">
        <w:rPr>
          <w:rFonts w:asciiTheme="minorHAnsi" w:hAnsiTheme="minorHAnsi"/>
          <w:color w:val="222222"/>
          <w:lang w:val="fr-FR"/>
        </w:rPr>
        <w:t xml:space="preserve"> en fait, il faut donner la priorité à l'objectif de durabilité environnementale, car la protection des </w:t>
      </w:r>
      <w:r w:rsidR="000F225D">
        <w:rPr>
          <w:rFonts w:asciiTheme="minorHAnsi" w:hAnsiTheme="minorHAnsi"/>
          <w:color w:val="222222"/>
          <w:lang w:val="fr-FR"/>
        </w:rPr>
        <w:t xml:space="preserve">ressources </w:t>
      </w:r>
      <w:r w:rsidRPr="00D62F23">
        <w:rPr>
          <w:rFonts w:asciiTheme="minorHAnsi" w:hAnsiTheme="minorHAnsi"/>
          <w:color w:val="222222"/>
          <w:lang w:val="fr-FR"/>
        </w:rPr>
        <w:t>naturelles est également une condition préalable à la stabilité économique et sociale.</w:t>
      </w:r>
    </w:p>
    <w:p w:rsidR="0099463E" w:rsidRDefault="00CF2509" w:rsidP="000C7D61">
      <w:pPr>
        <w:pStyle w:val="NormalWeb"/>
        <w:jc w:val="both"/>
        <w:rPr>
          <w:rFonts w:asciiTheme="minorHAnsi" w:hAnsiTheme="minorHAnsi"/>
          <w:color w:val="222222"/>
          <w:lang w:val="fr-FR"/>
        </w:rPr>
      </w:pPr>
      <w:r w:rsidRPr="004B3257">
        <w:rPr>
          <w:rFonts w:asciiTheme="minorHAnsi" w:hAnsiTheme="minorHAnsi"/>
          <w:color w:val="222222"/>
          <w:lang w:val="fr-FR"/>
        </w:rPr>
        <w:t xml:space="preserve">La discussion scientifique sur la durabilité fait la distinction entre </w:t>
      </w:r>
      <w:r w:rsidRPr="004B3257">
        <w:rPr>
          <w:rFonts w:asciiTheme="minorHAnsi" w:hAnsiTheme="minorHAnsi"/>
          <w:color w:val="5B9BD5" w:themeColor="accent1"/>
          <w:lang w:val="fr-FR"/>
        </w:rPr>
        <w:t>durabilité "faible" et "forte"</w:t>
      </w:r>
      <w:r w:rsidR="001354B8" w:rsidRPr="004B3257">
        <w:rPr>
          <w:rFonts w:asciiTheme="minorHAnsi" w:hAnsiTheme="minorHAnsi"/>
          <w:color w:val="222222"/>
          <w:lang w:val="fr-FR"/>
        </w:rPr>
        <w:t xml:space="preserve">. </w:t>
      </w:r>
      <w:r w:rsidR="0099463E" w:rsidRPr="004B3257">
        <w:rPr>
          <w:rFonts w:asciiTheme="minorHAnsi" w:hAnsiTheme="minorHAnsi"/>
          <w:color w:val="222222"/>
          <w:lang w:val="fr-FR"/>
        </w:rPr>
        <w:t>«Durabilité faible» renvoie à l'idée que les ressources écologiques, économiques et</w:t>
      </w:r>
      <w:r w:rsidR="0099463E" w:rsidRPr="0099463E">
        <w:rPr>
          <w:rFonts w:asciiTheme="minorHAnsi" w:hAnsiTheme="minorHAnsi"/>
          <w:color w:val="222222"/>
          <w:lang w:val="fr-FR"/>
        </w:rPr>
        <w:t xml:space="preserve"> sociales peuvent être équilibrées les unes par rapport aux autres</w:t>
      </w:r>
      <w:r w:rsidR="001354B8" w:rsidRPr="0099463E">
        <w:rPr>
          <w:rFonts w:asciiTheme="minorHAnsi" w:hAnsiTheme="minorHAnsi"/>
          <w:color w:val="222222"/>
          <w:lang w:val="fr-FR"/>
        </w:rPr>
        <w:t xml:space="preserve">. </w:t>
      </w:r>
      <w:r w:rsidR="0099463E" w:rsidRPr="0099463E">
        <w:rPr>
          <w:rFonts w:asciiTheme="minorHAnsi" w:hAnsiTheme="minorHAnsi"/>
          <w:color w:val="222222"/>
          <w:lang w:val="fr-FR"/>
        </w:rPr>
        <w:t xml:space="preserve">Par exemple, dans un </w:t>
      </w:r>
      <w:r w:rsidR="0099463E" w:rsidRPr="0099463E">
        <w:rPr>
          <w:rFonts w:asciiTheme="minorHAnsi" w:hAnsiTheme="minorHAnsi"/>
          <w:color w:val="222222"/>
          <w:lang w:val="fr-FR"/>
        </w:rPr>
        <w:lastRenderedPageBreak/>
        <w:t xml:space="preserve">contexte de faible durabilité, il serait acceptable que les ressources naturelles, et donc le capital naturel, soient épuisées si elles sont associées à des quantités suffisantes de capital humain ou de capital </w:t>
      </w:r>
      <w:r w:rsidR="0099463E">
        <w:rPr>
          <w:rFonts w:asciiTheme="minorHAnsi" w:hAnsiTheme="minorHAnsi"/>
          <w:color w:val="222222"/>
          <w:lang w:val="fr-FR"/>
        </w:rPr>
        <w:t>matériel</w:t>
      </w:r>
      <w:r w:rsidR="0099463E" w:rsidRPr="0099463E">
        <w:rPr>
          <w:rFonts w:asciiTheme="minorHAnsi" w:hAnsiTheme="minorHAnsi"/>
          <w:color w:val="222222"/>
          <w:lang w:val="fr-FR"/>
        </w:rPr>
        <w:t xml:space="preserve">. L'économie et l'écologie sont </w:t>
      </w:r>
      <w:r w:rsidR="0099463E">
        <w:rPr>
          <w:rFonts w:asciiTheme="minorHAnsi" w:hAnsiTheme="minorHAnsi"/>
          <w:color w:val="222222"/>
          <w:lang w:val="fr-FR"/>
        </w:rPr>
        <w:t>équitables dans ce cas-là.</w:t>
      </w:r>
    </w:p>
    <w:p w:rsidR="00182AEA" w:rsidRDefault="0099463E" w:rsidP="000C7D61">
      <w:pPr>
        <w:pStyle w:val="NormalWeb"/>
        <w:jc w:val="both"/>
        <w:rPr>
          <w:rFonts w:asciiTheme="minorHAnsi" w:hAnsiTheme="minorHAnsi"/>
          <w:color w:val="222222"/>
          <w:lang w:val="fr-FR"/>
        </w:rPr>
      </w:pPr>
      <w:r w:rsidRPr="0099463E">
        <w:rPr>
          <w:rFonts w:asciiTheme="minorHAnsi" w:hAnsiTheme="minorHAnsi"/>
          <w:color w:val="222222"/>
          <w:lang w:val="fr-FR"/>
        </w:rPr>
        <w:t xml:space="preserve">Une durabilité forte signifie que le capital naturel n'est que très peu ou pas du tout remplaçable par le capital humain ou </w:t>
      </w:r>
      <w:r>
        <w:rPr>
          <w:rFonts w:asciiTheme="minorHAnsi" w:hAnsiTheme="minorHAnsi"/>
          <w:color w:val="222222"/>
          <w:lang w:val="fr-FR"/>
        </w:rPr>
        <w:t>matériel</w:t>
      </w:r>
      <w:r w:rsidR="00B3078A" w:rsidRPr="0099463E">
        <w:rPr>
          <w:rFonts w:asciiTheme="minorHAnsi" w:hAnsiTheme="minorHAnsi"/>
          <w:color w:val="222222"/>
          <w:lang w:val="fr-FR"/>
        </w:rPr>
        <w:t xml:space="preserve">. </w:t>
      </w:r>
      <w:r w:rsidR="00182AEA" w:rsidRPr="00182AEA">
        <w:rPr>
          <w:rFonts w:asciiTheme="minorHAnsi" w:hAnsiTheme="minorHAnsi"/>
          <w:color w:val="222222"/>
          <w:lang w:val="fr-FR"/>
        </w:rPr>
        <w:t xml:space="preserve">Cette approche correspond par exemple </w:t>
      </w:r>
      <w:r w:rsidR="00182AEA">
        <w:rPr>
          <w:rFonts w:asciiTheme="minorHAnsi" w:hAnsiTheme="minorHAnsi"/>
          <w:color w:val="222222"/>
          <w:lang w:val="fr-FR"/>
        </w:rPr>
        <w:t>au</w:t>
      </w:r>
      <w:r w:rsidR="00182AEA" w:rsidRPr="00182AEA">
        <w:rPr>
          <w:rFonts w:asciiTheme="minorHAnsi" w:hAnsiTheme="minorHAnsi"/>
          <w:color w:val="222222"/>
          <w:lang w:val="fr-FR"/>
        </w:rPr>
        <w:t xml:space="preserve"> concept d'espace environnemental, </w:t>
      </w:r>
      <w:r w:rsidR="00182AEA" w:rsidRPr="00182AEA">
        <w:rPr>
          <w:rFonts w:asciiTheme="minorHAnsi" w:hAnsiTheme="minorHAnsi"/>
          <w:color w:val="5B9BD5" w:themeColor="accent1"/>
          <w:lang w:val="fr-FR"/>
        </w:rPr>
        <w:t>l'empreinte écologique</w:t>
      </w:r>
      <w:r w:rsidR="00182AEA" w:rsidRPr="00182AEA">
        <w:rPr>
          <w:rFonts w:asciiTheme="minorHAnsi" w:hAnsiTheme="minorHAnsi"/>
          <w:color w:val="222222"/>
          <w:lang w:val="fr-FR"/>
        </w:rPr>
        <w:t xml:space="preserve"> bien connue ou le "modèle de garde-corps".</w:t>
      </w:r>
      <w:r w:rsidR="00B3078A" w:rsidRPr="00182AEA">
        <w:rPr>
          <w:rFonts w:asciiTheme="minorHAnsi" w:hAnsiTheme="minorHAnsi"/>
          <w:color w:val="222222"/>
          <w:lang w:val="fr-FR"/>
        </w:rPr>
        <w:t xml:space="preserve"> </w:t>
      </w:r>
      <w:r w:rsidR="00182AEA" w:rsidRPr="00182AEA">
        <w:rPr>
          <w:rFonts w:asciiTheme="minorHAnsi" w:hAnsiTheme="minorHAnsi"/>
          <w:color w:val="222222"/>
          <w:lang w:val="fr-FR"/>
        </w:rPr>
        <w:t xml:space="preserve">Selon lui, les paramètres écologiques, qui assurent des conditions de vie stables à long terme sur </w:t>
      </w:r>
      <w:r w:rsidR="00182AEA">
        <w:rPr>
          <w:rFonts w:asciiTheme="minorHAnsi" w:hAnsiTheme="minorHAnsi"/>
          <w:color w:val="222222"/>
          <w:lang w:val="fr-FR"/>
        </w:rPr>
        <w:t>l’ensemble du globe</w:t>
      </w:r>
      <w:r w:rsidR="00182AEA" w:rsidRPr="00182AEA">
        <w:rPr>
          <w:rFonts w:asciiTheme="minorHAnsi" w:hAnsiTheme="minorHAnsi"/>
          <w:color w:val="222222"/>
          <w:lang w:val="fr-FR"/>
        </w:rPr>
        <w:t>, forment un corridor de développement, qui doit être respecté</w:t>
      </w:r>
      <w:r w:rsidR="00182AEA">
        <w:rPr>
          <w:rFonts w:asciiTheme="minorHAnsi" w:hAnsiTheme="minorHAnsi"/>
          <w:color w:val="222222"/>
          <w:lang w:val="fr-FR"/>
        </w:rPr>
        <w:t xml:space="preserve">. </w:t>
      </w:r>
      <w:r w:rsidR="00182AEA" w:rsidRPr="00182AEA">
        <w:rPr>
          <w:rFonts w:asciiTheme="minorHAnsi" w:hAnsiTheme="minorHAnsi"/>
          <w:color w:val="222222"/>
          <w:lang w:val="fr-FR"/>
        </w:rPr>
        <w:t xml:space="preserve">Ce n’est que dans ce corridor qu’il est possible de </w:t>
      </w:r>
      <w:r w:rsidR="00182AEA">
        <w:rPr>
          <w:rFonts w:asciiTheme="minorHAnsi" w:hAnsiTheme="minorHAnsi"/>
          <w:color w:val="222222"/>
          <w:lang w:val="fr-FR"/>
        </w:rPr>
        <w:t>réaliser</w:t>
      </w:r>
      <w:r w:rsidR="00182AEA" w:rsidRPr="00182AEA">
        <w:rPr>
          <w:rFonts w:asciiTheme="minorHAnsi" w:hAnsiTheme="minorHAnsi"/>
          <w:color w:val="222222"/>
          <w:lang w:val="fr-FR"/>
        </w:rPr>
        <w:t xml:space="preserve"> des objectifs économiques et sociaux.</w:t>
      </w:r>
    </w:p>
    <w:p w:rsidR="00BF2F29" w:rsidRPr="004816C3" w:rsidRDefault="004816C3" w:rsidP="000C7D61">
      <w:pPr>
        <w:pStyle w:val="NormalWeb"/>
        <w:jc w:val="both"/>
        <w:rPr>
          <w:rFonts w:asciiTheme="minorHAnsi" w:hAnsiTheme="minorHAnsi" w:cstheme="minorHAnsi"/>
          <w:lang w:val="fr-FR"/>
        </w:rPr>
      </w:pPr>
      <w:r w:rsidRPr="004816C3">
        <w:rPr>
          <w:rFonts w:asciiTheme="minorHAnsi" w:hAnsiTheme="minorHAnsi"/>
          <w:color w:val="222222"/>
          <w:lang w:val="fr-FR"/>
        </w:rPr>
        <w:t xml:space="preserve">Du point de vue des critiques, le modèle à trois piliers du développement durable faible </w:t>
      </w:r>
      <w:r>
        <w:rPr>
          <w:rFonts w:asciiTheme="minorHAnsi" w:hAnsiTheme="minorHAnsi"/>
          <w:color w:val="222222"/>
          <w:lang w:val="fr-FR"/>
        </w:rPr>
        <w:t>est parlant</w:t>
      </w:r>
      <w:r w:rsidRPr="004816C3">
        <w:rPr>
          <w:rFonts w:asciiTheme="minorHAnsi" w:hAnsiTheme="minorHAnsi"/>
          <w:color w:val="222222"/>
          <w:lang w:val="fr-FR"/>
        </w:rPr>
        <w:t>.</w:t>
      </w:r>
      <w:r>
        <w:rPr>
          <w:rFonts w:asciiTheme="minorHAnsi" w:hAnsiTheme="minorHAnsi"/>
          <w:color w:val="222222"/>
          <w:lang w:val="fr-FR"/>
        </w:rPr>
        <w:t xml:space="preserve"> </w:t>
      </w:r>
      <w:r w:rsidRPr="004816C3">
        <w:rPr>
          <w:rFonts w:asciiTheme="minorHAnsi" w:hAnsiTheme="minorHAnsi"/>
          <w:color w:val="222222"/>
          <w:lang w:val="fr-FR"/>
        </w:rPr>
        <w:t>Par exemple, le Conseil allemand des experts économiques critique le modèle à trois piliers pour l'intégration mutuelle des préoccupations économiques, environnementales et sociales</w:t>
      </w:r>
      <w:r w:rsidR="00B3078A" w:rsidRPr="004816C3">
        <w:rPr>
          <w:rFonts w:asciiTheme="minorHAnsi" w:hAnsiTheme="minorHAnsi"/>
          <w:color w:val="222222"/>
          <w:lang w:val="fr-FR"/>
        </w:rPr>
        <w:t xml:space="preserve">. </w:t>
      </w:r>
      <w:r w:rsidRPr="004816C3">
        <w:rPr>
          <w:rFonts w:asciiTheme="minorHAnsi" w:hAnsiTheme="minorHAnsi"/>
          <w:color w:val="222222"/>
          <w:lang w:val="fr-FR"/>
        </w:rPr>
        <w:t>Il va donc à l'encontre du principe dit transversal de la politique de l'environnement, également inscrit dans le traité d'Amsterdam et qui préconise d'abord l'intégration des préoccupations environnementales dans tous les domaines politiques.</w:t>
      </w:r>
    </w:p>
    <w:p w:rsidR="00BF2F29" w:rsidRDefault="00C77253" w:rsidP="003D5CF4">
      <w:pPr>
        <w:pStyle w:val="NormalWeb"/>
        <w:numPr>
          <w:ilvl w:val="1"/>
          <w:numId w:val="28"/>
        </w:numPr>
        <w:spacing w:before="0" w:beforeAutospacing="0" w:after="0" w:afterAutospacing="0"/>
        <w:ind w:left="357" w:hanging="357"/>
        <w:jc w:val="both"/>
        <w:rPr>
          <w:rFonts w:asciiTheme="minorHAnsi" w:hAnsiTheme="minorHAnsi" w:cstheme="minorHAnsi"/>
          <w:b/>
          <w:sz w:val="22"/>
          <w:szCs w:val="22"/>
          <w:lang w:val="fr-FR"/>
        </w:rPr>
      </w:pPr>
      <w:r w:rsidRPr="00C77253">
        <w:rPr>
          <w:rFonts w:asciiTheme="minorHAnsi" w:hAnsiTheme="minorHAnsi" w:cstheme="minorHAnsi"/>
          <w:b/>
          <w:sz w:val="22"/>
          <w:szCs w:val="22"/>
          <w:lang w:val="fr-FR"/>
        </w:rPr>
        <w:t>Critique fondamentale du discours sur la durabilité</w:t>
      </w:r>
    </w:p>
    <w:p w:rsidR="003D5CF4" w:rsidRPr="003D5CF4" w:rsidRDefault="003D5CF4" w:rsidP="003D5CF4">
      <w:pPr>
        <w:pStyle w:val="NormalWeb"/>
        <w:spacing w:before="0" w:beforeAutospacing="0" w:after="0" w:afterAutospacing="0"/>
        <w:ind w:left="357"/>
        <w:jc w:val="both"/>
        <w:rPr>
          <w:rFonts w:asciiTheme="minorHAnsi" w:hAnsiTheme="minorHAnsi" w:cstheme="minorHAnsi"/>
          <w:b/>
          <w:sz w:val="12"/>
          <w:szCs w:val="12"/>
          <w:lang w:val="fr-FR"/>
        </w:rPr>
      </w:pPr>
    </w:p>
    <w:p w:rsidR="00BF2F29" w:rsidRPr="00780903" w:rsidRDefault="00780903" w:rsidP="003D5CF4">
      <w:pPr>
        <w:pStyle w:val="NormalWeb"/>
        <w:spacing w:before="0" w:beforeAutospacing="0" w:after="0" w:afterAutospacing="0"/>
        <w:jc w:val="both"/>
        <w:rPr>
          <w:rFonts w:asciiTheme="minorHAnsi" w:hAnsiTheme="minorHAnsi" w:cstheme="minorHAnsi"/>
          <w:lang w:val="fr-FR"/>
        </w:rPr>
      </w:pPr>
      <w:r w:rsidRPr="00780903">
        <w:rPr>
          <w:rFonts w:asciiTheme="minorHAnsi" w:hAnsiTheme="minorHAnsi"/>
          <w:color w:val="222222"/>
          <w:lang w:val="fr-FR"/>
        </w:rPr>
        <w:t>En général, la durabilité consiste à aligner plus étroitement l'action humaine non seulement sur l'équité intergénérationnelle, mais aussi sur la justice mondiale.</w:t>
      </w:r>
      <w:r w:rsidR="00B3078A" w:rsidRPr="00780903">
        <w:rPr>
          <w:rFonts w:asciiTheme="minorHAnsi" w:hAnsiTheme="minorHAnsi"/>
          <w:color w:val="222222"/>
          <w:lang w:val="fr-FR"/>
        </w:rPr>
        <w:t xml:space="preserve"> </w:t>
      </w:r>
      <w:r w:rsidRPr="00780903">
        <w:rPr>
          <w:rFonts w:asciiTheme="minorHAnsi" w:hAnsiTheme="minorHAnsi"/>
          <w:color w:val="222222"/>
          <w:lang w:val="fr-FR"/>
        </w:rPr>
        <w:t xml:space="preserve">La question de savoir s'il est vraiment approprié de parler de "trois piliers" au regard de cette orientation (et si les parties non essentielles du côté "économique" et "social" n'ont rien à voir avec la durabilité) n'est pas </w:t>
      </w:r>
      <w:r>
        <w:rPr>
          <w:rFonts w:asciiTheme="minorHAnsi" w:hAnsiTheme="minorHAnsi"/>
          <w:color w:val="222222"/>
          <w:lang w:val="fr-FR"/>
        </w:rPr>
        <w:t>l’unique sujet de discorde</w:t>
      </w:r>
      <w:r w:rsidRPr="00780903">
        <w:rPr>
          <w:rFonts w:asciiTheme="minorHAnsi" w:hAnsiTheme="minorHAnsi"/>
          <w:color w:val="222222"/>
          <w:lang w:val="fr-FR"/>
        </w:rPr>
        <w:t>. De même, le débat commun est accusé de trop insister sur la question fondamentale de savoir pourquoi les générations futures ainsi que les habitants d'autres régions du monde devraient faire l'objet d'une plus grande attention.</w:t>
      </w:r>
    </w:p>
    <w:p w:rsidR="00BF2F29" w:rsidRPr="00780903" w:rsidRDefault="00780903" w:rsidP="008A60B4">
      <w:pPr>
        <w:pStyle w:val="fliesstext3saeulen"/>
        <w:shd w:val="clear" w:color="auto" w:fill="FFFFFF"/>
        <w:spacing w:before="0" w:beforeAutospacing="0" w:after="0" w:afterAutospacing="0"/>
        <w:jc w:val="both"/>
        <w:rPr>
          <w:lang w:val="fr-FR"/>
        </w:rPr>
      </w:pPr>
      <w:r w:rsidRPr="00780903">
        <w:rPr>
          <w:lang w:val="fr-FR"/>
        </w:rPr>
        <w:t>(voir</w:t>
      </w:r>
      <w:r w:rsidR="00BF2F29" w:rsidRPr="00780903">
        <w:rPr>
          <w:lang w:val="fr-FR"/>
        </w:rPr>
        <w:t xml:space="preserve"> </w:t>
      </w:r>
      <w:hyperlink r:id="rId26" w:history="1">
        <w:r w:rsidR="00BF2F29" w:rsidRPr="00780903">
          <w:rPr>
            <w:rStyle w:val="Lienhypertexte"/>
            <w:lang w:val="fr-FR"/>
          </w:rPr>
          <w:t>https://de.wikipedia.org/wiki/Drei-S%C3%A4ulen-Modell_(Nachhaltigkeit</w:t>
        </w:r>
      </w:hyperlink>
      <w:r w:rsidR="00BF2F29" w:rsidRPr="00780903">
        <w:rPr>
          <w:lang w:val="fr-FR"/>
        </w:rPr>
        <w:t xml:space="preserve"> 23.01.2018)</w:t>
      </w:r>
    </w:p>
    <w:p w:rsidR="00311E22" w:rsidRPr="00780903" w:rsidRDefault="00311E22" w:rsidP="00311E22">
      <w:pPr>
        <w:jc w:val="both"/>
        <w:rPr>
          <w:lang w:val="fr-FR"/>
        </w:rPr>
      </w:pPr>
      <w:bookmarkStart w:id="3" w:name="_OER_–_PART_2"/>
      <w:bookmarkEnd w:id="3"/>
    </w:p>
    <w:p w:rsidR="007F7BFF" w:rsidRDefault="007F7BFF" w:rsidP="00311E22">
      <w:pPr>
        <w:pStyle w:val="Titre1"/>
        <w:rPr>
          <w:lang w:val="en-US"/>
        </w:rPr>
      </w:pPr>
      <w:r w:rsidRPr="00311E22">
        <w:rPr>
          <w:lang w:val="en-US"/>
        </w:rPr>
        <w:t>R</w:t>
      </w:r>
      <w:r w:rsidR="00311E22">
        <w:rPr>
          <w:lang w:val="en-US"/>
        </w:rPr>
        <w:t>EL</w:t>
      </w:r>
      <w:r w:rsidRPr="00311E22">
        <w:rPr>
          <w:lang w:val="en-US"/>
        </w:rPr>
        <w:t xml:space="preserve"> – PART</w:t>
      </w:r>
      <w:r w:rsidR="00311E22">
        <w:rPr>
          <w:lang w:val="en-US"/>
        </w:rPr>
        <w:t>IE</w:t>
      </w:r>
      <w:r w:rsidRPr="00311E22">
        <w:rPr>
          <w:lang w:val="en-US"/>
        </w:rPr>
        <w:t xml:space="preserve"> 3</w:t>
      </w:r>
    </w:p>
    <w:p w:rsidR="00311E22" w:rsidRPr="00311E22" w:rsidRDefault="00311E22" w:rsidP="008A60B4">
      <w:pPr>
        <w:spacing w:after="0" w:line="240" w:lineRule="auto"/>
        <w:rPr>
          <w:lang w:val="en-US"/>
        </w:rPr>
      </w:pPr>
    </w:p>
    <w:p w:rsidR="007F7BFF" w:rsidRPr="00780903" w:rsidRDefault="00780903" w:rsidP="000C7D61">
      <w:pPr>
        <w:jc w:val="both"/>
        <w:rPr>
          <w:b/>
          <w:sz w:val="28"/>
          <w:szCs w:val="28"/>
          <w:lang w:val="fr-FR"/>
        </w:rPr>
      </w:pPr>
      <w:r w:rsidRPr="00780903">
        <w:rPr>
          <w:b/>
          <w:sz w:val="28"/>
          <w:szCs w:val="28"/>
          <w:lang w:val="fr-FR"/>
        </w:rPr>
        <w:t>Une sélection de courtes vidéos sur le développement durable (You Tube)</w:t>
      </w:r>
    </w:p>
    <w:p w:rsidR="008E71B7" w:rsidRDefault="008E71B7" w:rsidP="000C7D61">
      <w:pPr>
        <w:pStyle w:val="NormalWeb"/>
        <w:jc w:val="both"/>
        <w:rPr>
          <w:rFonts w:asciiTheme="minorHAnsi" w:hAnsiTheme="minorHAnsi" w:cstheme="minorHAnsi"/>
          <w:b/>
          <w:color w:val="000000" w:themeColor="text1"/>
          <w:sz w:val="22"/>
          <w:szCs w:val="22"/>
          <w:lang w:val="fr-FR"/>
        </w:rPr>
      </w:pPr>
      <w:r w:rsidRPr="008E71B7">
        <w:rPr>
          <w:rFonts w:asciiTheme="minorHAnsi" w:hAnsiTheme="minorHAnsi" w:cstheme="minorHAnsi"/>
          <w:b/>
          <w:color w:val="000000" w:themeColor="text1"/>
          <w:sz w:val="22"/>
          <w:szCs w:val="22"/>
          <w:lang w:val="fr-FR"/>
        </w:rPr>
        <w:t>Vidéos utiles pour expliquer le concept de durabilité / concept de développement durable</w:t>
      </w:r>
    </w:p>
    <w:p w:rsidR="00223E0E" w:rsidRPr="00602602" w:rsidRDefault="00223E0E" w:rsidP="000C7D61">
      <w:pPr>
        <w:jc w:val="both"/>
        <w:rPr>
          <w:rFonts w:cstheme="minorHAnsi"/>
          <w:b/>
          <w:u w:val="single"/>
        </w:rPr>
      </w:pPr>
      <w:r w:rsidRPr="00602602">
        <w:rPr>
          <w:rFonts w:cstheme="minorHAnsi"/>
          <w:b/>
          <w:u w:val="single"/>
        </w:rPr>
        <w:t xml:space="preserve">EN </w:t>
      </w:r>
      <w:r w:rsidR="008E71B7">
        <w:rPr>
          <w:rFonts w:cstheme="minorHAnsi"/>
          <w:b/>
          <w:u w:val="single"/>
        </w:rPr>
        <w:t>et</w:t>
      </w:r>
      <w:r w:rsidRPr="00602602">
        <w:rPr>
          <w:rFonts w:cstheme="minorHAnsi"/>
          <w:b/>
          <w:u w:val="single"/>
        </w:rPr>
        <w:t xml:space="preserve"> DE</w:t>
      </w:r>
      <w:r w:rsidR="008E71B7">
        <w:rPr>
          <w:rFonts w:cstheme="minorHAnsi"/>
          <w:b/>
          <w:u w:val="single"/>
        </w:rPr>
        <w:t xml:space="preserve"> </w:t>
      </w:r>
      <w:r w:rsidRPr="00602602">
        <w:rPr>
          <w:rFonts w:cstheme="minorHAnsi"/>
          <w:b/>
          <w:u w:val="single"/>
        </w:rPr>
        <w:t>:</w:t>
      </w:r>
    </w:p>
    <w:p w:rsidR="00A97F2F" w:rsidRDefault="008E71B7" w:rsidP="003D5CF4">
      <w:pPr>
        <w:spacing w:after="0"/>
        <w:jc w:val="both"/>
        <w:rPr>
          <w:rFonts w:cstheme="minorHAnsi"/>
          <w:u w:val="single"/>
        </w:rPr>
      </w:pPr>
      <w:r w:rsidRPr="008E71B7">
        <w:rPr>
          <w:rFonts w:cstheme="minorHAnsi"/>
          <w:b/>
          <w:u w:val="single"/>
        </w:rPr>
        <w:t>Vidéo</w:t>
      </w:r>
      <w:r>
        <w:rPr>
          <w:rFonts w:cstheme="minorHAnsi"/>
          <w:b/>
          <w:u w:val="single"/>
        </w:rPr>
        <w:t xml:space="preserve"> </w:t>
      </w:r>
      <w:r w:rsidRPr="008E71B7">
        <w:rPr>
          <w:rFonts w:cstheme="minorHAnsi"/>
          <w:b/>
          <w:u w:val="single"/>
        </w:rPr>
        <w:t xml:space="preserve">: La durabilité expliqué simplement / Nachhaltigkeit einfach erklärt in D und EN </w:t>
      </w:r>
      <w:r w:rsidRPr="008E71B7">
        <w:rPr>
          <w:rFonts w:cstheme="minorHAnsi"/>
          <w:u w:val="single"/>
        </w:rPr>
        <w:t>(4 min)</w:t>
      </w:r>
      <w:r w:rsidR="00A97F2F" w:rsidRPr="008F3BC9">
        <w:rPr>
          <w:rFonts w:cstheme="minorHAnsi"/>
          <w:b/>
          <w:u w:val="single"/>
        </w:rPr>
        <w:t xml:space="preserve"> </w:t>
      </w:r>
    </w:p>
    <w:p w:rsidR="00A97F2F" w:rsidRDefault="00EF21B5" w:rsidP="003D5CF4">
      <w:pPr>
        <w:spacing w:after="0"/>
        <w:jc w:val="both"/>
        <w:rPr>
          <w:rFonts w:cstheme="minorHAnsi"/>
          <w:u w:val="single"/>
        </w:rPr>
      </w:pPr>
      <w:hyperlink r:id="rId27" w:history="1">
        <w:r w:rsidR="00A97F2F" w:rsidRPr="00F96CFA">
          <w:rPr>
            <w:rStyle w:val="Lienhypertexte"/>
            <w:rFonts w:cstheme="minorHAnsi"/>
          </w:rPr>
          <w:t>https://www.youtube.com/watch?v=RcNKHQb8QIc</w:t>
        </w:r>
      </w:hyperlink>
      <w:r w:rsidR="00240F7C">
        <w:rPr>
          <w:rFonts w:cstheme="minorHAnsi"/>
          <w:u w:val="single"/>
        </w:rPr>
        <w:t xml:space="preserve"> (Deutsche Version)</w:t>
      </w:r>
    </w:p>
    <w:p w:rsidR="00240F7C" w:rsidRDefault="00EF21B5" w:rsidP="003D5CF4">
      <w:pPr>
        <w:spacing w:after="0"/>
        <w:jc w:val="both"/>
        <w:rPr>
          <w:rFonts w:cstheme="minorHAnsi"/>
          <w:u w:val="single"/>
        </w:rPr>
      </w:pPr>
      <w:hyperlink r:id="rId28" w:history="1">
        <w:r w:rsidR="00240F7C" w:rsidRPr="00F96CFA">
          <w:rPr>
            <w:rStyle w:val="Lienhypertexte"/>
            <w:rFonts w:cstheme="minorHAnsi"/>
          </w:rPr>
          <w:t>https://www.youtube.com/watch?v=RcNKHQb8QIc</w:t>
        </w:r>
      </w:hyperlink>
      <w:r w:rsidR="00240F7C">
        <w:rPr>
          <w:rFonts w:cstheme="minorHAnsi"/>
          <w:u w:val="single"/>
        </w:rPr>
        <w:t xml:space="preserve"> (Englische Version)</w:t>
      </w:r>
    </w:p>
    <w:p w:rsidR="00240F7C" w:rsidRDefault="00240F7C" w:rsidP="003D5CF4">
      <w:pPr>
        <w:spacing w:after="0" w:line="240" w:lineRule="auto"/>
        <w:jc w:val="both"/>
        <w:rPr>
          <w:rFonts w:cstheme="minorHAnsi"/>
          <w:u w:val="single"/>
        </w:rPr>
      </w:pPr>
    </w:p>
    <w:p w:rsidR="00223E0E" w:rsidRPr="00FA46AA" w:rsidRDefault="00223E0E" w:rsidP="000C7D61">
      <w:pPr>
        <w:jc w:val="both"/>
        <w:rPr>
          <w:rFonts w:cstheme="minorHAnsi"/>
          <w:b/>
          <w:u w:val="single"/>
          <w:lang w:val="fr-FR"/>
        </w:rPr>
      </w:pPr>
      <w:r w:rsidRPr="00FA46AA">
        <w:rPr>
          <w:rFonts w:cstheme="minorHAnsi"/>
          <w:b/>
          <w:u w:val="single"/>
          <w:lang w:val="fr-FR"/>
        </w:rPr>
        <w:t>DE</w:t>
      </w:r>
      <w:r w:rsidR="008E71B7">
        <w:rPr>
          <w:rFonts w:cstheme="minorHAnsi"/>
          <w:b/>
          <w:u w:val="single"/>
          <w:lang w:val="fr-FR"/>
        </w:rPr>
        <w:t xml:space="preserve"> </w:t>
      </w:r>
      <w:r w:rsidRPr="00FA46AA">
        <w:rPr>
          <w:rFonts w:cstheme="minorHAnsi"/>
          <w:b/>
          <w:u w:val="single"/>
          <w:lang w:val="fr-FR"/>
        </w:rPr>
        <w:t>:</w:t>
      </w:r>
      <w:r w:rsidR="008E71B7">
        <w:rPr>
          <w:rFonts w:cstheme="minorHAnsi"/>
          <w:b/>
          <w:u w:val="single"/>
          <w:lang w:val="fr-FR"/>
        </w:rPr>
        <w:t xml:space="preserve"> </w:t>
      </w:r>
    </w:p>
    <w:p w:rsidR="00B85D19" w:rsidRPr="008E71B7" w:rsidRDefault="008E71B7" w:rsidP="003D5CF4">
      <w:pPr>
        <w:spacing w:after="0"/>
        <w:jc w:val="both"/>
        <w:rPr>
          <w:rFonts w:cstheme="minorHAnsi"/>
          <w:b/>
          <w:u w:val="single"/>
          <w:lang w:val="fr-FR"/>
        </w:rPr>
      </w:pPr>
      <w:r w:rsidRPr="008E71B7">
        <w:rPr>
          <w:rFonts w:cstheme="minorHAnsi"/>
          <w:b/>
          <w:u w:val="single"/>
          <w:lang w:val="fr-FR"/>
        </w:rPr>
        <w:t>ou utilisez 2 vidéos qui vont ensemble (DE)</w:t>
      </w:r>
    </w:p>
    <w:p w:rsidR="00F5680D" w:rsidRPr="009A1104" w:rsidRDefault="009A1104" w:rsidP="003D5CF4">
      <w:pPr>
        <w:spacing w:after="0"/>
        <w:jc w:val="both"/>
        <w:rPr>
          <w:rFonts w:cstheme="minorHAnsi"/>
          <w:b/>
        </w:rPr>
      </w:pPr>
      <w:r w:rsidRPr="009A1104">
        <w:rPr>
          <w:rFonts w:cstheme="minorHAnsi"/>
          <w:b/>
        </w:rPr>
        <w:lastRenderedPageBreak/>
        <w:t>Was ist Nachhaltigkeit</w:t>
      </w:r>
    </w:p>
    <w:p w:rsidR="009A1104" w:rsidRDefault="00EF21B5" w:rsidP="003D5CF4">
      <w:pPr>
        <w:spacing w:after="0"/>
        <w:jc w:val="both"/>
        <w:rPr>
          <w:rFonts w:cstheme="minorHAnsi"/>
          <w:u w:val="single"/>
        </w:rPr>
      </w:pPr>
      <w:hyperlink r:id="rId29" w:history="1">
        <w:r w:rsidR="007F7BFF" w:rsidRPr="00B34FA4">
          <w:rPr>
            <w:rStyle w:val="Lienhypertexte"/>
            <w:rFonts w:cstheme="minorHAnsi"/>
          </w:rPr>
          <w:t>https://www.youtube.com/watch?v=3CivHKZDhK8</w:t>
        </w:r>
      </w:hyperlink>
    </w:p>
    <w:p w:rsidR="00B85D19" w:rsidRPr="009A1104" w:rsidRDefault="00B85D19" w:rsidP="003D5CF4">
      <w:pPr>
        <w:spacing w:after="0"/>
        <w:jc w:val="both"/>
        <w:rPr>
          <w:rFonts w:cstheme="minorHAnsi"/>
          <w:b/>
          <w:u w:val="single"/>
        </w:rPr>
      </w:pPr>
      <w:r w:rsidRPr="009A1104">
        <w:rPr>
          <w:rFonts w:cstheme="minorHAnsi"/>
          <w:b/>
          <w:u w:val="single"/>
        </w:rPr>
        <w:t>Das Dreieck der Nachhaltigkeit plus Politik und Bulletfragen …</w:t>
      </w:r>
    </w:p>
    <w:p w:rsidR="00B85D19" w:rsidRDefault="00EF21B5" w:rsidP="003D5CF4">
      <w:pPr>
        <w:spacing w:after="0"/>
        <w:jc w:val="both"/>
        <w:rPr>
          <w:rStyle w:val="Lienhypertexte"/>
        </w:rPr>
      </w:pPr>
      <w:hyperlink r:id="rId30" w:history="1">
        <w:r w:rsidR="00B85D19" w:rsidRPr="00CE2EDA">
          <w:rPr>
            <w:rStyle w:val="Lienhypertexte"/>
          </w:rPr>
          <w:t>https://www.youtube.com/watch?v=TAlJS-qG66s</w:t>
        </w:r>
      </w:hyperlink>
    </w:p>
    <w:p w:rsidR="00223E0E" w:rsidRPr="003D5CF4" w:rsidRDefault="00223E0E" w:rsidP="003D5CF4">
      <w:pPr>
        <w:spacing w:after="0" w:line="240" w:lineRule="auto"/>
        <w:jc w:val="both"/>
        <w:rPr>
          <w:rFonts w:cstheme="minorHAnsi"/>
        </w:rPr>
      </w:pPr>
    </w:p>
    <w:p w:rsidR="00223E0E" w:rsidRPr="00E01A7E" w:rsidRDefault="00223E0E" w:rsidP="000C7D61">
      <w:pPr>
        <w:jc w:val="both"/>
        <w:rPr>
          <w:rStyle w:val="Lienhypertexte"/>
          <w:b/>
          <w:color w:val="000000" w:themeColor="text1"/>
          <w:lang w:val="en-GB"/>
        </w:rPr>
      </w:pPr>
      <w:r w:rsidRPr="00E01A7E">
        <w:rPr>
          <w:rStyle w:val="Lienhypertexte"/>
          <w:b/>
          <w:color w:val="000000" w:themeColor="text1"/>
          <w:lang w:val="en-GB"/>
        </w:rPr>
        <w:t>EN</w:t>
      </w:r>
      <w:r w:rsidR="008E71B7">
        <w:rPr>
          <w:rStyle w:val="Lienhypertexte"/>
          <w:b/>
          <w:color w:val="000000" w:themeColor="text1"/>
          <w:lang w:val="en-GB"/>
        </w:rPr>
        <w:t xml:space="preserve"> </w:t>
      </w:r>
      <w:r w:rsidRPr="00E01A7E">
        <w:rPr>
          <w:rStyle w:val="Lienhypertexte"/>
          <w:b/>
          <w:color w:val="000000" w:themeColor="text1"/>
          <w:lang w:val="en-GB"/>
        </w:rPr>
        <w:t>:</w:t>
      </w:r>
    </w:p>
    <w:p w:rsidR="00D701EC" w:rsidRPr="00E01A7E" w:rsidRDefault="00D701EC" w:rsidP="003D5CF4">
      <w:pPr>
        <w:spacing w:after="0"/>
        <w:jc w:val="both"/>
        <w:rPr>
          <w:rStyle w:val="Lienhypertexte"/>
          <w:b/>
          <w:color w:val="000000" w:themeColor="text1"/>
          <w:lang w:val="en-GB"/>
        </w:rPr>
      </w:pPr>
      <w:r w:rsidRPr="00E01A7E">
        <w:rPr>
          <w:rStyle w:val="Lienhypertexte"/>
          <w:b/>
          <w:color w:val="000000" w:themeColor="text1"/>
          <w:lang w:val="en-GB"/>
        </w:rPr>
        <w:t>What is sustainable development</w:t>
      </w:r>
    </w:p>
    <w:p w:rsidR="00D701EC" w:rsidRDefault="00EF21B5" w:rsidP="003D5CF4">
      <w:pPr>
        <w:spacing w:after="0"/>
        <w:jc w:val="both"/>
        <w:rPr>
          <w:lang w:val="en-GB"/>
        </w:rPr>
      </w:pPr>
      <w:hyperlink r:id="rId31" w:history="1">
        <w:r w:rsidR="00D701EC" w:rsidRPr="00E01A7E">
          <w:rPr>
            <w:rStyle w:val="Lienhypertexte"/>
            <w:lang w:val="en-GB"/>
          </w:rPr>
          <w:t>https://www.youtube.com/watch?v=7V8oFI4GYMY</w:t>
        </w:r>
      </w:hyperlink>
      <w:r w:rsidR="00D701EC" w:rsidRPr="00E01A7E">
        <w:rPr>
          <w:lang w:val="en-GB"/>
        </w:rPr>
        <w:t xml:space="preserve"> </w:t>
      </w:r>
    </w:p>
    <w:p w:rsidR="003D5CF4" w:rsidRPr="00E01A7E" w:rsidRDefault="003D5CF4" w:rsidP="003D5CF4">
      <w:pPr>
        <w:spacing w:after="0"/>
        <w:jc w:val="both"/>
        <w:rPr>
          <w:lang w:val="en-GB"/>
        </w:rPr>
      </w:pPr>
    </w:p>
    <w:p w:rsidR="00D75703" w:rsidRPr="00E01A7E" w:rsidRDefault="00D75703" w:rsidP="000C7D61">
      <w:pPr>
        <w:pStyle w:val="Titre1"/>
        <w:rPr>
          <w:lang w:val="en-GB"/>
        </w:rPr>
      </w:pPr>
      <w:bookmarkStart w:id="4" w:name="_OER_–_PART_3"/>
      <w:bookmarkEnd w:id="4"/>
      <w:r w:rsidRPr="00E01A7E">
        <w:rPr>
          <w:lang w:val="en-GB"/>
        </w:rPr>
        <w:t>R</w:t>
      </w:r>
      <w:r w:rsidR="001642F0">
        <w:rPr>
          <w:lang w:val="en-GB"/>
        </w:rPr>
        <w:t>EL</w:t>
      </w:r>
      <w:r w:rsidRPr="00E01A7E">
        <w:rPr>
          <w:lang w:val="en-GB"/>
        </w:rPr>
        <w:t xml:space="preserve"> – PART</w:t>
      </w:r>
      <w:r w:rsidR="001642F0">
        <w:rPr>
          <w:lang w:val="en-GB"/>
        </w:rPr>
        <w:t>IE</w:t>
      </w:r>
      <w:r w:rsidRPr="00E01A7E">
        <w:rPr>
          <w:lang w:val="en-GB"/>
        </w:rPr>
        <w:t xml:space="preserve"> 4</w:t>
      </w:r>
    </w:p>
    <w:p w:rsidR="00061FF1" w:rsidRDefault="00061FF1" w:rsidP="000C7D61">
      <w:pPr>
        <w:jc w:val="both"/>
        <w:rPr>
          <w:b/>
          <w:sz w:val="28"/>
          <w:szCs w:val="28"/>
          <w:lang w:val="en-GB"/>
        </w:rPr>
      </w:pPr>
    </w:p>
    <w:p w:rsidR="00691D59" w:rsidRPr="004B3257" w:rsidRDefault="004B3257" w:rsidP="000C7D61">
      <w:pPr>
        <w:jc w:val="both"/>
        <w:rPr>
          <w:b/>
          <w:sz w:val="28"/>
          <w:szCs w:val="28"/>
          <w:highlight w:val="yellow"/>
          <w:lang w:val="fr-FR"/>
        </w:rPr>
      </w:pPr>
      <w:r w:rsidRPr="004B3257">
        <w:rPr>
          <w:b/>
          <w:sz w:val="28"/>
          <w:szCs w:val="28"/>
          <w:lang w:val="fr-FR"/>
        </w:rPr>
        <w:t xml:space="preserve">PDF / Information / Synthèse du travail Fiche avec exercices / questions </w:t>
      </w:r>
      <w:r>
        <w:rPr>
          <w:b/>
          <w:sz w:val="28"/>
          <w:szCs w:val="28"/>
          <w:lang w:val="fr-FR"/>
        </w:rPr>
        <w:t>pour</w:t>
      </w:r>
      <w:r w:rsidRPr="004B3257">
        <w:rPr>
          <w:b/>
          <w:sz w:val="28"/>
          <w:szCs w:val="28"/>
          <w:lang w:val="fr-FR"/>
        </w:rPr>
        <w:t xml:space="preserve"> travailler sur et avec la notion de développement durable</w:t>
      </w:r>
    </w:p>
    <w:p w:rsidR="004B3257" w:rsidRDefault="004B3257" w:rsidP="000C7D61">
      <w:pPr>
        <w:jc w:val="both"/>
        <w:rPr>
          <w:lang w:val="fr-FR"/>
        </w:rPr>
      </w:pPr>
      <w:r w:rsidRPr="004B3257">
        <w:rPr>
          <w:lang w:val="fr-FR"/>
        </w:rPr>
        <w:t xml:space="preserve">Les contributions suivantes peuvent être préparées sous forme de documentation et de feuille de travail pour les </w:t>
      </w:r>
      <w:r>
        <w:rPr>
          <w:lang w:val="fr-FR"/>
        </w:rPr>
        <w:t>étudiants participant à</w:t>
      </w:r>
      <w:r w:rsidRPr="004B3257">
        <w:rPr>
          <w:lang w:val="fr-FR"/>
        </w:rPr>
        <w:t xml:space="preserve"> la conférence / </w:t>
      </w:r>
      <w:r>
        <w:rPr>
          <w:lang w:val="fr-FR"/>
        </w:rPr>
        <w:t>opinion/avis</w:t>
      </w:r>
      <w:r w:rsidRPr="004B3257">
        <w:rPr>
          <w:lang w:val="fr-FR"/>
        </w:rPr>
        <w:t xml:space="preserve"> et vidéo sur la durabilité et le développement durable. </w:t>
      </w:r>
      <w:r>
        <w:rPr>
          <w:lang w:val="fr-FR"/>
        </w:rPr>
        <w:t>Elles peuvent</w:t>
      </w:r>
      <w:r w:rsidRPr="004B3257">
        <w:rPr>
          <w:lang w:val="fr-FR"/>
        </w:rPr>
        <w:t xml:space="preserve"> être utilisé</w:t>
      </w:r>
      <w:r>
        <w:rPr>
          <w:lang w:val="fr-FR"/>
        </w:rPr>
        <w:t>es</w:t>
      </w:r>
      <w:r w:rsidRPr="004B3257">
        <w:rPr>
          <w:lang w:val="fr-FR"/>
        </w:rPr>
        <w:t xml:space="preserve"> pour résumer et </w:t>
      </w:r>
      <w:r>
        <w:rPr>
          <w:lang w:val="fr-FR"/>
        </w:rPr>
        <w:t>vérifier/examiner les commentaires</w:t>
      </w:r>
      <w:r w:rsidRPr="004B3257">
        <w:rPr>
          <w:lang w:val="fr-FR"/>
        </w:rPr>
        <w:t xml:space="preserve"> et la vidéo. </w:t>
      </w:r>
      <w:r>
        <w:rPr>
          <w:lang w:val="fr-FR"/>
        </w:rPr>
        <w:t>Elles</w:t>
      </w:r>
      <w:r w:rsidRPr="004B3257">
        <w:rPr>
          <w:lang w:val="fr-FR"/>
        </w:rPr>
        <w:t xml:space="preserve"> devrai</w:t>
      </w:r>
      <w:r>
        <w:rPr>
          <w:lang w:val="fr-FR"/>
        </w:rPr>
        <w:t>en</w:t>
      </w:r>
      <w:r w:rsidRPr="004B3257">
        <w:rPr>
          <w:lang w:val="fr-FR"/>
        </w:rPr>
        <w:t>t également être utilisé</w:t>
      </w:r>
      <w:r>
        <w:rPr>
          <w:lang w:val="fr-FR"/>
        </w:rPr>
        <w:t>es</w:t>
      </w:r>
      <w:r w:rsidRPr="004B3257">
        <w:rPr>
          <w:lang w:val="fr-FR"/>
        </w:rPr>
        <w:t xml:space="preserve"> pour réfléchir sur le sujet et établir le lien avec ses propres pratiques, habitudes et </w:t>
      </w:r>
      <w:r w:rsidR="00A9698F">
        <w:rPr>
          <w:lang w:val="fr-FR"/>
        </w:rPr>
        <w:t>conditions de</w:t>
      </w:r>
      <w:r w:rsidRPr="004B3257">
        <w:rPr>
          <w:lang w:val="fr-FR"/>
        </w:rPr>
        <w:t xml:space="preserve"> vie.</w:t>
      </w:r>
    </w:p>
    <w:p w:rsidR="00A9698F" w:rsidRPr="004B3257" w:rsidRDefault="00A9698F" w:rsidP="000C7D61">
      <w:pPr>
        <w:jc w:val="both"/>
        <w:rPr>
          <w:highlight w:val="yellow"/>
          <w:lang w:val="fr-FR"/>
        </w:rPr>
      </w:pPr>
    </w:p>
    <w:tbl>
      <w:tblPr>
        <w:tblStyle w:val="Grilledutableau"/>
        <w:tblW w:w="0" w:type="auto"/>
        <w:tblLook w:val="04A0" w:firstRow="1" w:lastRow="0" w:firstColumn="1" w:lastColumn="0" w:noHBand="0" w:noVBand="1"/>
      </w:tblPr>
      <w:tblGrid>
        <w:gridCol w:w="9062"/>
      </w:tblGrid>
      <w:tr w:rsidR="00C9630D" w:rsidRPr="00A459F1" w:rsidTr="003207CF">
        <w:tc>
          <w:tcPr>
            <w:tcW w:w="9062" w:type="dxa"/>
          </w:tcPr>
          <w:p w:rsidR="00C9630D" w:rsidRPr="00A9698F" w:rsidRDefault="00A9698F" w:rsidP="000C7D61">
            <w:pPr>
              <w:jc w:val="both"/>
              <w:rPr>
                <w:rFonts w:cstheme="minorHAnsi"/>
                <w:b/>
                <w:sz w:val="28"/>
                <w:szCs w:val="28"/>
                <w:u w:val="single"/>
                <w:lang w:val="fr-FR"/>
              </w:rPr>
            </w:pPr>
            <w:r>
              <w:rPr>
                <w:rFonts w:cstheme="minorHAnsi"/>
                <w:b/>
                <w:sz w:val="28"/>
                <w:szCs w:val="28"/>
                <w:u w:val="single"/>
                <w:lang w:val="fr-FR"/>
              </w:rPr>
              <w:t>Durabilité</w:t>
            </w:r>
            <w:r w:rsidRPr="00A9698F">
              <w:rPr>
                <w:rFonts w:cstheme="minorHAnsi"/>
                <w:b/>
                <w:sz w:val="28"/>
                <w:szCs w:val="28"/>
                <w:u w:val="single"/>
                <w:lang w:val="fr-FR"/>
              </w:rPr>
              <w:t xml:space="preserve"> et développemen</w:t>
            </w:r>
            <w:r>
              <w:rPr>
                <w:rFonts w:cstheme="minorHAnsi"/>
                <w:b/>
                <w:sz w:val="28"/>
                <w:szCs w:val="28"/>
                <w:u w:val="single"/>
                <w:lang w:val="fr-FR"/>
              </w:rPr>
              <w:t>t durable - Définition / Concept</w:t>
            </w:r>
          </w:p>
          <w:p w:rsidR="00C9630D" w:rsidRPr="007F1805" w:rsidRDefault="007F1805" w:rsidP="000C7D61">
            <w:pPr>
              <w:pStyle w:val="NormalWeb"/>
              <w:shd w:val="clear" w:color="auto" w:fill="669966"/>
              <w:jc w:val="both"/>
              <w:rPr>
                <w:rStyle w:val="smallgrn1"/>
                <w:rFonts w:ascii="Arial" w:hAnsi="Arial" w:cs="Arial"/>
                <w:lang w:val="fr-FR"/>
              </w:rPr>
            </w:pPr>
            <w:r>
              <w:rPr>
                <w:rFonts w:ascii="Arial" w:hAnsi="Arial" w:cs="Arial"/>
                <w:color w:val="FFFFFF"/>
                <w:sz w:val="23"/>
                <w:szCs w:val="23"/>
                <w:lang w:val="fr-FR"/>
              </w:rPr>
              <w:t>"D</w:t>
            </w:r>
            <w:r w:rsidRPr="007F1805">
              <w:rPr>
                <w:rFonts w:ascii="Arial" w:hAnsi="Arial" w:cs="Arial"/>
                <w:color w:val="FFFFFF"/>
                <w:sz w:val="23"/>
                <w:szCs w:val="23"/>
                <w:lang w:val="fr-FR"/>
              </w:rPr>
              <w:t xml:space="preserve">éveloppement qui répond aux besoins du présent sans compromettre la capacité des générations futures de répondre aux leurs. </w:t>
            </w:r>
            <w:r w:rsidRPr="007F1805">
              <w:rPr>
                <w:rStyle w:val="smallgrn1"/>
                <w:rFonts w:ascii="Arial" w:hAnsi="Arial" w:cs="Arial"/>
                <w:lang w:val="fr-FR"/>
              </w:rPr>
              <w:t>"Rapport Bruntland pour la Commission mondiale sur l'environnement et le développement (1992)</w:t>
            </w:r>
            <w:r w:rsidR="00C9630D" w:rsidRPr="007F1805">
              <w:rPr>
                <w:rFonts w:ascii="Arial" w:hAnsi="Arial" w:cs="Arial"/>
                <w:color w:val="FFFFFF"/>
                <w:sz w:val="23"/>
                <w:szCs w:val="23"/>
                <w:lang w:val="fr-FR"/>
              </w:rPr>
              <w:t xml:space="preserve"> </w:t>
            </w:r>
          </w:p>
          <w:p w:rsidR="00C9630D" w:rsidRPr="003D5CF4" w:rsidRDefault="00C9630D" w:rsidP="000C7D61">
            <w:pPr>
              <w:jc w:val="both"/>
              <w:rPr>
                <w:rFonts w:cstheme="minorHAnsi"/>
                <w:lang w:val="fr-FR"/>
              </w:rPr>
            </w:pPr>
            <w:r w:rsidRPr="003D5CF4">
              <w:rPr>
                <w:rFonts w:cstheme="minorHAnsi"/>
                <w:lang w:val="fr-FR"/>
              </w:rPr>
              <w:t>„</w:t>
            </w:r>
            <w:r w:rsidR="003D5CF4">
              <w:t xml:space="preserve"> </w:t>
            </w:r>
            <w:r w:rsidR="003D5CF4" w:rsidRPr="003D5CF4">
              <w:rPr>
                <w:color w:val="222222"/>
                <w:lang w:val="fr-FR"/>
              </w:rPr>
              <w:t>Le développement durable est un développement qui permet aux générations vivantes de répondre à leurs besoins sans compromettre la capacité des générations futures à satisfaire leurs propres besoins.</w:t>
            </w:r>
            <w:r w:rsidR="00B3078A" w:rsidRPr="003D5CF4">
              <w:rPr>
                <w:rFonts w:cstheme="minorHAnsi"/>
                <w:lang w:val="fr-FR"/>
              </w:rPr>
              <w:t>”</w:t>
            </w:r>
          </w:p>
          <w:p w:rsidR="00C9630D" w:rsidRPr="003D5CF4" w:rsidRDefault="00C9630D" w:rsidP="000C7D61">
            <w:pPr>
              <w:jc w:val="both"/>
              <w:rPr>
                <w:rFonts w:cstheme="minorHAnsi"/>
                <w:u w:val="single"/>
                <w:lang w:val="fr-FR"/>
              </w:rPr>
            </w:pPr>
          </w:p>
          <w:p w:rsidR="00C9630D" w:rsidRPr="004F3850" w:rsidRDefault="00B3078A" w:rsidP="000C7D61">
            <w:pPr>
              <w:jc w:val="both"/>
              <w:rPr>
                <w:rFonts w:cstheme="minorHAnsi"/>
                <w:u w:val="single"/>
                <w:lang w:val="fr-FR"/>
              </w:rPr>
            </w:pPr>
            <w:r w:rsidRPr="004F3850">
              <w:rPr>
                <w:rFonts w:cstheme="minorHAnsi"/>
                <w:u w:val="single"/>
                <w:lang w:val="fr-FR"/>
              </w:rPr>
              <w:t>O</w:t>
            </w:r>
            <w:r w:rsidR="003D5CF4" w:rsidRPr="004F3850">
              <w:rPr>
                <w:rFonts w:cstheme="minorHAnsi"/>
                <w:u w:val="single"/>
                <w:lang w:val="fr-FR"/>
              </w:rPr>
              <w:t xml:space="preserve">u </w:t>
            </w:r>
            <w:r w:rsidR="00C9630D" w:rsidRPr="004F3850">
              <w:rPr>
                <w:rFonts w:cstheme="minorHAnsi"/>
                <w:u w:val="single"/>
                <w:lang w:val="fr-FR"/>
              </w:rPr>
              <w:t>:</w:t>
            </w:r>
          </w:p>
          <w:p w:rsidR="00C9630D" w:rsidRPr="004F3850" w:rsidRDefault="00C9630D" w:rsidP="000C7D61">
            <w:pPr>
              <w:jc w:val="both"/>
              <w:rPr>
                <w:rFonts w:cstheme="minorHAnsi"/>
                <w:u w:val="single"/>
                <w:lang w:val="fr-FR"/>
              </w:rPr>
            </w:pPr>
          </w:p>
          <w:p w:rsidR="00C9630D" w:rsidRPr="004F3850" w:rsidRDefault="00C9630D" w:rsidP="000C7D61">
            <w:pPr>
              <w:jc w:val="both"/>
              <w:rPr>
                <w:rFonts w:cstheme="minorHAnsi"/>
                <w:lang w:val="fr-FR"/>
              </w:rPr>
            </w:pPr>
            <w:r w:rsidRPr="004F3850">
              <w:rPr>
                <w:rFonts w:cstheme="minorHAnsi"/>
                <w:lang w:val="fr-FR"/>
              </w:rPr>
              <w:t>„</w:t>
            </w:r>
            <w:r w:rsidR="004F3850">
              <w:t xml:space="preserve"> </w:t>
            </w:r>
            <w:r w:rsidR="004F3850" w:rsidRPr="004F3850">
              <w:rPr>
                <w:color w:val="222222"/>
                <w:lang w:val="fr-FR"/>
              </w:rPr>
              <w:t xml:space="preserve">Les gens d'aujourd'hui veillent à ce que leurs conditions de travail soient les mêmes, voire meilleures, </w:t>
            </w:r>
            <w:r w:rsidR="004F3850">
              <w:rPr>
                <w:color w:val="222222"/>
                <w:lang w:val="fr-FR"/>
              </w:rPr>
              <w:t>dans le futur</w:t>
            </w:r>
            <w:r w:rsidR="004F3850" w:rsidRPr="004F3850">
              <w:rPr>
                <w:color w:val="222222"/>
                <w:lang w:val="fr-FR"/>
              </w:rPr>
              <w:t>. “</w:t>
            </w:r>
          </w:p>
          <w:p w:rsidR="00C9630D" w:rsidRPr="004F3850" w:rsidRDefault="00C9630D" w:rsidP="000C7D61">
            <w:pPr>
              <w:pStyle w:val="NormalWeb"/>
              <w:shd w:val="clear" w:color="auto" w:fill="669966"/>
              <w:jc w:val="both"/>
              <w:rPr>
                <w:rFonts w:ascii="Arial" w:hAnsi="Arial" w:cs="Arial"/>
                <w:color w:val="FFFF00"/>
                <w:sz w:val="18"/>
                <w:szCs w:val="18"/>
                <w:lang w:val="fr-FR"/>
              </w:rPr>
            </w:pPr>
          </w:p>
        </w:tc>
      </w:tr>
      <w:tr w:rsidR="00C9630D" w:rsidRPr="00951975" w:rsidTr="003207CF">
        <w:tc>
          <w:tcPr>
            <w:tcW w:w="9062" w:type="dxa"/>
          </w:tcPr>
          <w:p w:rsidR="00C9630D" w:rsidRPr="004F3850" w:rsidRDefault="00C9630D" w:rsidP="000C7D61">
            <w:pPr>
              <w:jc w:val="both"/>
              <w:rPr>
                <w:rFonts w:cstheme="minorHAnsi"/>
                <w:lang w:val="fr-FR"/>
              </w:rPr>
            </w:pPr>
          </w:p>
          <w:p w:rsidR="00C9630D" w:rsidRPr="004F3850" w:rsidRDefault="004F3850" w:rsidP="000C7D61">
            <w:pPr>
              <w:jc w:val="both"/>
              <w:rPr>
                <w:rFonts w:cstheme="minorHAnsi"/>
                <w:b/>
                <w:lang w:val="fr-FR"/>
              </w:rPr>
            </w:pPr>
            <w:r w:rsidRPr="004F3850">
              <w:rPr>
                <w:rFonts w:cstheme="minorHAnsi"/>
                <w:b/>
                <w:lang w:val="fr-FR"/>
              </w:rPr>
              <w:t xml:space="preserve">Le développement durable c’est </w:t>
            </w:r>
            <w:r w:rsidR="00C9630D" w:rsidRPr="004F3850">
              <w:rPr>
                <w:rFonts w:cstheme="minorHAnsi"/>
                <w:b/>
                <w:lang w:val="fr-FR"/>
              </w:rPr>
              <w:t>…</w:t>
            </w:r>
          </w:p>
          <w:p w:rsidR="00C9630D" w:rsidRPr="004F3850" w:rsidRDefault="00C9630D" w:rsidP="000C7D61">
            <w:pPr>
              <w:jc w:val="both"/>
              <w:rPr>
                <w:rFonts w:cstheme="minorHAnsi"/>
                <w:b/>
                <w:lang w:val="fr-FR"/>
              </w:rPr>
            </w:pPr>
          </w:p>
          <w:p w:rsidR="00C9630D" w:rsidRPr="003A2AF2" w:rsidRDefault="004F3850" w:rsidP="000C7D61">
            <w:pPr>
              <w:jc w:val="both"/>
              <w:rPr>
                <w:rFonts w:cstheme="minorHAnsi"/>
                <w:lang w:val="fr-FR"/>
              </w:rPr>
            </w:pPr>
            <w:r w:rsidRPr="004F3850">
              <w:rPr>
                <w:rFonts w:cstheme="minorHAnsi"/>
                <w:lang w:val="fr-FR"/>
              </w:rPr>
              <w:t>Comprendre la nécessité de maintenir et d'améliorer la qualité de la vie maintenant sans porter préjudice à la planète pour les générations futures</w:t>
            </w:r>
            <w:r w:rsidR="00C9630D" w:rsidRPr="003A2AF2">
              <w:rPr>
                <w:rFonts w:cstheme="minorHAnsi"/>
                <w:lang w:val="fr-FR"/>
              </w:rPr>
              <w:t xml:space="preserve">. </w:t>
            </w:r>
          </w:p>
          <w:p w:rsidR="00C9630D" w:rsidRPr="003A2AF2" w:rsidRDefault="00C9630D" w:rsidP="000C7D61">
            <w:pPr>
              <w:jc w:val="both"/>
              <w:rPr>
                <w:rFonts w:cstheme="minorHAnsi"/>
                <w:lang w:val="fr-FR"/>
              </w:rPr>
            </w:pPr>
            <w:r w:rsidRPr="003A2AF2">
              <w:rPr>
                <w:rFonts w:cstheme="minorHAnsi"/>
                <w:lang w:val="fr-FR"/>
              </w:rPr>
              <w:t xml:space="preserve">• </w:t>
            </w:r>
            <w:r w:rsidR="003A2AF2">
              <w:rPr>
                <w:rFonts w:cstheme="minorHAnsi"/>
                <w:lang w:val="fr-FR"/>
              </w:rPr>
              <w:t>reconnaitre</w:t>
            </w:r>
            <w:r w:rsidR="003A2AF2" w:rsidRPr="003A2AF2">
              <w:rPr>
                <w:rFonts w:cstheme="minorHAnsi"/>
                <w:lang w:val="fr-FR"/>
              </w:rPr>
              <w:t xml:space="preserve"> que certaines des ressources </w:t>
            </w:r>
            <w:r w:rsidR="003A2AF2">
              <w:rPr>
                <w:rFonts w:cstheme="minorHAnsi"/>
                <w:lang w:val="fr-FR"/>
              </w:rPr>
              <w:t>naturelles</w:t>
            </w:r>
            <w:r w:rsidR="003A2AF2" w:rsidRPr="003A2AF2">
              <w:rPr>
                <w:rFonts w:cstheme="minorHAnsi"/>
                <w:lang w:val="fr-FR"/>
              </w:rPr>
              <w:t xml:space="preserve"> sont limitées et doivent donc être utilisées de manière responsable par chacun de nous</w:t>
            </w:r>
          </w:p>
          <w:p w:rsidR="00C9630D" w:rsidRPr="003A2AF2" w:rsidRDefault="00C9630D" w:rsidP="000C7D61">
            <w:pPr>
              <w:jc w:val="both"/>
              <w:rPr>
                <w:rFonts w:cstheme="minorHAnsi"/>
                <w:lang w:val="fr-FR"/>
              </w:rPr>
            </w:pPr>
            <w:r w:rsidRPr="003A2AF2">
              <w:rPr>
                <w:rFonts w:cstheme="minorHAnsi"/>
                <w:lang w:val="fr-FR"/>
              </w:rPr>
              <w:t xml:space="preserve">• </w:t>
            </w:r>
            <w:r w:rsidR="003A2AF2" w:rsidRPr="003A2AF2">
              <w:rPr>
                <w:rFonts w:cstheme="minorHAnsi"/>
                <w:lang w:val="fr-FR"/>
              </w:rPr>
              <w:t>comprendre les interconnexions entre les sphères sociale, économique et environnementale</w:t>
            </w:r>
          </w:p>
          <w:p w:rsidR="00C9630D" w:rsidRPr="003A2AF2" w:rsidRDefault="00C9630D" w:rsidP="000C7D61">
            <w:pPr>
              <w:jc w:val="both"/>
              <w:rPr>
                <w:rFonts w:cstheme="minorHAnsi"/>
                <w:lang w:val="fr-FR"/>
              </w:rPr>
            </w:pPr>
            <w:r w:rsidRPr="003A2AF2">
              <w:rPr>
                <w:rFonts w:cstheme="minorHAnsi"/>
                <w:lang w:val="fr-FR"/>
              </w:rPr>
              <w:t xml:space="preserve">• </w:t>
            </w:r>
            <w:r w:rsidR="003A2AF2" w:rsidRPr="003A2AF2">
              <w:rPr>
                <w:rFonts w:cstheme="minorHAnsi"/>
                <w:lang w:val="fr-FR"/>
              </w:rPr>
              <w:t xml:space="preserve">envisager des avenirs probables et </w:t>
            </w:r>
            <w:r w:rsidR="003A2AF2">
              <w:rPr>
                <w:rFonts w:cstheme="minorHAnsi"/>
                <w:lang w:val="fr-FR"/>
              </w:rPr>
              <w:t>souhaitables</w:t>
            </w:r>
            <w:r w:rsidR="003A2AF2" w:rsidRPr="003A2AF2">
              <w:rPr>
                <w:rFonts w:cstheme="minorHAnsi"/>
                <w:lang w:val="fr-FR"/>
              </w:rPr>
              <w:t xml:space="preserve"> et comment y parvenir</w:t>
            </w:r>
          </w:p>
          <w:p w:rsidR="00C9630D" w:rsidRPr="003A2AF2" w:rsidRDefault="00C9630D" w:rsidP="000C7D61">
            <w:pPr>
              <w:jc w:val="both"/>
              <w:rPr>
                <w:rFonts w:cstheme="minorHAnsi"/>
                <w:lang w:val="fr-FR"/>
              </w:rPr>
            </w:pPr>
            <w:r w:rsidRPr="003A2AF2">
              <w:rPr>
                <w:rFonts w:cstheme="minorHAnsi"/>
                <w:lang w:val="fr-FR"/>
              </w:rPr>
              <w:t xml:space="preserve">• </w:t>
            </w:r>
            <w:r w:rsidR="003A2AF2" w:rsidRPr="003A2AF2">
              <w:rPr>
                <w:rFonts w:cstheme="minorHAnsi"/>
                <w:lang w:val="fr-FR"/>
              </w:rPr>
              <w:t>comprendre que le développement économique n'est qu'un aspect de la qualité de la vie</w:t>
            </w:r>
            <w:r w:rsidRPr="003A2AF2">
              <w:rPr>
                <w:rFonts w:cstheme="minorHAnsi"/>
                <w:lang w:val="fr-FR"/>
              </w:rPr>
              <w:t xml:space="preserve"> </w:t>
            </w:r>
          </w:p>
          <w:p w:rsidR="003A2AF2" w:rsidRPr="003A2AF2" w:rsidRDefault="00C9630D" w:rsidP="003A2AF2">
            <w:pPr>
              <w:jc w:val="both"/>
              <w:rPr>
                <w:rFonts w:cstheme="minorHAnsi"/>
                <w:lang w:val="fr-FR"/>
              </w:rPr>
            </w:pPr>
            <w:r w:rsidRPr="003A2AF2">
              <w:rPr>
                <w:rFonts w:cstheme="minorHAnsi"/>
                <w:lang w:val="fr-FR"/>
              </w:rPr>
              <w:t xml:space="preserve">• </w:t>
            </w:r>
            <w:r w:rsidR="003A2AF2" w:rsidRPr="003A2AF2">
              <w:rPr>
                <w:rFonts w:cstheme="minorHAnsi"/>
                <w:lang w:val="fr-FR"/>
              </w:rPr>
              <w:t>comprendre que l'exclusion et les inégalités entravent le développement durable pour tous</w:t>
            </w:r>
          </w:p>
          <w:p w:rsidR="00C9630D" w:rsidRPr="003A2AF2" w:rsidRDefault="003A2AF2" w:rsidP="003A2AF2">
            <w:pPr>
              <w:jc w:val="both"/>
              <w:rPr>
                <w:rFonts w:cstheme="minorHAnsi"/>
                <w:lang w:val="fr-FR"/>
              </w:rPr>
            </w:pPr>
            <w:r w:rsidRPr="003A2AF2">
              <w:rPr>
                <w:rFonts w:cstheme="minorHAnsi"/>
                <w:lang w:val="fr-FR"/>
              </w:rPr>
              <w:t>• se respecter les uns les autres</w:t>
            </w:r>
          </w:p>
          <w:p w:rsidR="003A2AF2" w:rsidRDefault="00C9630D" w:rsidP="000C7D61">
            <w:pPr>
              <w:jc w:val="both"/>
              <w:rPr>
                <w:rFonts w:cstheme="minorHAnsi"/>
                <w:lang w:val="fr-FR"/>
              </w:rPr>
            </w:pPr>
            <w:r w:rsidRPr="003A2AF2">
              <w:rPr>
                <w:rFonts w:cstheme="minorHAnsi"/>
                <w:lang w:val="fr-FR"/>
              </w:rPr>
              <w:t xml:space="preserve">• </w:t>
            </w:r>
            <w:r w:rsidR="003A2AF2" w:rsidRPr="003A2AF2">
              <w:rPr>
                <w:rFonts w:cstheme="minorHAnsi"/>
                <w:lang w:val="fr-FR"/>
              </w:rPr>
              <w:t xml:space="preserve">apprécier l'importance de l'utilisation durable des ressources - repenser, réduire, réparer, réutiliser, recycler - et obtenir des matériaux auprès de sources gérées de manière durable </w:t>
            </w:r>
          </w:p>
          <w:p w:rsidR="00C9630D" w:rsidRPr="003A2AF2" w:rsidRDefault="003A2AF2" w:rsidP="000C7D61">
            <w:pPr>
              <w:jc w:val="both"/>
              <w:rPr>
                <w:rFonts w:cstheme="minorHAnsi"/>
                <w:lang w:val="fr-FR"/>
              </w:rPr>
            </w:pPr>
            <w:r w:rsidRPr="003A2AF2">
              <w:rPr>
                <w:rFonts w:cstheme="minorHAnsi"/>
                <w:lang w:val="fr-FR"/>
              </w:rPr>
              <w:t>(Voir</w:t>
            </w:r>
            <w:hyperlink r:id="rId32" w:history="1">
              <w:r w:rsidR="00C9630D" w:rsidRPr="003A2AF2">
                <w:rPr>
                  <w:rStyle w:val="Lienhypertexte"/>
                  <w:rFonts w:cstheme="minorHAnsi"/>
                  <w:u w:val="none"/>
                  <w:lang w:val="fr-FR"/>
                </w:rPr>
                <w:t>http://www.globalfootprints.org/files/zones/hec/DfES%20global%20dimension.pdf</w:t>
              </w:r>
            </w:hyperlink>
            <w:r w:rsidR="00C9630D" w:rsidRPr="003A2AF2">
              <w:rPr>
                <w:rFonts w:cstheme="minorHAnsi"/>
                <w:lang w:val="fr-FR"/>
              </w:rPr>
              <w:t xml:space="preserve"> (22.1.2017)</w:t>
            </w:r>
          </w:p>
          <w:p w:rsidR="00C9630D" w:rsidRPr="003A2AF2" w:rsidRDefault="00C9630D" w:rsidP="000C7D61">
            <w:pPr>
              <w:jc w:val="both"/>
              <w:rPr>
                <w:rFonts w:cstheme="minorHAnsi"/>
                <w:b/>
                <w:sz w:val="28"/>
                <w:szCs w:val="28"/>
                <w:u w:val="single"/>
                <w:lang w:val="fr-FR"/>
              </w:rPr>
            </w:pPr>
          </w:p>
        </w:tc>
      </w:tr>
      <w:tr w:rsidR="00C9630D" w:rsidRPr="00951975" w:rsidTr="003207CF">
        <w:tc>
          <w:tcPr>
            <w:tcW w:w="9062" w:type="dxa"/>
          </w:tcPr>
          <w:p w:rsidR="0051071D" w:rsidRDefault="0051071D" w:rsidP="000C7D61">
            <w:pPr>
              <w:jc w:val="both"/>
              <w:rPr>
                <w:rFonts w:cstheme="minorHAnsi"/>
                <w:b/>
                <w:lang w:val="fr-FR"/>
              </w:rPr>
            </w:pPr>
            <w:r w:rsidRPr="0051071D">
              <w:rPr>
                <w:rFonts w:cstheme="minorHAnsi"/>
                <w:b/>
                <w:lang w:val="fr-FR"/>
              </w:rPr>
              <w:t>Education au développement durable…</w:t>
            </w:r>
          </w:p>
          <w:p w:rsidR="00C9630D" w:rsidRPr="0051071D" w:rsidRDefault="0051071D" w:rsidP="000C7D61">
            <w:pPr>
              <w:jc w:val="both"/>
              <w:rPr>
                <w:rFonts w:cstheme="minorHAnsi"/>
                <w:lang w:val="fr-FR"/>
              </w:rPr>
            </w:pPr>
            <w:r w:rsidRPr="0051071D">
              <w:rPr>
                <w:rFonts w:cstheme="minorHAnsi"/>
                <w:lang w:val="fr-FR"/>
              </w:rPr>
              <w:t xml:space="preserve"> </w:t>
            </w:r>
          </w:p>
          <w:p w:rsidR="005F1CDF" w:rsidRPr="005F1CDF" w:rsidRDefault="00C9630D" w:rsidP="000C7D61">
            <w:pPr>
              <w:jc w:val="both"/>
              <w:rPr>
                <w:rFonts w:cstheme="minorHAnsi"/>
                <w:lang w:val="fr-FR"/>
              </w:rPr>
            </w:pPr>
            <w:r w:rsidRPr="005F1CDF">
              <w:rPr>
                <w:rFonts w:cstheme="minorHAnsi"/>
                <w:lang w:val="fr-FR"/>
              </w:rPr>
              <w:t>“</w:t>
            </w:r>
            <w:r w:rsidR="005F1CDF">
              <w:rPr>
                <w:rFonts w:cstheme="minorHAnsi"/>
                <w:lang w:val="fr-FR"/>
              </w:rPr>
              <w:t>Au sein de l’Education</w:t>
            </w:r>
            <w:r w:rsidR="005F1CDF" w:rsidRPr="005F1CDF">
              <w:rPr>
                <w:rFonts w:cstheme="minorHAnsi"/>
                <w:lang w:val="fr-FR"/>
              </w:rPr>
              <w:t xml:space="preserve">, notre travail consiste ... à veiller à ce que les enfants, les adolescents et les </w:t>
            </w:r>
            <w:r w:rsidR="005F1CDF">
              <w:rPr>
                <w:rFonts w:cstheme="minorHAnsi"/>
                <w:lang w:val="fr-FR"/>
              </w:rPr>
              <w:t>étudiants</w:t>
            </w:r>
            <w:r w:rsidR="005F1CDF" w:rsidRPr="005F1CDF">
              <w:rPr>
                <w:rFonts w:cstheme="minorHAnsi"/>
                <w:lang w:val="fr-FR"/>
              </w:rPr>
              <w:t xml:space="preserve"> adultes </w:t>
            </w:r>
            <w:r w:rsidR="005F1CDF">
              <w:rPr>
                <w:rFonts w:cstheme="minorHAnsi"/>
                <w:lang w:val="fr-FR"/>
              </w:rPr>
              <w:t xml:space="preserve">soient conscients </w:t>
            </w:r>
            <w:r w:rsidR="005F1CDF" w:rsidRPr="005F1CDF">
              <w:rPr>
                <w:rFonts w:cstheme="minorHAnsi"/>
                <w:lang w:val="fr-FR"/>
              </w:rPr>
              <w:t>que</w:t>
            </w:r>
            <w:r w:rsidR="005F1CDF">
              <w:rPr>
                <w:rFonts w:cstheme="minorHAnsi"/>
                <w:lang w:val="fr-FR"/>
              </w:rPr>
              <w:t xml:space="preserve"> CE QU’ILS FONT AU QUOTIDIEN </w:t>
            </w:r>
            <w:r w:rsidR="005F1CDF" w:rsidRPr="005F1CDF">
              <w:rPr>
                <w:rFonts w:cstheme="minorHAnsi"/>
                <w:lang w:val="fr-FR"/>
              </w:rPr>
              <w:t>a des conséquences énormes pour tout le monde dans ce pays et dans le monde, DfES, p</w:t>
            </w:r>
            <w:r w:rsidR="005F1CDF">
              <w:rPr>
                <w:rFonts w:cstheme="minorHAnsi"/>
                <w:lang w:val="fr-FR"/>
              </w:rPr>
              <w:t xml:space="preserve"> </w:t>
            </w:r>
            <w:r w:rsidR="005F1CDF" w:rsidRPr="005F1CDF">
              <w:rPr>
                <w:rFonts w:cstheme="minorHAnsi"/>
                <w:lang w:val="fr-FR"/>
              </w:rPr>
              <w:t>2 ' Plan d'action de développement durable pour l'éducation et les compétences », 2003.“</w:t>
            </w:r>
          </w:p>
          <w:p w:rsidR="00C9630D" w:rsidRPr="00CE100A" w:rsidRDefault="00C9630D" w:rsidP="000C7D61">
            <w:pPr>
              <w:jc w:val="both"/>
              <w:rPr>
                <w:rFonts w:cstheme="minorHAnsi"/>
                <w:lang w:val="fr-FR"/>
              </w:rPr>
            </w:pPr>
          </w:p>
          <w:p w:rsidR="005F1CDF" w:rsidRPr="005F1CDF" w:rsidRDefault="00C9630D" w:rsidP="000C7D61">
            <w:pPr>
              <w:jc w:val="both"/>
              <w:rPr>
                <w:rFonts w:cstheme="minorHAnsi"/>
                <w:lang w:val="fr-FR"/>
              </w:rPr>
            </w:pPr>
            <w:r w:rsidRPr="005F1CDF">
              <w:rPr>
                <w:rFonts w:cstheme="minorHAnsi"/>
                <w:lang w:val="fr-FR"/>
              </w:rPr>
              <w:t>“</w:t>
            </w:r>
            <w:r w:rsidR="005F1CDF" w:rsidRPr="005F1CDF">
              <w:rPr>
                <w:rFonts w:cstheme="minorHAnsi"/>
                <w:lang w:val="fr-FR"/>
              </w:rPr>
              <w:t xml:space="preserve">Nous vivons dans un </w:t>
            </w:r>
            <w:r w:rsidR="005F1CDF">
              <w:rPr>
                <w:rFonts w:cstheme="minorHAnsi"/>
                <w:lang w:val="fr-FR"/>
              </w:rPr>
              <w:t xml:space="preserve">seul et même </w:t>
            </w:r>
            <w:r w:rsidR="005F1CDF" w:rsidRPr="005F1CDF">
              <w:rPr>
                <w:rFonts w:cstheme="minorHAnsi"/>
                <w:lang w:val="fr-FR"/>
              </w:rPr>
              <w:t>monde. Ce que nous faisons affecte les autres et ce que font les autres nous affecte plus que jamais. Reconnaître que nous sommes tous membres d’une communauté mondiale et que nous avons tous des responsabilités les uns envers les autres n’est pas un discours romantique, mais une réalité économique et sociale moderne, DfES, p. 5, «Mettre</w:t>
            </w:r>
            <w:r w:rsidR="005F1CDF">
              <w:rPr>
                <w:rFonts w:cstheme="minorHAnsi"/>
                <w:lang w:val="fr-FR"/>
              </w:rPr>
              <w:t xml:space="preserve"> eu œuvre un enseignement au niveau</w:t>
            </w:r>
            <w:r w:rsidR="005F1CDF" w:rsidRPr="005F1CDF">
              <w:rPr>
                <w:rFonts w:cstheme="minorHAnsi"/>
                <w:lang w:val="fr-FR"/>
              </w:rPr>
              <w:t xml:space="preserve"> mondial», 2004 “).</w:t>
            </w:r>
          </w:p>
          <w:p w:rsidR="00C9630D" w:rsidRPr="00331B0D" w:rsidRDefault="005F1CDF" w:rsidP="000C7D61">
            <w:pPr>
              <w:jc w:val="both"/>
              <w:rPr>
                <w:rFonts w:cstheme="minorHAnsi"/>
                <w:lang w:val="fr-FR"/>
              </w:rPr>
            </w:pPr>
            <w:r w:rsidRPr="00331B0D">
              <w:rPr>
                <w:rFonts w:cstheme="minorHAnsi"/>
                <w:lang w:val="fr-FR"/>
              </w:rPr>
              <w:t xml:space="preserve"> </w:t>
            </w:r>
            <w:r w:rsidR="00C9630D" w:rsidRPr="00331B0D">
              <w:rPr>
                <w:rFonts w:cstheme="minorHAnsi"/>
                <w:lang w:val="fr-FR"/>
              </w:rPr>
              <w:t>(</w:t>
            </w:r>
            <w:r w:rsidRPr="00331B0D">
              <w:rPr>
                <w:rFonts w:cstheme="minorHAnsi"/>
                <w:lang w:val="fr-FR"/>
              </w:rPr>
              <w:t>Voir</w:t>
            </w:r>
            <w:hyperlink r:id="rId33" w:history="1">
              <w:r w:rsidR="00C9630D" w:rsidRPr="00331B0D">
                <w:rPr>
                  <w:rStyle w:val="Lienhypertexte"/>
                  <w:rFonts w:cstheme="minorHAnsi"/>
                  <w:u w:val="none"/>
                  <w:lang w:val="fr-FR"/>
                </w:rPr>
                <w:t>http://www.globalfootprints.org/files/zones/hec/DfES%20global%20dimension.pdf</w:t>
              </w:r>
            </w:hyperlink>
            <w:r w:rsidR="00C9630D" w:rsidRPr="00331B0D">
              <w:rPr>
                <w:rFonts w:cstheme="minorHAnsi"/>
                <w:lang w:val="fr-FR"/>
              </w:rPr>
              <w:t xml:space="preserve"> (22.1.2017)</w:t>
            </w:r>
          </w:p>
          <w:p w:rsidR="00C9630D" w:rsidRPr="00331B0D" w:rsidRDefault="00C9630D" w:rsidP="000C7D61">
            <w:pPr>
              <w:jc w:val="both"/>
              <w:rPr>
                <w:rFonts w:cstheme="minorHAnsi"/>
                <w:lang w:val="fr-FR"/>
              </w:rPr>
            </w:pPr>
          </w:p>
        </w:tc>
      </w:tr>
      <w:tr w:rsidR="00C9630D" w:rsidRPr="00951975" w:rsidTr="003207CF">
        <w:tc>
          <w:tcPr>
            <w:tcW w:w="9062" w:type="dxa"/>
          </w:tcPr>
          <w:p w:rsidR="00C9630D" w:rsidRPr="00033023" w:rsidRDefault="00331B0D" w:rsidP="000C7D61">
            <w:pPr>
              <w:spacing w:before="100" w:beforeAutospacing="1" w:after="100" w:afterAutospacing="1"/>
              <w:jc w:val="both"/>
              <w:rPr>
                <w:rFonts w:eastAsia="Times New Roman" w:cstheme="minorHAnsi"/>
                <w:b/>
                <w:bCs/>
                <w:sz w:val="24"/>
                <w:szCs w:val="24"/>
                <w:lang w:val="fr-FR" w:eastAsia="de-DE"/>
              </w:rPr>
            </w:pPr>
            <w:r w:rsidRPr="00033023">
              <w:rPr>
                <w:rFonts w:eastAsia="Times New Roman" w:cstheme="minorHAnsi"/>
                <w:b/>
                <w:bCs/>
                <w:sz w:val="24"/>
                <w:szCs w:val="24"/>
                <w:lang w:val="fr-FR" w:eastAsia="de-DE"/>
              </w:rPr>
              <w:lastRenderedPageBreak/>
              <w:t xml:space="preserve">TÂCHES / MISSIONS </w:t>
            </w:r>
            <w:r w:rsidR="00C9630D" w:rsidRPr="00033023">
              <w:rPr>
                <w:rFonts w:eastAsia="Times New Roman" w:cstheme="minorHAnsi"/>
                <w:b/>
                <w:bCs/>
                <w:sz w:val="24"/>
                <w:szCs w:val="24"/>
                <w:lang w:val="fr-FR" w:eastAsia="de-DE"/>
              </w:rPr>
              <w:t>:</w:t>
            </w:r>
          </w:p>
          <w:p w:rsidR="00072F3C" w:rsidRDefault="00033023" w:rsidP="000C7D61">
            <w:pPr>
              <w:spacing w:before="100" w:beforeAutospacing="1" w:after="100" w:afterAutospacing="1"/>
              <w:jc w:val="both"/>
              <w:rPr>
                <w:rFonts w:eastAsia="Times New Roman" w:cstheme="minorHAnsi"/>
                <w:bCs/>
                <w:lang w:val="fr-FR" w:eastAsia="de-DE"/>
              </w:rPr>
            </w:pPr>
            <w:r w:rsidRPr="00033023">
              <w:rPr>
                <w:rFonts w:eastAsia="Times New Roman" w:cstheme="minorHAnsi"/>
                <w:bCs/>
                <w:lang w:val="fr-FR" w:eastAsia="de-DE"/>
              </w:rPr>
              <w:t xml:space="preserve">Travaillez en groupe de 2 ou 3 personnes. </w:t>
            </w:r>
            <w:r w:rsidR="00967BA2">
              <w:rPr>
                <w:rFonts w:eastAsia="Times New Roman" w:cstheme="minorHAnsi"/>
                <w:bCs/>
                <w:lang w:val="fr-FR" w:eastAsia="de-DE"/>
              </w:rPr>
              <w:t xml:space="preserve">Débattre/échanger au sujet </w:t>
            </w:r>
            <w:r w:rsidRPr="00033023">
              <w:rPr>
                <w:rFonts w:eastAsia="Times New Roman" w:cstheme="minorHAnsi"/>
                <w:bCs/>
                <w:lang w:val="fr-FR" w:eastAsia="de-DE"/>
              </w:rPr>
              <w:t xml:space="preserve">des points suivants ou de certains des points suivants et prenez des notes. Après la discussion de groupe, présentez vos résultats </w:t>
            </w:r>
            <w:r w:rsidR="00967BA2">
              <w:rPr>
                <w:rFonts w:eastAsia="Times New Roman" w:cstheme="minorHAnsi"/>
                <w:bCs/>
                <w:lang w:val="fr-FR" w:eastAsia="de-DE"/>
              </w:rPr>
              <w:t>en séance plénière</w:t>
            </w:r>
            <w:r w:rsidRPr="00033023">
              <w:rPr>
                <w:rFonts w:eastAsia="Times New Roman" w:cstheme="minorHAnsi"/>
                <w:bCs/>
                <w:lang w:val="fr-FR" w:eastAsia="de-DE"/>
              </w:rPr>
              <w:t xml:space="preserve"> (1 personne).</w:t>
            </w:r>
            <w:r w:rsidR="00967BA2">
              <w:rPr>
                <w:rFonts w:eastAsia="Times New Roman" w:cstheme="minorHAnsi"/>
                <w:bCs/>
                <w:lang w:val="fr-FR" w:eastAsia="de-DE"/>
              </w:rPr>
              <w:t xml:space="preserve"> </w:t>
            </w:r>
            <w:r w:rsidR="00072F3C" w:rsidRPr="00072F3C">
              <w:rPr>
                <w:rFonts w:eastAsia="Times New Roman" w:cstheme="minorHAnsi"/>
                <w:bCs/>
                <w:lang w:val="fr-FR" w:eastAsia="de-DE"/>
              </w:rPr>
              <w:t>Récupérer les commentaires des autres membres de la classe et du formateur.</w:t>
            </w:r>
            <w:r w:rsidR="00C9630D" w:rsidRPr="00072F3C">
              <w:rPr>
                <w:rFonts w:eastAsia="Times New Roman" w:cstheme="minorHAnsi"/>
                <w:bCs/>
                <w:lang w:val="fr-FR" w:eastAsia="de-DE"/>
              </w:rPr>
              <w:t xml:space="preserve"> </w:t>
            </w:r>
            <w:r w:rsidR="00072F3C" w:rsidRPr="00072F3C">
              <w:rPr>
                <w:rFonts w:eastAsia="Times New Roman" w:cstheme="minorHAnsi"/>
                <w:bCs/>
                <w:lang w:val="fr-FR" w:eastAsia="de-DE"/>
              </w:rPr>
              <w:t xml:space="preserve">Dans votre discussion, </w:t>
            </w:r>
            <w:r w:rsidR="00072F3C">
              <w:rPr>
                <w:rFonts w:eastAsia="Times New Roman" w:cstheme="minorHAnsi"/>
                <w:bCs/>
                <w:lang w:val="fr-FR" w:eastAsia="de-DE"/>
              </w:rPr>
              <w:t>intégrez</w:t>
            </w:r>
            <w:r w:rsidR="00072F3C" w:rsidRPr="00072F3C">
              <w:rPr>
                <w:rFonts w:eastAsia="Times New Roman" w:cstheme="minorHAnsi"/>
                <w:bCs/>
                <w:lang w:val="fr-FR" w:eastAsia="de-DE"/>
              </w:rPr>
              <w:t xml:space="preserve"> toutes les informations et connaissances que vous avez </w:t>
            </w:r>
            <w:r w:rsidR="00072F3C">
              <w:rPr>
                <w:rFonts w:eastAsia="Times New Roman" w:cstheme="minorHAnsi"/>
                <w:bCs/>
                <w:lang w:val="fr-FR" w:eastAsia="de-DE"/>
              </w:rPr>
              <w:t xml:space="preserve">obtenues grâce à </w:t>
            </w:r>
            <w:r w:rsidR="00072F3C" w:rsidRPr="00072F3C">
              <w:rPr>
                <w:rFonts w:eastAsia="Times New Roman" w:cstheme="minorHAnsi"/>
                <w:bCs/>
                <w:lang w:val="fr-FR" w:eastAsia="de-DE"/>
              </w:rPr>
              <w:t xml:space="preserve">la vidéo, la conférence et la </w:t>
            </w:r>
            <w:r w:rsidR="00072F3C">
              <w:rPr>
                <w:rFonts w:eastAsia="Times New Roman" w:cstheme="minorHAnsi"/>
                <w:bCs/>
                <w:lang w:val="fr-FR" w:eastAsia="de-DE"/>
              </w:rPr>
              <w:t>fiche</w:t>
            </w:r>
            <w:r w:rsidR="00072F3C" w:rsidRPr="00072F3C">
              <w:rPr>
                <w:rFonts w:eastAsia="Times New Roman" w:cstheme="minorHAnsi"/>
                <w:bCs/>
                <w:lang w:val="fr-FR" w:eastAsia="de-DE"/>
              </w:rPr>
              <w:t xml:space="preserve"> mémoire. Si nécessaire, recherchez des informations sur Internet </w:t>
            </w:r>
            <w:r w:rsidR="00072F3C">
              <w:rPr>
                <w:rFonts w:eastAsia="Times New Roman" w:cstheme="minorHAnsi"/>
                <w:bCs/>
                <w:lang w:val="fr-FR" w:eastAsia="de-DE"/>
              </w:rPr>
              <w:t>à l’aide de</w:t>
            </w:r>
            <w:r w:rsidR="00072F3C" w:rsidRPr="00072F3C">
              <w:rPr>
                <w:rFonts w:eastAsia="Times New Roman" w:cstheme="minorHAnsi"/>
                <w:bCs/>
                <w:lang w:val="fr-FR" w:eastAsia="de-DE"/>
              </w:rPr>
              <w:t xml:space="preserve"> votre </w:t>
            </w:r>
            <w:r w:rsidR="00072F3C">
              <w:rPr>
                <w:rFonts w:eastAsia="Times New Roman" w:cstheme="minorHAnsi"/>
                <w:bCs/>
                <w:lang w:val="fr-FR" w:eastAsia="de-DE"/>
              </w:rPr>
              <w:t>téléphone portable</w:t>
            </w:r>
            <w:r w:rsidR="00072F3C" w:rsidRPr="00072F3C">
              <w:rPr>
                <w:rFonts w:eastAsia="Times New Roman" w:cstheme="minorHAnsi"/>
                <w:bCs/>
                <w:lang w:val="fr-FR" w:eastAsia="de-DE"/>
              </w:rPr>
              <w:t xml:space="preserve"> ou </w:t>
            </w:r>
            <w:r w:rsidR="00822F78">
              <w:rPr>
                <w:rFonts w:eastAsia="Times New Roman" w:cstheme="minorHAnsi"/>
                <w:bCs/>
                <w:lang w:val="fr-FR" w:eastAsia="de-DE"/>
              </w:rPr>
              <w:t>d’</w:t>
            </w:r>
            <w:r w:rsidR="00072F3C" w:rsidRPr="00072F3C">
              <w:rPr>
                <w:rFonts w:eastAsia="Times New Roman" w:cstheme="minorHAnsi"/>
                <w:bCs/>
                <w:lang w:val="fr-FR" w:eastAsia="de-DE"/>
              </w:rPr>
              <w:t xml:space="preserve">ordinateurs fournis par </w:t>
            </w:r>
            <w:r w:rsidR="00822F78">
              <w:rPr>
                <w:rFonts w:eastAsia="Times New Roman" w:cstheme="minorHAnsi"/>
                <w:bCs/>
                <w:lang w:val="fr-FR" w:eastAsia="de-DE"/>
              </w:rPr>
              <w:t>l’organisme</w:t>
            </w:r>
            <w:r w:rsidR="00072F3C" w:rsidRPr="00072F3C">
              <w:rPr>
                <w:rFonts w:eastAsia="Times New Roman" w:cstheme="minorHAnsi"/>
                <w:bCs/>
                <w:lang w:val="fr-FR" w:eastAsia="de-DE"/>
              </w:rPr>
              <w:t xml:space="preserve"> de formation.</w:t>
            </w:r>
          </w:p>
          <w:p w:rsidR="00C9630D" w:rsidRPr="00B135ED" w:rsidRDefault="00822F78" w:rsidP="000C7D61">
            <w:pPr>
              <w:spacing w:before="100" w:beforeAutospacing="1" w:after="100" w:afterAutospacing="1"/>
              <w:jc w:val="both"/>
              <w:rPr>
                <w:rFonts w:eastAsia="Times New Roman" w:cstheme="minorHAnsi"/>
                <w:b/>
                <w:bCs/>
                <w:lang w:val="fr-FR" w:eastAsia="de-DE"/>
              </w:rPr>
            </w:pPr>
            <w:r w:rsidRPr="00B135ED">
              <w:rPr>
                <w:rFonts w:eastAsia="Times New Roman" w:cstheme="minorHAnsi"/>
                <w:b/>
                <w:bCs/>
                <w:lang w:val="fr-FR" w:eastAsia="de-DE"/>
              </w:rPr>
              <w:t>Demandez-vous</w:t>
            </w:r>
            <w:r w:rsidR="00C9630D" w:rsidRPr="00B135ED">
              <w:rPr>
                <w:rFonts w:eastAsia="Times New Roman" w:cstheme="minorHAnsi"/>
                <w:b/>
                <w:bCs/>
                <w:lang w:val="fr-FR" w:eastAsia="de-DE"/>
              </w:rPr>
              <w:t>…?</w:t>
            </w:r>
          </w:p>
          <w:p w:rsidR="00C9630D" w:rsidRPr="00B135ED" w:rsidRDefault="00B135ED" w:rsidP="000C7D61">
            <w:pPr>
              <w:spacing w:before="100" w:beforeAutospacing="1" w:after="100" w:afterAutospacing="1"/>
              <w:jc w:val="both"/>
              <w:rPr>
                <w:rFonts w:eastAsia="Times New Roman" w:cstheme="minorHAnsi"/>
                <w:b/>
                <w:bCs/>
                <w:lang w:val="fr-FR" w:eastAsia="de-DE"/>
              </w:rPr>
            </w:pPr>
            <w:r w:rsidRPr="00B135ED">
              <w:rPr>
                <w:rFonts w:eastAsia="Times New Roman" w:cstheme="minorHAnsi"/>
                <w:b/>
                <w:bCs/>
                <w:lang w:val="fr-FR" w:eastAsia="de-DE"/>
              </w:rPr>
              <w:t>Quels sont les 3 doma</w:t>
            </w:r>
            <w:r>
              <w:rPr>
                <w:rFonts w:eastAsia="Times New Roman" w:cstheme="minorHAnsi"/>
                <w:b/>
                <w:bCs/>
                <w:lang w:val="fr-FR" w:eastAsia="de-DE"/>
              </w:rPr>
              <w:t xml:space="preserve">ines / piliers de la durabilité </w:t>
            </w:r>
            <w:r w:rsidR="00C9630D" w:rsidRPr="00B135ED">
              <w:rPr>
                <w:rFonts w:eastAsia="Times New Roman" w:cstheme="minorHAnsi"/>
                <w:b/>
                <w:bCs/>
                <w:lang w:val="fr-FR" w:eastAsia="de-DE"/>
              </w:rPr>
              <w:t>?</w:t>
            </w:r>
          </w:p>
          <w:p w:rsidR="00CE100A" w:rsidRDefault="00CE100A" w:rsidP="000C7D61">
            <w:pPr>
              <w:spacing w:before="100" w:beforeAutospacing="1" w:after="100" w:afterAutospacing="1"/>
              <w:jc w:val="both"/>
              <w:rPr>
                <w:rFonts w:eastAsia="Times New Roman" w:cstheme="minorHAnsi"/>
                <w:b/>
                <w:bCs/>
                <w:highlight w:val="yellow"/>
                <w:lang w:val="fr-FR" w:eastAsia="de-DE"/>
              </w:rPr>
            </w:pPr>
            <w:r w:rsidRPr="00CE100A">
              <w:rPr>
                <w:rFonts w:eastAsia="Times New Roman" w:cstheme="minorHAnsi"/>
                <w:b/>
                <w:bCs/>
                <w:lang w:val="fr-FR" w:eastAsia="de-DE"/>
              </w:rPr>
              <w:t>Donnez quelques exemples pour chaque domaine. Voyez si vous pouvez trouver des inter</w:t>
            </w:r>
            <w:r>
              <w:rPr>
                <w:rFonts w:eastAsia="Times New Roman" w:cstheme="minorHAnsi"/>
                <w:b/>
                <w:bCs/>
                <w:lang w:val="fr-FR" w:eastAsia="de-DE"/>
              </w:rPr>
              <w:t>relations</w:t>
            </w:r>
            <w:r w:rsidRPr="00CE100A">
              <w:rPr>
                <w:rFonts w:eastAsia="Times New Roman" w:cstheme="minorHAnsi"/>
                <w:b/>
                <w:bCs/>
                <w:lang w:val="fr-FR" w:eastAsia="de-DE"/>
              </w:rPr>
              <w:t xml:space="preserve"> entre les 3 zones.</w:t>
            </w:r>
            <w:r w:rsidR="00C9630D" w:rsidRPr="00CE100A">
              <w:rPr>
                <w:rFonts w:eastAsia="Times New Roman" w:cstheme="minorHAnsi"/>
                <w:b/>
                <w:bCs/>
                <w:highlight w:val="yellow"/>
                <w:lang w:val="fr-FR" w:eastAsia="de-DE"/>
              </w:rPr>
              <w:t xml:space="preserve"> </w:t>
            </w:r>
          </w:p>
          <w:p w:rsidR="00C9630D" w:rsidRPr="00CE100A" w:rsidRDefault="00CE100A" w:rsidP="000C7D61">
            <w:pPr>
              <w:spacing w:before="100" w:beforeAutospacing="1" w:after="100" w:afterAutospacing="1"/>
              <w:jc w:val="both"/>
              <w:rPr>
                <w:rFonts w:eastAsia="Times New Roman" w:cstheme="minorHAnsi"/>
                <w:b/>
                <w:bCs/>
                <w:highlight w:val="yellow"/>
                <w:lang w:val="fr-FR" w:eastAsia="de-DE"/>
              </w:rPr>
            </w:pPr>
            <w:r w:rsidRPr="00CE100A">
              <w:rPr>
                <w:rFonts w:eastAsia="Times New Roman" w:cstheme="minorHAnsi"/>
                <w:b/>
                <w:bCs/>
                <w:lang w:val="fr-FR" w:eastAsia="de-DE"/>
              </w:rPr>
              <w:t>Quelle est votre définition personnelle de la durabilité</w:t>
            </w:r>
            <w:r>
              <w:rPr>
                <w:rFonts w:eastAsia="Times New Roman" w:cstheme="minorHAnsi"/>
                <w:b/>
                <w:bCs/>
                <w:lang w:val="fr-FR" w:eastAsia="de-DE"/>
              </w:rPr>
              <w:t xml:space="preserve"> </w:t>
            </w:r>
            <w:r w:rsidRPr="00CE100A">
              <w:rPr>
                <w:rFonts w:eastAsia="Times New Roman" w:cstheme="minorHAnsi"/>
                <w:b/>
                <w:bCs/>
                <w:lang w:val="fr-FR" w:eastAsia="de-DE"/>
              </w:rPr>
              <w:t>? Exprimez vos propres termes.</w:t>
            </w:r>
          </w:p>
          <w:p w:rsidR="00CE100A" w:rsidRDefault="00CE100A" w:rsidP="000C7D61">
            <w:pPr>
              <w:spacing w:before="100" w:beforeAutospacing="1" w:after="100" w:afterAutospacing="1"/>
              <w:jc w:val="both"/>
              <w:rPr>
                <w:rFonts w:eastAsia="Times New Roman" w:cstheme="minorHAnsi"/>
                <w:b/>
                <w:bCs/>
                <w:lang w:val="fr-FR" w:eastAsia="de-DE"/>
              </w:rPr>
            </w:pPr>
            <w:r w:rsidRPr="00CE100A">
              <w:rPr>
                <w:rFonts w:eastAsia="Times New Roman" w:cstheme="minorHAnsi"/>
                <w:b/>
                <w:bCs/>
                <w:lang w:val="fr-FR" w:eastAsia="de-DE"/>
              </w:rPr>
              <w:t>Selon vous, quelles sont les questions, priorités et défis les plus urgents pour la création d'une société durable, à la fois localement et globalement</w:t>
            </w:r>
            <w:r>
              <w:rPr>
                <w:rFonts w:eastAsia="Times New Roman" w:cstheme="minorHAnsi"/>
                <w:b/>
                <w:bCs/>
                <w:lang w:val="fr-FR" w:eastAsia="de-DE"/>
              </w:rPr>
              <w:t xml:space="preserve"> </w:t>
            </w:r>
            <w:r w:rsidRPr="00CE100A">
              <w:rPr>
                <w:rFonts w:eastAsia="Times New Roman" w:cstheme="minorHAnsi"/>
                <w:b/>
                <w:bCs/>
                <w:lang w:val="fr-FR" w:eastAsia="de-DE"/>
              </w:rPr>
              <w:t>?</w:t>
            </w:r>
          </w:p>
          <w:p w:rsidR="00C9630D" w:rsidRPr="00CE100A" w:rsidRDefault="00CE100A" w:rsidP="000C7D61">
            <w:pPr>
              <w:spacing w:before="100" w:beforeAutospacing="1" w:after="100" w:afterAutospacing="1"/>
              <w:jc w:val="both"/>
              <w:rPr>
                <w:rFonts w:eastAsia="Times New Roman" w:cstheme="minorHAnsi"/>
                <w:b/>
                <w:bCs/>
                <w:lang w:val="fr-FR" w:eastAsia="de-DE"/>
              </w:rPr>
            </w:pPr>
            <w:r w:rsidRPr="00CE100A">
              <w:rPr>
                <w:rFonts w:eastAsia="Times New Roman" w:cstheme="minorHAnsi"/>
                <w:b/>
                <w:bCs/>
                <w:lang w:val="fr-FR" w:eastAsia="de-DE"/>
              </w:rPr>
              <w:t xml:space="preserve"> Que pouvez-vous faire / faites-vous déjà pour mener une vie plus durable</w:t>
            </w:r>
            <w:r>
              <w:rPr>
                <w:rFonts w:eastAsia="Times New Roman" w:cstheme="minorHAnsi"/>
                <w:b/>
                <w:bCs/>
                <w:lang w:val="fr-FR" w:eastAsia="de-DE"/>
              </w:rPr>
              <w:t xml:space="preserve"> </w:t>
            </w:r>
            <w:r w:rsidRPr="00CE100A">
              <w:rPr>
                <w:rFonts w:eastAsia="Times New Roman" w:cstheme="minorHAnsi"/>
                <w:b/>
                <w:bCs/>
                <w:lang w:val="fr-FR" w:eastAsia="de-DE"/>
              </w:rPr>
              <w:t>?</w:t>
            </w:r>
          </w:p>
          <w:p w:rsidR="00CE100A" w:rsidRPr="00CE100A" w:rsidRDefault="00CE100A" w:rsidP="000C7D61">
            <w:pPr>
              <w:spacing w:before="100" w:beforeAutospacing="1" w:after="100" w:afterAutospacing="1"/>
              <w:jc w:val="both"/>
              <w:rPr>
                <w:rFonts w:eastAsia="Times New Roman" w:cstheme="minorHAnsi"/>
                <w:b/>
                <w:bCs/>
                <w:lang w:val="fr-FR" w:eastAsia="de-DE"/>
              </w:rPr>
            </w:pPr>
            <w:r w:rsidRPr="00CE100A">
              <w:rPr>
                <w:rFonts w:eastAsia="Times New Roman" w:cstheme="minorHAnsi"/>
                <w:b/>
                <w:bCs/>
                <w:lang w:val="fr-FR" w:eastAsia="de-DE"/>
              </w:rPr>
              <w:t>Que pensez-vous que la prochaine génération (après vous) attend de vous ?</w:t>
            </w:r>
          </w:p>
          <w:p w:rsidR="00C9630D" w:rsidRPr="00DD200A" w:rsidRDefault="00DD200A" w:rsidP="000C7D61">
            <w:pPr>
              <w:spacing w:before="100" w:beforeAutospacing="1" w:after="100" w:afterAutospacing="1"/>
              <w:jc w:val="both"/>
              <w:rPr>
                <w:rFonts w:eastAsia="Times New Roman" w:cstheme="minorHAnsi"/>
                <w:b/>
                <w:bCs/>
                <w:lang w:val="fr-FR" w:eastAsia="de-DE"/>
              </w:rPr>
            </w:pPr>
            <w:r w:rsidRPr="00DD200A">
              <w:rPr>
                <w:rFonts w:eastAsia="Times New Roman" w:cstheme="minorHAnsi"/>
                <w:b/>
                <w:bCs/>
                <w:lang w:val="fr-FR" w:eastAsia="de-DE"/>
              </w:rPr>
              <w:t xml:space="preserve">Que pensez-vous pouvoir faire à l'avenir / changer </w:t>
            </w:r>
            <w:r>
              <w:rPr>
                <w:rFonts w:eastAsia="Times New Roman" w:cstheme="minorHAnsi"/>
                <w:b/>
                <w:bCs/>
                <w:lang w:val="fr-FR" w:eastAsia="de-DE"/>
              </w:rPr>
              <w:t xml:space="preserve">dans </w:t>
            </w:r>
            <w:r w:rsidRPr="00DD200A">
              <w:rPr>
                <w:rFonts w:eastAsia="Times New Roman" w:cstheme="minorHAnsi"/>
                <w:b/>
                <w:bCs/>
                <w:lang w:val="fr-FR" w:eastAsia="de-DE"/>
              </w:rPr>
              <w:t xml:space="preserve">vos habitudes </w:t>
            </w:r>
            <w:r>
              <w:rPr>
                <w:rFonts w:eastAsia="Times New Roman" w:cstheme="minorHAnsi"/>
                <w:b/>
                <w:bCs/>
                <w:lang w:val="fr-FR" w:eastAsia="de-DE"/>
              </w:rPr>
              <w:t>pour faire</w:t>
            </w:r>
            <w:r w:rsidRPr="00DD200A">
              <w:rPr>
                <w:rFonts w:eastAsia="Times New Roman" w:cstheme="minorHAnsi"/>
                <w:b/>
                <w:bCs/>
                <w:lang w:val="fr-FR" w:eastAsia="de-DE"/>
              </w:rPr>
              <w:t xml:space="preserve"> de cet endroit / du monde un endroit meilleur pour la prochaine génération</w:t>
            </w:r>
            <w:r>
              <w:rPr>
                <w:rFonts w:eastAsia="Times New Roman" w:cstheme="minorHAnsi"/>
                <w:b/>
                <w:bCs/>
                <w:lang w:val="fr-FR" w:eastAsia="de-DE"/>
              </w:rPr>
              <w:t xml:space="preserve"> </w:t>
            </w:r>
            <w:r w:rsidRPr="00DD200A">
              <w:rPr>
                <w:rFonts w:eastAsia="Times New Roman" w:cstheme="minorHAnsi"/>
                <w:b/>
                <w:bCs/>
                <w:lang w:val="fr-FR" w:eastAsia="de-DE"/>
              </w:rPr>
              <w:t>?</w:t>
            </w:r>
            <w:r w:rsidR="00C074DB" w:rsidRPr="00DD200A">
              <w:rPr>
                <w:rFonts w:eastAsia="Times New Roman" w:cstheme="minorHAnsi"/>
                <w:b/>
                <w:bCs/>
                <w:lang w:val="fr-FR" w:eastAsia="de-DE"/>
              </w:rPr>
              <w:t xml:space="preserve"> </w:t>
            </w:r>
          </w:p>
          <w:p w:rsidR="00325A61" w:rsidRPr="00325A61" w:rsidRDefault="00325A61" w:rsidP="000C7D61">
            <w:pPr>
              <w:spacing w:before="100" w:beforeAutospacing="1" w:after="100" w:afterAutospacing="1"/>
              <w:jc w:val="both"/>
              <w:rPr>
                <w:rFonts w:eastAsia="Times New Roman" w:cstheme="minorHAnsi"/>
                <w:b/>
                <w:bCs/>
                <w:lang w:val="fr-FR" w:eastAsia="de-DE"/>
              </w:rPr>
            </w:pPr>
            <w:r w:rsidRPr="00325A61">
              <w:rPr>
                <w:rFonts w:eastAsia="Times New Roman" w:cstheme="minorHAnsi"/>
                <w:b/>
                <w:bCs/>
                <w:lang w:val="fr-FR" w:eastAsia="de-DE"/>
              </w:rPr>
              <w:t>Pensez-vous qu'il y a quelque chose que vous souhaitez critiquer à propos du concept de durabilité ?</w:t>
            </w:r>
          </w:p>
          <w:p w:rsidR="004B34FB" w:rsidRPr="00325A61" w:rsidRDefault="00C9630D" w:rsidP="000C7D61">
            <w:pPr>
              <w:spacing w:before="100" w:beforeAutospacing="1" w:after="100" w:afterAutospacing="1"/>
              <w:jc w:val="both"/>
              <w:rPr>
                <w:rFonts w:eastAsia="Times New Roman" w:cstheme="minorHAnsi"/>
                <w:b/>
                <w:bCs/>
                <w:color w:val="009900"/>
                <w:lang w:val="fr-FR" w:eastAsia="de-DE"/>
              </w:rPr>
            </w:pPr>
            <w:r w:rsidRPr="00325A61">
              <w:rPr>
                <w:rFonts w:eastAsia="Times New Roman" w:cstheme="minorHAnsi"/>
                <w:b/>
                <w:bCs/>
                <w:i/>
                <w:iCs/>
                <w:color w:val="009900"/>
                <w:lang w:val="fr-FR" w:eastAsia="de-DE"/>
              </w:rPr>
              <w:t>"</w:t>
            </w:r>
            <w:r w:rsidR="00325A61" w:rsidRPr="00325A61">
              <w:rPr>
                <w:rFonts w:eastAsia="Times New Roman" w:cstheme="minorHAnsi"/>
                <w:b/>
                <w:bCs/>
                <w:i/>
                <w:iCs/>
                <w:color w:val="009900"/>
                <w:lang w:val="fr-FR" w:eastAsia="de-DE"/>
              </w:rPr>
              <w:t xml:space="preserve">La durabilité est un objectif </w:t>
            </w:r>
            <w:r w:rsidR="00325A61">
              <w:rPr>
                <w:rFonts w:eastAsia="Times New Roman" w:cstheme="minorHAnsi"/>
                <w:b/>
                <w:bCs/>
                <w:i/>
                <w:iCs/>
                <w:color w:val="009900"/>
                <w:lang w:val="fr-FR" w:eastAsia="de-DE"/>
              </w:rPr>
              <w:t>auquel</w:t>
            </w:r>
            <w:r w:rsidR="00325A61" w:rsidRPr="00325A61">
              <w:rPr>
                <w:rFonts w:eastAsia="Times New Roman" w:cstheme="minorHAnsi"/>
                <w:b/>
                <w:bCs/>
                <w:i/>
                <w:iCs/>
                <w:color w:val="009900"/>
                <w:lang w:val="fr-FR" w:eastAsia="de-DE"/>
              </w:rPr>
              <w:t xml:space="preserve"> tout le monde peut </w:t>
            </w:r>
            <w:r w:rsidR="00325A61">
              <w:rPr>
                <w:rFonts w:eastAsia="Times New Roman" w:cstheme="minorHAnsi"/>
                <w:b/>
                <w:bCs/>
                <w:i/>
                <w:iCs/>
                <w:color w:val="009900"/>
                <w:lang w:val="fr-FR" w:eastAsia="de-DE"/>
              </w:rPr>
              <w:t>contribuer</w:t>
            </w:r>
            <w:r w:rsidR="00325A61" w:rsidRPr="00325A61">
              <w:rPr>
                <w:rFonts w:eastAsia="Times New Roman" w:cstheme="minorHAnsi"/>
                <w:b/>
                <w:bCs/>
                <w:i/>
                <w:iCs/>
                <w:color w:val="009900"/>
                <w:lang w:val="fr-FR" w:eastAsia="de-DE"/>
              </w:rPr>
              <w:t xml:space="preserve">. Qu'il s'agisse de ramasser les ordures que vous voyez dans la rue ou de boycotter une entreprise qui utilise des méthodes commerciales préjudiciables à l'environnement, nous pouvons tous </w:t>
            </w:r>
            <w:r w:rsidR="00325A61">
              <w:rPr>
                <w:rFonts w:eastAsia="Times New Roman" w:cstheme="minorHAnsi"/>
                <w:b/>
                <w:bCs/>
                <w:i/>
                <w:iCs/>
                <w:color w:val="009900"/>
                <w:lang w:val="fr-FR" w:eastAsia="de-DE"/>
              </w:rPr>
              <w:t>apporter un changement</w:t>
            </w:r>
            <w:r w:rsidR="00325A61" w:rsidRPr="00325A61">
              <w:rPr>
                <w:rFonts w:eastAsia="Times New Roman" w:cstheme="minorHAnsi"/>
                <w:b/>
                <w:bCs/>
                <w:i/>
                <w:iCs/>
                <w:color w:val="009900"/>
                <w:lang w:val="fr-FR" w:eastAsia="de-DE"/>
              </w:rPr>
              <w:t>."</w:t>
            </w:r>
          </w:p>
          <w:p w:rsidR="00C9630D" w:rsidRPr="00325A61" w:rsidRDefault="00C9630D" w:rsidP="000C7D61">
            <w:pPr>
              <w:spacing w:before="100" w:beforeAutospacing="1" w:after="100" w:afterAutospacing="1"/>
              <w:jc w:val="both"/>
              <w:rPr>
                <w:rFonts w:cstheme="minorHAnsi"/>
                <w:b/>
                <w:lang w:val="fr-FR"/>
              </w:rPr>
            </w:pPr>
            <w:r w:rsidRPr="00325A61">
              <w:rPr>
                <w:rFonts w:eastAsia="Times New Roman" w:cstheme="minorHAnsi"/>
                <w:lang w:val="fr-FR" w:eastAsia="de-DE"/>
              </w:rPr>
              <w:t>http://www.globalfootprints.org/sustainability</w:t>
            </w:r>
          </w:p>
        </w:tc>
      </w:tr>
    </w:tbl>
    <w:p w:rsidR="00030A58" w:rsidRDefault="00030A58" w:rsidP="000C7D61">
      <w:pPr>
        <w:jc w:val="both"/>
        <w:rPr>
          <w:rFonts w:cstheme="minorHAnsi"/>
          <w:u w:val="single"/>
          <w:lang w:val="fr-FR"/>
        </w:rPr>
      </w:pPr>
    </w:p>
    <w:p w:rsidR="002810BF" w:rsidRDefault="002810BF" w:rsidP="000C7D61">
      <w:pPr>
        <w:jc w:val="both"/>
        <w:rPr>
          <w:rFonts w:cstheme="minorHAnsi"/>
          <w:u w:val="single"/>
          <w:lang w:val="fr-FR"/>
        </w:rPr>
      </w:pPr>
    </w:p>
    <w:p w:rsidR="002810BF" w:rsidRDefault="002810BF" w:rsidP="000C7D61">
      <w:pPr>
        <w:jc w:val="both"/>
        <w:rPr>
          <w:rFonts w:cstheme="minorHAnsi"/>
          <w:u w:val="single"/>
          <w:lang w:val="fr-FR"/>
        </w:rPr>
      </w:pPr>
    </w:p>
    <w:p w:rsidR="002810BF" w:rsidRDefault="002810BF" w:rsidP="000C7D61">
      <w:pPr>
        <w:jc w:val="both"/>
        <w:rPr>
          <w:rFonts w:cstheme="minorHAnsi"/>
          <w:u w:val="single"/>
          <w:lang w:val="fr-FR"/>
        </w:rPr>
      </w:pPr>
    </w:p>
    <w:p w:rsidR="002810BF" w:rsidRDefault="002810BF" w:rsidP="000C7D61">
      <w:pPr>
        <w:jc w:val="both"/>
        <w:rPr>
          <w:rFonts w:cstheme="minorHAnsi"/>
          <w:u w:val="single"/>
          <w:lang w:val="fr-FR"/>
        </w:rPr>
      </w:pPr>
    </w:p>
    <w:p w:rsidR="002810BF" w:rsidRPr="00325A61" w:rsidRDefault="002810BF" w:rsidP="000C7D61">
      <w:pPr>
        <w:jc w:val="both"/>
        <w:rPr>
          <w:rFonts w:cstheme="minorHAnsi"/>
          <w:u w:val="single"/>
          <w:lang w:val="fr-FR"/>
        </w:rPr>
      </w:pPr>
    </w:p>
    <w:p w:rsidR="00CB7E94" w:rsidRPr="009E22FA" w:rsidRDefault="00CB7E94" w:rsidP="000C7D61">
      <w:pPr>
        <w:pStyle w:val="Titre1"/>
        <w:rPr>
          <w:lang w:val="en-GB"/>
        </w:rPr>
      </w:pPr>
      <w:bookmarkStart w:id="5" w:name="_OER_–_PART_4"/>
      <w:bookmarkEnd w:id="5"/>
      <w:r w:rsidRPr="009E22FA">
        <w:rPr>
          <w:lang w:val="en-GB"/>
        </w:rPr>
        <w:lastRenderedPageBreak/>
        <w:t>R</w:t>
      </w:r>
      <w:r w:rsidR="002810BF" w:rsidRPr="009E22FA">
        <w:rPr>
          <w:lang w:val="en-GB"/>
        </w:rPr>
        <w:t>EL</w:t>
      </w:r>
      <w:r w:rsidRPr="009E22FA">
        <w:rPr>
          <w:lang w:val="en-GB"/>
        </w:rPr>
        <w:t xml:space="preserve"> – PART</w:t>
      </w:r>
      <w:r w:rsidR="002810BF" w:rsidRPr="009E22FA">
        <w:rPr>
          <w:lang w:val="en-GB"/>
        </w:rPr>
        <w:t>IE</w:t>
      </w:r>
      <w:r w:rsidRPr="009E22FA">
        <w:rPr>
          <w:lang w:val="en-GB"/>
        </w:rPr>
        <w:t xml:space="preserve"> 5:</w:t>
      </w:r>
    </w:p>
    <w:p w:rsidR="00580EA1" w:rsidRPr="0075644C" w:rsidRDefault="00580EA1" w:rsidP="000C7D61">
      <w:pPr>
        <w:jc w:val="both"/>
        <w:rPr>
          <w:b/>
          <w:sz w:val="28"/>
          <w:szCs w:val="28"/>
          <w:highlight w:val="yellow"/>
          <w:lang w:val="en-GB"/>
        </w:rPr>
      </w:pPr>
    </w:p>
    <w:p w:rsidR="00940522" w:rsidRPr="006F3302" w:rsidRDefault="006F3302" w:rsidP="000C7D61">
      <w:pPr>
        <w:jc w:val="both"/>
        <w:rPr>
          <w:b/>
          <w:sz w:val="28"/>
          <w:szCs w:val="28"/>
          <w:lang w:val="fr-FR"/>
        </w:rPr>
      </w:pPr>
      <w:r w:rsidRPr="006F3302">
        <w:rPr>
          <w:b/>
          <w:sz w:val="28"/>
          <w:szCs w:val="28"/>
          <w:lang w:val="fr-FR"/>
        </w:rPr>
        <w:t xml:space="preserve">Questionnaire pour autoévaluation (individuelle et / ou groupe) et feedback Questionnaire sur la durabilité / </w:t>
      </w:r>
      <w:r>
        <w:rPr>
          <w:b/>
          <w:sz w:val="28"/>
          <w:szCs w:val="28"/>
          <w:lang w:val="fr-FR"/>
        </w:rPr>
        <w:t xml:space="preserve">le </w:t>
      </w:r>
      <w:r w:rsidRPr="006F3302">
        <w:rPr>
          <w:b/>
          <w:sz w:val="28"/>
          <w:szCs w:val="28"/>
          <w:lang w:val="fr-FR"/>
        </w:rPr>
        <w:t xml:space="preserve">développement </w:t>
      </w:r>
      <w:r>
        <w:rPr>
          <w:b/>
          <w:sz w:val="28"/>
          <w:szCs w:val="28"/>
          <w:lang w:val="fr-FR"/>
        </w:rPr>
        <w:t>durable</w:t>
      </w:r>
    </w:p>
    <w:p w:rsidR="006F3302" w:rsidRPr="006F3302" w:rsidRDefault="006F3302" w:rsidP="000C7D61">
      <w:pPr>
        <w:jc w:val="both"/>
        <w:rPr>
          <w:sz w:val="24"/>
          <w:szCs w:val="24"/>
          <w:lang w:val="fr-FR"/>
        </w:rPr>
      </w:pPr>
      <w:r w:rsidRPr="006F3302">
        <w:rPr>
          <w:sz w:val="24"/>
          <w:szCs w:val="24"/>
          <w:lang w:val="fr-FR"/>
        </w:rPr>
        <w:t xml:space="preserve">Travaillez sur </w:t>
      </w:r>
      <w:r>
        <w:rPr>
          <w:sz w:val="24"/>
          <w:szCs w:val="24"/>
          <w:lang w:val="fr-FR"/>
        </w:rPr>
        <w:t xml:space="preserve">les réactions à </w:t>
      </w:r>
      <w:r w:rsidRPr="006F3302">
        <w:rPr>
          <w:sz w:val="24"/>
          <w:szCs w:val="24"/>
          <w:lang w:val="fr-FR"/>
        </w:rPr>
        <w:t>ces questions soit individuellement, soit par groupes de 2. Prenez environ une heure pour réfléchir à ces questions et prendre des notes. Répondez sincèrement à ces questions. La durabilité consiste à prendre soin de notre planète pour les générations futures. Lorsque vous avez fini de répondre aux questions, partagez vos réponses et vos notes avec le groupe et le formateur.</w:t>
      </w:r>
    </w:p>
    <w:p w:rsidR="00785B20" w:rsidRPr="00785B20" w:rsidRDefault="00785B20" w:rsidP="000C7D61">
      <w:pPr>
        <w:jc w:val="both"/>
        <w:rPr>
          <w:sz w:val="24"/>
          <w:szCs w:val="24"/>
          <w:lang w:val="fr-FR"/>
        </w:rPr>
      </w:pPr>
      <w:r>
        <w:rPr>
          <w:sz w:val="24"/>
          <w:szCs w:val="24"/>
          <w:lang w:val="fr-FR"/>
        </w:rPr>
        <w:t>Récupérez</w:t>
      </w:r>
      <w:r w:rsidRPr="00785B20">
        <w:rPr>
          <w:sz w:val="24"/>
          <w:szCs w:val="24"/>
          <w:lang w:val="fr-FR"/>
        </w:rPr>
        <w:t xml:space="preserve"> les commentaires de vos </w:t>
      </w:r>
      <w:r>
        <w:rPr>
          <w:sz w:val="24"/>
          <w:szCs w:val="24"/>
          <w:lang w:val="fr-FR"/>
        </w:rPr>
        <w:t>camarades</w:t>
      </w:r>
      <w:r w:rsidRPr="00785B20">
        <w:rPr>
          <w:sz w:val="24"/>
          <w:szCs w:val="24"/>
          <w:lang w:val="fr-FR"/>
        </w:rPr>
        <w:t xml:space="preserve"> et du formateur afin de compléter votre propre vision.</w:t>
      </w:r>
    </w:p>
    <w:p w:rsidR="00F8125C" w:rsidRPr="00EB5E32" w:rsidRDefault="00EB5E32" w:rsidP="00AD17B7">
      <w:pPr>
        <w:pStyle w:val="Paragraphedeliste"/>
        <w:numPr>
          <w:ilvl w:val="0"/>
          <w:numId w:val="22"/>
        </w:numPr>
        <w:ind w:left="567" w:hanging="357"/>
        <w:jc w:val="both"/>
        <w:rPr>
          <w:sz w:val="24"/>
          <w:szCs w:val="24"/>
          <w:lang w:val="fr-FR"/>
        </w:rPr>
      </w:pPr>
      <w:r w:rsidRPr="00EB5E32">
        <w:rPr>
          <w:sz w:val="24"/>
          <w:szCs w:val="24"/>
          <w:lang w:val="fr-FR"/>
        </w:rPr>
        <w:t>Quand et où avez-vous entendu parler de la durabilité pour la première fois</w:t>
      </w:r>
      <w:r>
        <w:rPr>
          <w:sz w:val="24"/>
          <w:szCs w:val="24"/>
          <w:lang w:val="fr-FR"/>
        </w:rPr>
        <w:t xml:space="preserve"> </w:t>
      </w:r>
      <w:r w:rsidRPr="00EB5E32">
        <w:rPr>
          <w:sz w:val="24"/>
          <w:szCs w:val="24"/>
          <w:lang w:val="fr-FR"/>
        </w:rPr>
        <w:t>?</w:t>
      </w:r>
    </w:p>
    <w:p w:rsidR="00602602" w:rsidRPr="00580EA1" w:rsidRDefault="00EB5E32" w:rsidP="00AD17B7">
      <w:pPr>
        <w:pStyle w:val="Paragraphedeliste"/>
        <w:numPr>
          <w:ilvl w:val="0"/>
          <w:numId w:val="22"/>
        </w:numPr>
        <w:ind w:left="567" w:hanging="357"/>
        <w:jc w:val="both"/>
        <w:rPr>
          <w:sz w:val="24"/>
          <w:szCs w:val="24"/>
        </w:rPr>
      </w:pPr>
      <w:r w:rsidRPr="00EB5E32">
        <w:rPr>
          <w:sz w:val="24"/>
          <w:szCs w:val="24"/>
          <w:lang w:val="fr-FR"/>
        </w:rPr>
        <w:t xml:space="preserve">Avez-vous appris quelque chose de nouveau sur la durabilité </w:t>
      </w:r>
      <w:r>
        <w:rPr>
          <w:sz w:val="24"/>
          <w:szCs w:val="24"/>
          <w:lang w:val="fr-FR"/>
        </w:rPr>
        <w:t>durant</w:t>
      </w:r>
      <w:r w:rsidRPr="00EB5E32">
        <w:rPr>
          <w:sz w:val="24"/>
          <w:szCs w:val="24"/>
          <w:lang w:val="fr-FR"/>
        </w:rPr>
        <w:t xml:space="preserve"> cette formation</w:t>
      </w:r>
      <w:r>
        <w:rPr>
          <w:sz w:val="24"/>
          <w:szCs w:val="24"/>
          <w:lang w:val="fr-FR"/>
        </w:rPr>
        <w:t xml:space="preserve"> </w:t>
      </w:r>
      <w:r w:rsidRPr="00EB5E32">
        <w:rPr>
          <w:sz w:val="24"/>
          <w:szCs w:val="24"/>
          <w:lang w:val="fr-FR"/>
        </w:rPr>
        <w:t xml:space="preserve">? </w:t>
      </w:r>
      <w:r>
        <w:rPr>
          <w:sz w:val="24"/>
          <w:szCs w:val="24"/>
          <w:lang w:val="en-GB"/>
        </w:rPr>
        <w:t xml:space="preserve">A quel niveau </w:t>
      </w:r>
      <w:r w:rsidRPr="00EB5E32">
        <w:rPr>
          <w:sz w:val="24"/>
          <w:szCs w:val="24"/>
          <w:lang w:val="en-GB"/>
        </w:rPr>
        <w:t>?</w:t>
      </w:r>
    </w:p>
    <w:p w:rsidR="00602602" w:rsidRPr="00EB5E32" w:rsidRDefault="00EB5E32" w:rsidP="00AD17B7">
      <w:pPr>
        <w:pStyle w:val="Paragraphedeliste"/>
        <w:numPr>
          <w:ilvl w:val="0"/>
          <w:numId w:val="22"/>
        </w:numPr>
        <w:ind w:left="567" w:hanging="357"/>
        <w:jc w:val="both"/>
        <w:rPr>
          <w:sz w:val="24"/>
          <w:szCs w:val="24"/>
          <w:lang w:val="fr-FR"/>
        </w:rPr>
      </w:pPr>
      <w:r w:rsidRPr="00EB5E32">
        <w:rPr>
          <w:sz w:val="24"/>
          <w:szCs w:val="24"/>
          <w:lang w:val="fr-FR"/>
        </w:rPr>
        <w:t>Qu'est-ce qui vous frappe le plus à propos de la durabilité</w:t>
      </w:r>
      <w:r>
        <w:rPr>
          <w:sz w:val="24"/>
          <w:szCs w:val="24"/>
          <w:lang w:val="fr-FR"/>
        </w:rPr>
        <w:t xml:space="preserve"> </w:t>
      </w:r>
      <w:r w:rsidRPr="00EB5E32">
        <w:rPr>
          <w:sz w:val="24"/>
          <w:szCs w:val="24"/>
          <w:lang w:val="fr-FR"/>
        </w:rPr>
        <w:t>?</w:t>
      </w:r>
    </w:p>
    <w:p w:rsidR="007053C4" w:rsidRPr="00AD17B7" w:rsidRDefault="00AD17B7" w:rsidP="00AD17B7">
      <w:pPr>
        <w:pStyle w:val="Paragraphedeliste"/>
        <w:numPr>
          <w:ilvl w:val="0"/>
          <w:numId w:val="22"/>
        </w:numPr>
        <w:ind w:left="567"/>
        <w:jc w:val="both"/>
        <w:rPr>
          <w:sz w:val="24"/>
          <w:szCs w:val="24"/>
          <w:lang w:val="fr-FR"/>
        </w:rPr>
      </w:pPr>
      <w:r w:rsidRPr="00AD17B7">
        <w:rPr>
          <w:sz w:val="24"/>
          <w:szCs w:val="24"/>
          <w:u w:val="single"/>
          <w:lang w:val="fr-FR"/>
        </w:rPr>
        <w:t>Empreinte</w:t>
      </w:r>
      <w:r>
        <w:rPr>
          <w:sz w:val="24"/>
          <w:szCs w:val="24"/>
          <w:u w:val="single"/>
          <w:lang w:val="fr-FR"/>
        </w:rPr>
        <w:t xml:space="preserve"> : dessinez</w:t>
      </w:r>
      <w:r w:rsidRPr="00AD17B7">
        <w:rPr>
          <w:sz w:val="24"/>
          <w:szCs w:val="24"/>
          <w:u w:val="single"/>
          <w:lang w:val="fr-FR"/>
        </w:rPr>
        <w:t xml:space="preserve"> une empreinte. Déc</w:t>
      </w:r>
      <w:r>
        <w:rPr>
          <w:sz w:val="24"/>
          <w:szCs w:val="24"/>
          <w:u w:val="single"/>
          <w:lang w:val="fr-FR"/>
        </w:rPr>
        <w:t>oupez-la et utilisez-la</w:t>
      </w:r>
      <w:r w:rsidRPr="00AD17B7">
        <w:rPr>
          <w:sz w:val="24"/>
          <w:szCs w:val="24"/>
          <w:u w:val="single"/>
          <w:lang w:val="fr-FR"/>
        </w:rPr>
        <w:t xml:space="preserve"> pour écrire</w:t>
      </w:r>
      <w:r>
        <w:rPr>
          <w:sz w:val="24"/>
          <w:szCs w:val="24"/>
          <w:u w:val="single"/>
          <w:lang w:val="fr-FR"/>
        </w:rPr>
        <w:t xml:space="preserve"> </w:t>
      </w:r>
      <w:r w:rsidRPr="00AD17B7">
        <w:rPr>
          <w:sz w:val="24"/>
          <w:szCs w:val="24"/>
          <w:u w:val="single"/>
          <w:lang w:val="fr-FR"/>
        </w:rPr>
        <w:t>: Vous êtes une empreinte personnelle sur la terre.</w:t>
      </w:r>
      <w:r>
        <w:rPr>
          <w:sz w:val="24"/>
          <w:szCs w:val="24"/>
          <w:lang w:val="fr-FR"/>
        </w:rPr>
        <w:t xml:space="preserve"> </w:t>
      </w:r>
      <w:r w:rsidRPr="00AD17B7">
        <w:rPr>
          <w:sz w:val="24"/>
          <w:szCs w:val="24"/>
          <w:lang w:val="fr-FR"/>
        </w:rPr>
        <w:t>Où / dans quels domaines de votre vie personnelle pouvez-vous agir / pouvez-vous vous engager à changer votre comportement</w:t>
      </w:r>
      <w:r>
        <w:rPr>
          <w:sz w:val="24"/>
          <w:szCs w:val="24"/>
          <w:lang w:val="fr-FR"/>
        </w:rPr>
        <w:t xml:space="preserve"> </w:t>
      </w:r>
      <w:r w:rsidRPr="00AD17B7">
        <w:rPr>
          <w:sz w:val="24"/>
          <w:szCs w:val="24"/>
          <w:lang w:val="fr-FR"/>
        </w:rPr>
        <w:t>? Vous pouvez épingler votre empreinte dans votre maison si vous le souhaitez.</w:t>
      </w:r>
      <w:r w:rsidR="00940522" w:rsidRPr="00AD17B7">
        <w:rPr>
          <w:sz w:val="24"/>
          <w:szCs w:val="24"/>
          <w:lang w:val="fr-FR"/>
        </w:rPr>
        <w:t xml:space="preserve"> </w:t>
      </w:r>
    </w:p>
    <w:p w:rsidR="00CB7E94" w:rsidRPr="00AD17B7" w:rsidRDefault="00AD17B7" w:rsidP="00AD17B7">
      <w:pPr>
        <w:pStyle w:val="Paragraphedeliste"/>
        <w:numPr>
          <w:ilvl w:val="0"/>
          <w:numId w:val="22"/>
        </w:numPr>
        <w:ind w:left="567"/>
        <w:jc w:val="both"/>
        <w:rPr>
          <w:b/>
          <w:sz w:val="28"/>
          <w:szCs w:val="28"/>
          <w:u w:val="single"/>
          <w:lang w:val="fr-FR"/>
        </w:rPr>
      </w:pPr>
      <w:r w:rsidRPr="00AD17B7">
        <w:rPr>
          <w:sz w:val="24"/>
          <w:szCs w:val="24"/>
          <w:lang w:val="fr-FR"/>
        </w:rPr>
        <w:t>Comment et où pourriez-vous tendre la main aux autres afin de favoriser la durabilité</w:t>
      </w:r>
      <w:r>
        <w:rPr>
          <w:sz w:val="24"/>
          <w:szCs w:val="24"/>
          <w:lang w:val="fr-FR"/>
        </w:rPr>
        <w:t xml:space="preserve"> </w:t>
      </w:r>
      <w:r w:rsidRPr="00AD17B7">
        <w:rPr>
          <w:sz w:val="24"/>
          <w:szCs w:val="24"/>
          <w:lang w:val="fr-FR"/>
        </w:rPr>
        <w:t>?</w:t>
      </w:r>
      <w:r w:rsidRPr="00AD17B7">
        <w:rPr>
          <w:b/>
          <w:sz w:val="28"/>
          <w:szCs w:val="28"/>
          <w:u w:val="single"/>
          <w:lang w:val="fr-FR"/>
        </w:rPr>
        <w:t xml:space="preserve"> </w:t>
      </w:r>
    </w:p>
    <w:p w:rsidR="00CB7E94" w:rsidRPr="00AD17B7" w:rsidRDefault="00CB7E94" w:rsidP="000C7D61">
      <w:pPr>
        <w:jc w:val="both"/>
        <w:rPr>
          <w:b/>
          <w:sz w:val="28"/>
          <w:szCs w:val="28"/>
          <w:u w:val="single"/>
          <w:lang w:val="fr-FR"/>
        </w:rPr>
      </w:pPr>
      <w:r w:rsidRPr="00AD17B7">
        <w:rPr>
          <w:b/>
          <w:sz w:val="28"/>
          <w:szCs w:val="28"/>
          <w:u w:val="single"/>
          <w:lang w:val="fr-FR"/>
        </w:rPr>
        <w:br w:type="page"/>
      </w:r>
    </w:p>
    <w:p w:rsidR="002719B0" w:rsidRPr="00E01A7E" w:rsidRDefault="00425007" w:rsidP="000C7D61">
      <w:pPr>
        <w:pStyle w:val="Titre1"/>
        <w:rPr>
          <w:lang w:val="en-GB"/>
        </w:rPr>
      </w:pPr>
      <w:bookmarkStart w:id="6" w:name="_OER_PART_6"/>
      <w:bookmarkEnd w:id="6"/>
      <w:r w:rsidRPr="00E01A7E">
        <w:rPr>
          <w:lang w:val="en-GB"/>
        </w:rPr>
        <w:lastRenderedPageBreak/>
        <w:t>R</w:t>
      </w:r>
      <w:r w:rsidR="00412BD2">
        <w:rPr>
          <w:lang w:val="en-GB"/>
        </w:rPr>
        <w:t>EL</w:t>
      </w:r>
      <w:r w:rsidRPr="00E01A7E">
        <w:rPr>
          <w:lang w:val="en-GB"/>
        </w:rPr>
        <w:t xml:space="preserve"> </w:t>
      </w:r>
      <w:r w:rsidR="002719B0" w:rsidRPr="00E01A7E">
        <w:rPr>
          <w:lang w:val="en-GB"/>
        </w:rPr>
        <w:t>PART</w:t>
      </w:r>
      <w:r w:rsidR="00412BD2">
        <w:rPr>
          <w:lang w:val="en-GB"/>
        </w:rPr>
        <w:t>IE</w:t>
      </w:r>
      <w:r w:rsidR="002719B0" w:rsidRPr="00E01A7E">
        <w:rPr>
          <w:lang w:val="en-GB"/>
        </w:rPr>
        <w:t xml:space="preserve"> 6</w:t>
      </w:r>
      <w:r w:rsidRPr="00E01A7E">
        <w:rPr>
          <w:lang w:val="en-GB"/>
        </w:rPr>
        <w:t xml:space="preserve"> </w:t>
      </w:r>
    </w:p>
    <w:p w:rsidR="00C137EA" w:rsidRDefault="00C137EA" w:rsidP="00E122E7">
      <w:pPr>
        <w:spacing w:after="0" w:line="240" w:lineRule="auto"/>
        <w:jc w:val="both"/>
        <w:rPr>
          <w:b/>
          <w:sz w:val="28"/>
          <w:szCs w:val="28"/>
          <w:lang w:val="en-GB"/>
        </w:rPr>
      </w:pPr>
    </w:p>
    <w:p w:rsidR="00E36FBA" w:rsidRPr="00E01A7E" w:rsidRDefault="00E122E7" w:rsidP="000C7D61">
      <w:pPr>
        <w:jc w:val="both"/>
        <w:rPr>
          <w:b/>
          <w:sz w:val="28"/>
          <w:szCs w:val="28"/>
          <w:lang w:val="en-GB"/>
        </w:rPr>
      </w:pPr>
      <w:r w:rsidRPr="00E122E7">
        <w:rPr>
          <w:b/>
          <w:sz w:val="28"/>
          <w:szCs w:val="28"/>
          <w:lang w:val="en-GB"/>
        </w:rPr>
        <w:t>Logistique durable</w:t>
      </w:r>
    </w:p>
    <w:p w:rsidR="00E122E7" w:rsidRPr="00651323" w:rsidRDefault="00E122E7" w:rsidP="00E122E7">
      <w:pPr>
        <w:jc w:val="both"/>
        <w:rPr>
          <w:sz w:val="24"/>
          <w:szCs w:val="24"/>
          <w:lang w:val="fr-FR"/>
        </w:rPr>
      </w:pPr>
      <w:r w:rsidRPr="00651323">
        <w:rPr>
          <w:sz w:val="24"/>
          <w:szCs w:val="24"/>
          <w:lang w:val="fr-FR"/>
        </w:rPr>
        <w:t>Il s’agit d’une brève introduction à la compréhension de la logistique durable et de ses composants dans le cadre du projet GreenSkills4VET, qui sera utilisée par le formateur / enseignant.</w:t>
      </w:r>
    </w:p>
    <w:p w:rsidR="00A87DFA" w:rsidRPr="00E122E7" w:rsidRDefault="00E122E7" w:rsidP="00E122E7">
      <w:pPr>
        <w:jc w:val="both"/>
        <w:rPr>
          <w:sz w:val="24"/>
          <w:szCs w:val="24"/>
          <w:lang w:val="fr-FR"/>
        </w:rPr>
      </w:pPr>
      <w:r w:rsidRPr="00E122E7">
        <w:rPr>
          <w:b/>
          <w:sz w:val="24"/>
          <w:szCs w:val="24"/>
          <w:lang w:val="fr-FR"/>
        </w:rPr>
        <w:t>Qu'est-ce qu'une logistique durable</w:t>
      </w:r>
      <w:r>
        <w:rPr>
          <w:b/>
          <w:sz w:val="24"/>
          <w:szCs w:val="24"/>
          <w:lang w:val="fr-FR"/>
        </w:rPr>
        <w:t xml:space="preserve"> </w:t>
      </w:r>
      <w:r w:rsidRPr="00E122E7">
        <w:rPr>
          <w:b/>
          <w:sz w:val="24"/>
          <w:szCs w:val="24"/>
          <w:lang w:val="fr-FR"/>
        </w:rPr>
        <w:t>?</w:t>
      </w:r>
    </w:p>
    <w:p w:rsidR="0022329B" w:rsidRPr="0022329B" w:rsidRDefault="0022329B" w:rsidP="000C7D61">
      <w:pPr>
        <w:jc w:val="both"/>
        <w:rPr>
          <w:sz w:val="24"/>
          <w:szCs w:val="24"/>
          <w:lang w:val="fr-FR"/>
        </w:rPr>
      </w:pPr>
      <w:r w:rsidRPr="0022329B">
        <w:rPr>
          <w:sz w:val="24"/>
          <w:szCs w:val="24"/>
          <w:lang w:val="fr-FR"/>
        </w:rPr>
        <w:t xml:space="preserve">La logistique durable est souvent décrite </w:t>
      </w:r>
      <w:r>
        <w:rPr>
          <w:sz w:val="24"/>
          <w:szCs w:val="24"/>
          <w:lang w:val="fr-FR"/>
        </w:rPr>
        <w:t>selon</w:t>
      </w:r>
      <w:r w:rsidRPr="0022329B">
        <w:rPr>
          <w:sz w:val="24"/>
          <w:szCs w:val="24"/>
          <w:lang w:val="fr-FR"/>
        </w:rPr>
        <w:t xml:space="preserve"> la logique de la chaîne d'approvisionnement, divisée en différentes étapes</w:t>
      </w:r>
      <w:r>
        <w:rPr>
          <w:sz w:val="24"/>
          <w:szCs w:val="24"/>
          <w:lang w:val="fr-FR"/>
        </w:rPr>
        <w:t xml:space="preserve"> </w:t>
      </w:r>
      <w:r w:rsidRPr="0022329B">
        <w:rPr>
          <w:sz w:val="24"/>
          <w:szCs w:val="24"/>
          <w:lang w:val="fr-FR"/>
        </w:rPr>
        <w:t>: conception, production, emballage, stockage et transport. Dans la littérature francophone, la logistique durable fait principalement référence aux aspects environnementaux de la durabilité.</w:t>
      </w:r>
      <w:r>
        <w:rPr>
          <w:sz w:val="24"/>
          <w:szCs w:val="24"/>
          <w:lang w:val="fr-FR"/>
        </w:rPr>
        <w:t xml:space="preserve"> Elle</w:t>
      </w:r>
      <w:r w:rsidRPr="0022329B">
        <w:rPr>
          <w:sz w:val="24"/>
          <w:szCs w:val="24"/>
          <w:lang w:val="fr-FR"/>
        </w:rPr>
        <w:t xml:space="preserve"> inclut parfois les conditions de travail, la sécurité, mais implique rarement la situation des personnes handicapées, l'égalité entre hommes et femmes, la promotion de la santé, la paix, la diversité culturelle, etc.</w:t>
      </w:r>
    </w:p>
    <w:p w:rsidR="00A87DFA" w:rsidRPr="0022329B" w:rsidRDefault="0022329B" w:rsidP="000C7D61">
      <w:pPr>
        <w:jc w:val="both"/>
        <w:rPr>
          <w:sz w:val="24"/>
          <w:szCs w:val="24"/>
          <w:lang w:val="fr-FR"/>
        </w:rPr>
      </w:pPr>
      <w:r>
        <w:rPr>
          <w:sz w:val="24"/>
          <w:szCs w:val="24"/>
          <w:lang w:val="fr-FR"/>
        </w:rPr>
        <w:t>D’a</w:t>
      </w:r>
      <w:r w:rsidRPr="0022329B">
        <w:rPr>
          <w:sz w:val="24"/>
          <w:szCs w:val="24"/>
          <w:lang w:val="fr-FR"/>
        </w:rPr>
        <w:t>près Amal Brioual et Mouna Kchaf (2015), la logistique durable est composée de</w:t>
      </w:r>
      <w:r>
        <w:rPr>
          <w:sz w:val="24"/>
          <w:szCs w:val="24"/>
          <w:lang w:val="fr-FR"/>
        </w:rPr>
        <w:t xml:space="preserve"> </w:t>
      </w:r>
      <w:r w:rsidRPr="0022329B">
        <w:rPr>
          <w:sz w:val="24"/>
          <w:szCs w:val="24"/>
          <w:lang w:val="fr-FR"/>
        </w:rPr>
        <w:t>:</w:t>
      </w:r>
    </w:p>
    <w:p w:rsidR="00A87DFA" w:rsidRPr="0022329B" w:rsidRDefault="00A87DFA" w:rsidP="000C7D61">
      <w:pPr>
        <w:jc w:val="both"/>
        <w:rPr>
          <w:sz w:val="24"/>
          <w:szCs w:val="24"/>
          <w:lang w:val="fr-FR"/>
        </w:rPr>
      </w:pPr>
      <w:r w:rsidRPr="0022329B">
        <w:rPr>
          <w:sz w:val="24"/>
          <w:szCs w:val="24"/>
          <w:lang w:val="fr-FR"/>
        </w:rPr>
        <w:t>- </w:t>
      </w:r>
      <w:r w:rsidR="0022329B" w:rsidRPr="0022329B">
        <w:rPr>
          <w:i/>
          <w:iCs/>
          <w:sz w:val="24"/>
          <w:szCs w:val="24"/>
          <w:lang w:val="fr-FR"/>
        </w:rPr>
        <w:t>Construction de bâtiment durable</w:t>
      </w:r>
    </w:p>
    <w:p w:rsidR="0022329B" w:rsidRDefault="0022329B" w:rsidP="000C7D61">
      <w:pPr>
        <w:jc w:val="both"/>
        <w:rPr>
          <w:sz w:val="24"/>
          <w:szCs w:val="24"/>
          <w:lang w:val="fr-FR"/>
        </w:rPr>
      </w:pPr>
      <w:r w:rsidRPr="0022329B">
        <w:rPr>
          <w:sz w:val="24"/>
          <w:szCs w:val="24"/>
          <w:lang w:val="fr-FR"/>
        </w:rPr>
        <w:t>«L'installation, la planification et le matériel utilisé pour la construction de sites logistiques constituent une préoccupation centrale pour la structuration d'une activité durable» (Bioual et Kchaf, 2015)</w:t>
      </w:r>
    </w:p>
    <w:p w:rsidR="00A87DFA" w:rsidRPr="008B470F" w:rsidRDefault="00A87DFA" w:rsidP="000C7D61">
      <w:pPr>
        <w:jc w:val="both"/>
        <w:rPr>
          <w:sz w:val="24"/>
          <w:szCs w:val="24"/>
          <w:lang w:val="fr-FR"/>
        </w:rPr>
      </w:pPr>
      <w:r w:rsidRPr="008B470F">
        <w:rPr>
          <w:sz w:val="24"/>
          <w:szCs w:val="24"/>
          <w:lang w:val="fr-FR"/>
        </w:rPr>
        <w:t>- </w:t>
      </w:r>
      <w:r w:rsidR="00E56CB7" w:rsidRPr="008B470F">
        <w:rPr>
          <w:i/>
          <w:iCs/>
          <w:sz w:val="24"/>
          <w:szCs w:val="24"/>
          <w:lang w:val="fr-FR"/>
        </w:rPr>
        <w:t>Eco-conception des produits</w:t>
      </w:r>
    </w:p>
    <w:p w:rsidR="008B470F" w:rsidRDefault="008B470F" w:rsidP="000C7D61">
      <w:pPr>
        <w:jc w:val="both"/>
        <w:rPr>
          <w:sz w:val="24"/>
          <w:szCs w:val="24"/>
          <w:lang w:val="fr-FR"/>
        </w:rPr>
      </w:pPr>
      <w:r>
        <w:rPr>
          <w:sz w:val="24"/>
          <w:szCs w:val="24"/>
          <w:lang w:val="fr-FR"/>
        </w:rPr>
        <w:t xml:space="preserve"> </w:t>
      </w:r>
      <w:r w:rsidRPr="008B470F">
        <w:rPr>
          <w:sz w:val="24"/>
          <w:szCs w:val="24"/>
          <w:lang w:val="fr-FR"/>
        </w:rPr>
        <w:t>L'éco-conception d'un produit consiste en l'intégration de tous les aspects durables dans la phase de conception ou d'amélioration d'un produit, tout au long de son cycle de vie.</w:t>
      </w:r>
    </w:p>
    <w:p w:rsidR="00A87DFA" w:rsidRPr="008B470F" w:rsidRDefault="008B470F" w:rsidP="000C7D61">
      <w:pPr>
        <w:jc w:val="both"/>
        <w:rPr>
          <w:sz w:val="24"/>
          <w:szCs w:val="24"/>
          <w:lang w:val="fr-FR"/>
        </w:rPr>
      </w:pPr>
      <w:r>
        <w:rPr>
          <w:sz w:val="24"/>
          <w:szCs w:val="24"/>
          <w:lang w:val="fr-FR"/>
        </w:rPr>
        <w:t>-</w:t>
      </w:r>
      <w:r w:rsidR="00A87DFA" w:rsidRPr="008B470F">
        <w:rPr>
          <w:sz w:val="24"/>
          <w:szCs w:val="24"/>
          <w:lang w:val="fr-FR"/>
        </w:rPr>
        <w:t> </w:t>
      </w:r>
      <w:r w:rsidR="00A87DFA" w:rsidRPr="008B470F">
        <w:rPr>
          <w:i/>
          <w:iCs/>
          <w:sz w:val="24"/>
          <w:szCs w:val="24"/>
          <w:lang w:val="fr-FR"/>
        </w:rPr>
        <w:t>S</w:t>
      </w:r>
      <w:r w:rsidRPr="008B470F">
        <w:rPr>
          <w:i/>
          <w:iCs/>
          <w:sz w:val="24"/>
          <w:szCs w:val="24"/>
          <w:lang w:val="fr-FR"/>
        </w:rPr>
        <w:t>ourcing durable</w:t>
      </w:r>
    </w:p>
    <w:p w:rsidR="00A87DFA" w:rsidRPr="008B470F" w:rsidRDefault="008B470F" w:rsidP="000C7D61">
      <w:pPr>
        <w:jc w:val="both"/>
        <w:rPr>
          <w:sz w:val="24"/>
          <w:szCs w:val="24"/>
          <w:lang w:val="fr-FR"/>
        </w:rPr>
      </w:pPr>
      <w:r w:rsidRPr="008B470F">
        <w:rPr>
          <w:sz w:val="24"/>
          <w:szCs w:val="24"/>
          <w:lang w:val="fr-FR"/>
        </w:rPr>
        <w:t>Un sourcing durable donne la priorité à la recherche de produits et de matériaux moins polluants avec une meilleure conception. Il vise également à sélectionner des sous-traitants et fournisseurs avec des garanties environnementales.</w:t>
      </w:r>
    </w:p>
    <w:p w:rsidR="00A87DFA" w:rsidRPr="00467E56" w:rsidRDefault="00A87DFA" w:rsidP="000C7D61">
      <w:pPr>
        <w:jc w:val="both"/>
        <w:rPr>
          <w:sz w:val="24"/>
          <w:szCs w:val="24"/>
          <w:lang w:val="fr-FR"/>
        </w:rPr>
      </w:pPr>
      <w:r w:rsidRPr="00467E56">
        <w:rPr>
          <w:sz w:val="24"/>
          <w:szCs w:val="24"/>
          <w:lang w:val="fr-FR"/>
        </w:rPr>
        <w:t>-</w:t>
      </w:r>
      <w:r w:rsidR="00467E56" w:rsidRPr="00467E56">
        <w:rPr>
          <w:i/>
          <w:iCs/>
          <w:sz w:val="24"/>
          <w:szCs w:val="24"/>
          <w:lang w:val="fr-FR"/>
        </w:rPr>
        <w:t> Production durable</w:t>
      </w:r>
    </w:p>
    <w:p w:rsidR="00467E56" w:rsidRDefault="00467E56" w:rsidP="000C7D61">
      <w:pPr>
        <w:jc w:val="both"/>
        <w:rPr>
          <w:sz w:val="24"/>
          <w:szCs w:val="24"/>
          <w:lang w:val="fr-FR"/>
        </w:rPr>
      </w:pPr>
      <w:r w:rsidRPr="00467E56">
        <w:rPr>
          <w:sz w:val="24"/>
          <w:szCs w:val="24"/>
          <w:lang w:val="fr-FR"/>
        </w:rPr>
        <w:t>Une production durable est une production optimisée, qui gère le gaspillage de ressources afin d'améliorer la productivité et de réduire les coûts.</w:t>
      </w:r>
    </w:p>
    <w:p w:rsidR="00A87DFA" w:rsidRPr="00467E56" w:rsidRDefault="00467E56" w:rsidP="000C7D61">
      <w:pPr>
        <w:jc w:val="both"/>
        <w:rPr>
          <w:sz w:val="24"/>
          <w:szCs w:val="24"/>
          <w:lang w:val="fr-FR"/>
        </w:rPr>
      </w:pPr>
      <w:r w:rsidRPr="00467E56">
        <w:rPr>
          <w:sz w:val="24"/>
          <w:szCs w:val="24"/>
          <w:lang w:val="fr-FR"/>
        </w:rPr>
        <w:t xml:space="preserve"> </w:t>
      </w:r>
      <w:r w:rsidR="00A87DFA" w:rsidRPr="00467E56">
        <w:rPr>
          <w:sz w:val="24"/>
          <w:szCs w:val="24"/>
          <w:lang w:val="fr-FR"/>
        </w:rPr>
        <w:t>- </w:t>
      </w:r>
      <w:r w:rsidRPr="00467E56">
        <w:rPr>
          <w:i/>
          <w:iCs/>
          <w:sz w:val="24"/>
          <w:szCs w:val="24"/>
          <w:lang w:val="fr-FR"/>
        </w:rPr>
        <w:t xml:space="preserve">Stockage et emballage durables </w:t>
      </w:r>
    </w:p>
    <w:p w:rsidR="00A87DFA" w:rsidRPr="00467E56" w:rsidRDefault="00467E56" w:rsidP="000C7D61">
      <w:pPr>
        <w:jc w:val="both"/>
        <w:rPr>
          <w:sz w:val="24"/>
          <w:szCs w:val="24"/>
          <w:lang w:val="fr-FR"/>
        </w:rPr>
      </w:pPr>
      <w:r w:rsidRPr="00467E56">
        <w:rPr>
          <w:sz w:val="24"/>
          <w:szCs w:val="24"/>
          <w:lang w:val="fr-FR"/>
        </w:rPr>
        <w:t>Un stockage durable vise à réduire les déplacements inutiles dans l'entrepôt et à promouvoir l'utilisation de chariots élévateurs électriques; Un emballage durable réduira par exemple l'utilisation de film plastique pour le stockage.</w:t>
      </w:r>
      <w:r w:rsidR="00A87DFA" w:rsidRPr="00467E56">
        <w:rPr>
          <w:sz w:val="24"/>
          <w:szCs w:val="24"/>
          <w:lang w:val="fr-FR"/>
        </w:rPr>
        <w:t> </w:t>
      </w:r>
    </w:p>
    <w:p w:rsidR="00A87DFA" w:rsidRPr="009B20DB" w:rsidRDefault="00A87DFA" w:rsidP="000C7D61">
      <w:pPr>
        <w:jc w:val="both"/>
        <w:rPr>
          <w:sz w:val="24"/>
          <w:szCs w:val="24"/>
          <w:lang w:val="fr-FR"/>
        </w:rPr>
      </w:pPr>
      <w:r w:rsidRPr="009B20DB">
        <w:rPr>
          <w:sz w:val="24"/>
          <w:szCs w:val="24"/>
          <w:lang w:val="fr-FR"/>
        </w:rPr>
        <w:lastRenderedPageBreak/>
        <w:t>- </w:t>
      </w:r>
      <w:r w:rsidR="00D701BE" w:rsidRPr="009B20DB">
        <w:rPr>
          <w:i/>
          <w:iCs/>
          <w:sz w:val="24"/>
          <w:szCs w:val="24"/>
          <w:lang w:val="fr-FR"/>
        </w:rPr>
        <w:t>Transport durable</w:t>
      </w:r>
    </w:p>
    <w:p w:rsidR="00A87DFA" w:rsidRPr="009B20DB" w:rsidRDefault="009B20DB" w:rsidP="000C7D61">
      <w:pPr>
        <w:jc w:val="both"/>
        <w:rPr>
          <w:sz w:val="24"/>
          <w:szCs w:val="24"/>
          <w:lang w:val="fr-FR"/>
        </w:rPr>
      </w:pPr>
      <w:r w:rsidRPr="009B20DB">
        <w:rPr>
          <w:sz w:val="24"/>
          <w:szCs w:val="24"/>
          <w:lang w:val="fr-FR"/>
        </w:rPr>
        <w:t>Un transport durable entend réduire le nombre de kilomètres parcourus, le nombre de voyages et les retours à vide; analyser le réseau de transport; optimiser les tournées de livraison</w:t>
      </w:r>
      <w:r>
        <w:rPr>
          <w:sz w:val="24"/>
          <w:szCs w:val="24"/>
          <w:lang w:val="fr-FR"/>
        </w:rPr>
        <w:t xml:space="preserve"> </w:t>
      </w:r>
      <w:r w:rsidRPr="009B20DB">
        <w:rPr>
          <w:sz w:val="24"/>
          <w:szCs w:val="24"/>
          <w:lang w:val="fr-FR"/>
        </w:rPr>
        <w:t>; encourager la mise en commun des ressources entre les entreprises et l’utilisation du transport intermodal</w:t>
      </w:r>
      <w:r>
        <w:rPr>
          <w:sz w:val="24"/>
          <w:szCs w:val="24"/>
          <w:lang w:val="fr-FR"/>
        </w:rPr>
        <w:t>.</w:t>
      </w:r>
    </w:p>
    <w:p w:rsidR="00A87DFA" w:rsidRPr="009B20DB" w:rsidRDefault="00A87DFA" w:rsidP="000C7D61">
      <w:pPr>
        <w:jc w:val="both"/>
        <w:rPr>
          <w:sz w:val="24"/>
          <w:szCs w:val="24"/>
          <w:lang w:val="fr-FR"/>
        </w:rPr>
      </w:pPr>
      <w:r w:rsidRPr="009B20DB">
        <w:rPr>
          <w:sz w:val="24"/>
          <w:szCs w:val="24"/>
          <w:lang w:val="fr-FR"/>
        </w:rPr>
        <w:t>-</w:t>
      </w:r>
      <w:r w:rsidRPr="009B20DB">
        <w:rPr>
          <w:i/>
          <w:iCs/>
          <w:sz w:val="24"/>
          <w:szCs w:val="24"/>
          <w:lang w:val="fr-FR"/>
        </w:rPr>
        <w:t> </w:t>
      </w:r>
      <w:r w:rsidR="009B20DB" w:rsidRPr="009B20DB">
        <w:rPr>
          <w:i/>
          <w:iCs/>
          <w:sz w:val="24"/>
          <w:szCs w:val="24"/>
          <w:lang w:val="fr-FR"/>
        </w:rPr>
        <w:t>Logistique inversée</w:t>
      </w:r>
    </w:p>
    <w:p w:rsidR="00A87DFA" w:rsidRPr="009B20DB" w:rsidRDefault="009B20DB" w:rsidP="000C7D61">
      <w:pPr>
        <w:jc w:val="both"/>
        <w:rPr>
          <w:sz w:val="24"/>
          <w:szCs w:val="24"/>
          <w:lang w:val="fr-FR"/>
        </w:rPr>
      </w:pPr>
      <w:r w:rsidRPr="009B20DB">
        <w:rPr>
          <w:sz w:val="24"/>
          <w:szCs w:val="24"/>
          <w:lang w:val="fr-FR"/>
        </w:rPr>
        <w:t>La logistique inverse est le processus de planification, de mise en œuvre et de contrôle des performances d'utilisation des matières premières. Il vise généralement à collecter, trier, démanteler et récupérer les valeurs des produits usagés.</w:t>
      </w:r>
    </w:p>
    <w:p w:rsidR="00C50AF1" w:rsidRPr="009B20DB" w:rsidRDefault="009B20DB" w:rsidP="000C7D61">
      <w:pPr>
        <w:jc w:val="both"/>
        <w:rPr>
          <w:b/>
          <w:sz w:val="24"/>
          <w:szCs w:val="24"/>
          <w:lang w:val="fr-FR"/>
        </w:rPr>
      </w:pPr>
      <w:r w:rsidRPr="009B20DB">
        <w:rPr>
          <w:b/>
          <w:sz w:val="24"/>
          <w:szCs w:val="24"/>
          <w:lang w:val="fr-FR"/>
        </w:rPr>
        <w:t>Approfondissez votre compréhension de la logistique durable</w:t>
      </w:r>
    </w:p>
    <w:p w:rsidR="00C50AF1" w:rsidRPr="009B20DB" w:rsidRDefault="009B20DB" w:rsidP="000C7D61">
      <w:pPr>
        <w:jc w:val="both"/>
        <w:rPr>
          <w:sz w:val="32"/>
          <w:szCs w:val="32"/>
          <w:u w:val="single"/>
          <w:lang w:val="fr-FR"/>
        </w:rPr>
      </w:pPr>
      <w:r w:rsidRPr="009B20DB">
        <w:rPr>
          <w:sz w:val="32"/>
          <w:szCs w:val="32"/>
          <w:u w:val="single"/>
          <w:lang w:val="fr-FR"/>
        </w:rPr>
        <w:t xml:space="preserve">Connaissance / </w:t>
      </w:r>
      <w:r>
        <w:rPr>
          <w:sz w:val="32"/>
          <w:szCs w:val="32"/>
          <w:u w:val="single"/>
          <w:lang w:val="fr-FR"/>
        </w:rPr>
        <w:t xml:space="preserve">découverte </w:t>
      </w:r>
    </w:p>
    <w:p w:rsidR="00C50AF1" w:rsidRPr="009B20DB" w:rsidRDefault="009B20DB" w:rsidP="000C7D61">
      <w:pPr>
        <w:jc w:val="both"/>
        <w:rPr>
          <w:b/>
          <w:i/>
          <w:sz w:val="24"/>
          <w:szCs w:val="24"/>
          <w:lang w:val="fr-FR"/>
        </w:rPr>
      </w:pPr>
      <w:r w:rsidRPr="009B20DB">
        <w:rPr>
          <w:b/>
          <w:i/>
          <w:sz w:val="24"/>
          <w:szCs w:val="24"/>
          <w:lang w:val="fr-FR"/>
        </w:rPr>
        <w:t>Concept de durabilité / développement durable</w:t>
      </w:r>
      <w:r>
        <w:rPr>
          <w:b/>
          <w:i/>
          <w:sz w:val="24"/>
          <w:szCs w:val="24"/>
          <w:lang w:val="fr-FR"/>
        </w:rPr>
        <w:t xml:space="preserve"> </w:t>
      </w:r>
      <w:r w:rsidRPr="009B20DB">
        <w:rPr>
          <w:b/>
          <w:i/>
          <w:sz w:val="24"/>
          <w:szCs w:val="24"/>
          <w:lang w:val="fr-FR"/>
        </w:rPr>
        <w:t>:</w:t>
      </w:r>
    </w:p>
    <w:p w:rsidR="009B20DB" w:rsidRPr="009B20DB" w:rsidRDefault="009B20DB" w:rsidP="000C7D61">
      <w:pPr>
        <w:pStyle w:val="PrformatHTML"/>
        <w:jc w:val="both"/>
        <w:rPr>
          <w:rFonts w:asciiTheme="minorHAnsi" w:hAnsiTheme="minorHAnsi"/>
          <w:color w:val="222222"/>
          <w:sz w:val="22"/>
          <w:szCs w:val="22"/>
          <w:lang w:val="fr-FR"/>
        </w:rPr>
      </w:pPr>
      <w:r w:rsidRPr="009B20DB">
        <w:rPr>
          <w:rFonts w:asciiTheme="minorHAnsi" w:hAnsiTheme="minorHAnsi"/>
          <w:color w:val="222222"/>
          <w:sz w:val="22"/>
          <w:szCs w:val="22"/>
          <w:lang w:val="fr-FR"/>
        </w:rPr>
        <w:t>Les développements durables doivent être permanents dans la logistique et concerner en particulier les zones de ressources qui peuvent être modifiées à court et à moyen terme.</w:t>
      </w:r>
    </w:p>
    <w:p w:rsidR="00C50AF1" w:rsidRPr="009B20DB" w:rsidRDefault="009B20DB" w:rsidP="000C7D61">
      <w:pPr>
        <w:jc w:val="both"/>
        <w:rPr>
          <w:sz w:val="24"/>
          <w:szCs w:val="24"/>
          <w:lang w:val="fr-FR"/>
        </w:rPr>
      </w:pPr>
      <w:r w:rsidRPr="009B20DB">
        <w:rPr>
          <w:color w:val="222222"/>
          <w:lang w:val="fr-FR"/>
        </w:rPr>
        <w:t>Celles-ci se trouvent tout au long de la chaîne logistique (gestion de la chaîne d'approvisionnement) et touchent tous les domaines.</w:t>
      </w:r>
    </w:p>
    <w:p w:rsidR="00C50AF1" w:rsidRPr="009B20DB" w:rsidRDefault="009B20DB" w:rsidP="000C7D61">
      <w:pPr>
        <w:jc w:val="both"/>
        <w:rPr>
          <w:b/>
          <w:i/>
          <w:sz w:val="24"/>
          <w:szCs w:val="24"/>
          <w:lang w:val="fr-FR"/>
        </w:rPr>
      </w:pPr>
      <w:r w:rsidRPr="009B20DB">
        <w:rPr>
          <w:b/>
          <w:i/>
          <w:sz w:val="24"/>
          <w:szCs w:val="24"/>
          <w:lang w:val="fr-FR"/>
        </w:rPr>
        <w:t>Définition de la logistique durable</w:t>
      </w:r>
      <w:r>
        <w:rPr>
          <w:b/>
          <w:i/>
          <w:sz w:val="24"/>
          <w:szCs w:val="24"/>
          <w:lang w:val="fr-FR"/>
        </w:rPr>
        <w:t xml:space="preserve"> </w:t>
      </w:r>
      <w:r w:rsidRPr="009B20DB">
        <w:rPr>
          <w:b/>
          <w:i/>
          <w:sz w:val="24"/>
          <w:szCs w:val="24"/>
          <w:lang w:val="fr-FR"/>
        </w:rPr>
        <w:t>:</w:t>
      </w:r>
    </w:p>
    <w:p w:rsidR="00CA7173" w:rsidRPr="00CA7173" w:rsidRDefault="00CA7173" w:rsidP="000C7D61">
      <w:pPr>
        <w:jc w:val="both"/>
        <w:rPr>
          <w:color w:val="222222"/>
          <w:sz w:val="24"/>
          <w:szCs w:val="24"/>
          <w:lang w:val="fr-FR"/>
        </w:rPr>
      </w:pPr>
      <w:r w:rsidRPr="00CA7173">
        <w:rPr>
          <w:color w:val="222222"/>
          <w:sz w:val="24"/>
          <w:szCs w:val="24"/>
          <w:lang w:val="fr-FR"/>
        </w:rPr>
        <w:t>La logistique durable consiste essentiellement à consommer moins de ressources tout en maintenant le même rendement de productivité. Il couvre toutes les tâches relatives à la planification intégrée, à la coordination, à l'exécution et au contrôle des flux de marchandises, ainsi que les informations r</w:t>
      </w:r>
      <w:r>
        <w:rPr>
          <w:color w:val="222222"/>
          <w:sz w:val="24"/>
          <w:szCs w:val="24"/>
          <w:lang w:val="fr-FR"/>
        </w:rPr>
        <w:t>elatives aux marchandises, depuis leur forme d’</w:t>
      </w:r>
      <w:r w:rsidRPr="00CA7173">
        <w:rPr>
          <w:color w:val="222222"/>
          <w:sz w:val="24"/>
          <w:szCs w:val="24"/>
          <w:lang w:val="fr-FR"/>
        </w:rPr>
        <w:t xml:space="preserve">origine </w:t>
      </w:r>
      <w:r>
        <w:rPr>
          <w:color w:val="222222"/>
          <w:sz w:val="24"/>
          <w:szCs w:val="24"/>
          <w:lang w:val="fr-FR"/>
        </w:rPr>
        <w:t>jusqu’</w:t>
      </w:r>
      <w:r w:rsidRPr="00CA7173">
        <w:rPr>
          <w:color w:val="222222"/>
          <w:sz w:val="24"/>
          <w:szCs w:val="24"/>
          <w:lang w:val="fr-FR"/>
        </w:rPr>
        <w:t>à la consommation.</w:t>
      </w:r>
    </w:p>
    <w:p w:rsidR="00CA7173" w:rsidRPr="00CA7173" w:rsidRDefault="00CA7173" w:rsidP="000C7D61">
      <w:pPr>
        <w:jc w:val="both"/>
        <w:rPr>
          <w:color w:val="222222"/>
          <w:sz w:val="24"/>
          <w:szCs w:val="24"/>
          <w:lang w:val="fr-FR"/>
        </w:rPr>
      </w:pPr>
      <w:r>
        <w:rPr>
          <w:color w:val="222222"/>
          <w:sz w:val="24"/>
          <w:szCs w:val="24"/>
          <w:lang w:val="fr-FR"/>
        </w:rPr>
        <w:t>L</w:t>
      </w:r>
      <w:r w:rsidRPr="00CA7173">
        <w:rPr>
          <w:color w:val="222222"/>
          <w:sz w:val="24"/>
          <w:szCs w:val="24"/>
          <w:lang w:val="fr-FR"/>
        </w:rPr>
        <w:t xml:space="preserve">a définition des </w:t>
      </w:r>
      <w:r>
        <w:rPr>
          <w:color w:val="222222"/>
          <w:sz w:val="24"/>
          <w:szCs w:val="24"/>
          <w:lang w:val="fr-FR"/>
        </w:rPr>
        <w:t>S</w:t>
      </w:r>
      <w:r w:rsidRPr="00CA7173">
        <w:rPr>
          <w:color w:val="222222"/>
          <w:sz w:val="24"/>
          <w:szCs w:val="24"/>
          <w:lang w:val="fr-FR"/>
        </w:rPr>
        <w:t xml:space="preserve">ept </w:t>
      </w:r>
      <w:r>
        <w:rPr>
          <w:color w:val="222222"/>
          <w:sz w:val="24"/>
          <w:szCs w:val="24"/>
          <w:lang w:val="fr-FR"/>
        </w:rPr>
        <w:t>D</w:t>
      </w:r>
      <w:r w:rsidRPr="00CA7173">
        <w:rPr>
          <w:color w:val="222222"/>
          <w:sz w:val="24"/>
          <w:szCs w:val="24"/>
          <w:lang w:val="fr-FR"/>
        </w:rPr>
        <w:t>roits après l’application de Ploughman s’applique également</w:t>
      </w:r>
      <w:r>
        <w:rPr>
          <w:color w:val="222222"/>
          <w:sz w:val="24"/>
          <w:szCs w:val="24"/>
          <w:lang w:val="fr-FR"/>
        </w:rPr>
        <w:t xml:space="preserve"> en partie</w:t>
      </w:r>
      <w:r w:rsidRPr="00CA7173">
        <w:rPr>
          <w:color w:val="222222"/>
          <w:sz w:val="24"/>
          <w:szCs w:val="24"/>
          <w:lang w:val="fr-FR"/>
        </w:rPr>
        <w:t>,</w:t>
      </w:r>
      <w:r>
        <w:rPr>
          <w:color w:val="222222"/>
          <w:sz w:val="24"/>
          <w:szCs w:val="24"/>
          <w:lang w:val="fr-FR"/>
        </w:rPr>
        <w:t xml:space="preserve"> de sorte que</w:t>
      </w:r>
      <w:r w:rsidRPr="00CA7173">
        <w:rPr>
          <w:color w:val="222222"/>
          <w:sz w:val="24"/>
          <w:szCs w:val="24"/>
          <w:lang w:val="fr-FR"/>
        </w:rPr>
        <w:t xml:space="preserve"> la logist</w:t>
      </w:r>
      <w:r>
        <w:rPr>
          <w:color w:val="222222"/>
          <w:sz w:val="24"/>
          <w:szCs w:val="24"/>
          <w:lang w:val="fr-FR"/>
        </w:rPr>
        <w:t>ique garantisse</w:t>
      </w:r>
      <w:r w:rsidRPr="00CA7173">
        <w:rPr>
          <w:color w:val="222222"/>
          <w:sz w:val="24"/>
          <w:szCs w:val="24"/>
          <w:lang w:val="fr-FR"/>
        </w:rPr>
        <w:t xml:space="preserve"> la disponibilité des bons produits, </w:t>
      </w:r>
      <w:r>
        <w:rPr>
          <w:color w:val="222222"/>
          <w:sz w:val="24"/>
          <w:szCs w:val="24"/>
          <w:lang w:val="fr-FR"/>
        </w:rPr>
        <w:t>en quantité suffisante</w:t>
      </w:r>
      <w:r w:rsidRPr="00CA7173">
        <w:rPr>
          <w:color w:val="222222"/>
          <w:sz w:val="24"/>
          <w:szCs w:val="24"/>
          <w:lang w:val="fr-FR"/>
        </w:rPr>
        <w:t xml:space="preserve">, </w:t>
      </w:r>
      <w:r>
        <w:rPr>
          <w:color w:val="222222"/>
          <w:sz w:val="24"/>
          <w:szCs w:val="24"/>
          <w:lang w:val="fr-FR"/>
        </w:rPr>
        <w:t>en</w:t>
      </w:r>
      <w:r w:rsidRPr="00CA7173">
        <w:rPr>
          <w:color w:val="222222"/>
          <w:sz w:val="24"/>
          <w:szCs w:val="24"/>
          <w:lang w:val="fr-FR"/>
        </w:rPr>
        <w:t xml:space="preserve"> bon état, au bon endroit, au bon moment, pour le bon client, au </w:t>
      </w:r>
      <w:r>
        <w:rPr>
          <w:color w:val="222222"/>
          <w:sz w:val="24"/>
          <w:szCs w:val="24"/>
          <w:lang w:val="fr-FR"/>
        </w:rPr>
        <w:t>bon prix</w:t>
      </w:r>
      <w:r w:rsidRPr="00CA7173">
        <w:rPr>
          <w:color w:val="222222"/>
          <w:sz w:val="24"/>
          <w:szCs w:val="24"/>
          <w:lang w:val="fr-FR"/>
        </w:rPr>
        <w:t>. (7 R der Logistik).</w:t>
      </w:r>
    </w:p>
    <w:p w:rsidR="00C50AF1" w:rsidRPr="00CA7173" w:rsidRDefault="00CA7173" w:rsidP="000C7D61">
      <w:pPr>
        <w:jc w:val="both"/>
        <w:rPr>
          <w:b/>
          <w:i/>
          <w:sz w:val="24"/>
          <w:szCs w:val="24"/>
          <w:lang w:val="fr-FR"/>
        </w:rPr>
      </w:pPr>
      <w:r w:rsidRPr="00CA7173">
        <w:rPr>
          <w:b/>
          <w:i/>
          <w:sz w:val="24"/>
          <w:szCs w:val="24"/>
          <w:lang w:val="fr-FR"/>
        </w:rPr>
        <w:t>TIC et nouvelles technologies</w:t>
      </w:r>
    </w:p>
    <w:p w:rsidR="00CA7173" w:rsidRPr="00CA7173" w:rsidRDefault="00CA7173" w:rsidP="000C7D61">
      <w:pPr>
        <w:pStyle w:val="PrformatHTML"/>
        <w:jc w:val="both"/>
        <w:rPr>
          <w:rFonts w:asciiTheme="minorHAnsi" w:hAnsiTheme="minorHAnsi" w:cstheme="minorHAnsi"/>
          <w:color w:val="222222"/>
          <w:sz w:val="24"/>
          <w:szCs w:val="24"/>
          <w:lang w:val="fr-FR"/>
        </w:rPr>
      </w:pPr>
      <w:r w:rsidRPr="00CA7173">
        <w:rPr>
          <w:rFonts w:asciiTheme="minorHAnsi" w:hAnsiTheme="minorHAnsi" w:cstheme="minorHAnsi"/>
          <w:color w:val="222222"/>
          <w:sz w:val="24"/>
          <w:szCs w:val="24"/>
          <w:lang w:val="fr-FR"/>
        </w:rPr>
        <w:t>Pour le transport routier, différentes entreprises proposent des solutions technologiques de communication pour la gestion du trafic</w:t>
      </w:r>
      <w:r>
        <w:rPr>
          <w:rFonts w:asciiTheme="minorHAnsi" w:hAnsiTheme="minorHAnsi" w:cstheme="minorHAnsi"/>
          <w:color w:val="222222"/>
          <w:sz w:val="24"/>
          <w:szCs w:val="24"/>
          <w:lang w:val="fr-FR"/>
        </w:rPr>
        <w:t xml:space="preserve"> </w:t>
      </w:r>
      <w:r w:rsidRPr="00CA7173">
        <w:rPr>
          <w:rFonts w:asciiTheme="minorHAnsi" w:hAnsiTheme="minorHAnsi" w:cstheme="minorHAnsi"/>
          <w:color w:val="222222"/>
          <w:sz w:val="24"/>
          <w:szCs w:val="24"/>
          <w:lang w:val="fr-FR"/>
        </w:rPr>
        <w:t>: la surveillance des infrastructur</w:t>
      </w:r>
      <w:r>
        <w:rPr>
          <w:rFonts w:asciiTheme="minorHAnsi" w:hAnsiTheme="minorHAnsi" w:cstheme="minorHAnsi"/>
          <w:color w:val="222222"/>
          <w:sz w:val="24"/>
          <w:szCs w:val="24"/>
          <w:lang w:val="fr-FR"/>
        </w:rPr>
        <w:t>es, la gestion du trafic et l’information</w:t>
      </w:r>
      <w:r w:rsidRPr="00CA7173">
        <w:rPr>
          <w:rFonts w:asciiTheme="minorHAnsi" w:hAnsiTheme="minorHAnsi" w:cstheme="minorHAnsi"/>
          <w:color w:val="222222"/>
          <w:sz w:val="24"/>
          <w:szCs w:val="24"/>
          <w:lang w:val="fr-FR"/>
        </w:rPr>
        <w:t xml:space="preserve"> des utilisateurs garantissent une planification fiable des itinéraires et permettent de prévoir les temps de trajet.</w:t>
      </w:r>
    </w:p>
    <w:p w:rsidR="00CA7173" w:rsidRPr="00651323" w:rsidRDefault="00CA7173" w:rsidP="00CA7173">
      <w:pPr>
        <w:spacing w:after="0" w:line="240" w:lineRule="auto"/>
        <w:jc w:val="both"/>
        <w:rPr>
          <w:rFonts w:cstheme="minorHAnsi"/>
          <w:color w:val="222222"/>
          <w:sz w:val="24"/>
          <w:szCs w:val="24"/>
          <w:lang w:val="fr-FR"/>
        </w:rPr>
      </w:pPr>
    </w:p>
    <w:p w:rsidR="0012664B" w:rsidRPr="00651323" w:rsidRDefault="0012664B" w:rsidP="0012664B">
      <w:pPr>
        <w:spacing w:after="0" w:line="240" w:lineRule="auto"/>
        <w:jc w:val="both"/>
        <w:rPr>
          <w:rFonts w:cstheme="minorHAnsi"/>
          <w:color w:val="222222"/>
          <w:sz w:val="24"/>
          <w:szCs w:val="24"/>
          <w:lang w:val="fr-FR"/>
        </w:rPr>
      </w:pPr>
      <w:r w:rsidRPr="0012664B">
        <w:rPr>
          <w:rFonts w:cstheme="minorHAnsi"/>
          <w:color w:val="222222"/>
          <w:sz w:val="24"/>
          <w:szCs w:val="24"/>
          <w:lang w:val="fr-FR"/>
        </w:rPr>
        <w:t xml:space="preserve">Dans le transport ferroviaire, diverses solutions et services permettent de surveiller les équipements et les systèmes installés le long des itinéraires. Ils assurent la surveillance du réseau, la sécurité du trafic et le fonctionnement. </w:t>
      </w:r>
      <w:r w:rsidRPr="00651323">
        <w:rPr>
          <w:rFonts w:cstheme="minorHAnsi"/>
          <w:color w:val="222222"/>
          <w:sz w:val="24"/>
          <w:szCs w:val="24"/>
          <w:lang w:val="fr-FR"/>
        </w:rPr>
        <w:t>Ils ont également pour objectif d’informer les voyageurs.</w:t>
      </w:r>
    </w:p>
    <w:p w:rsidR="00C34B92" w:rsidRPr="00C34B92" w:rsidRDefault="00C34B92" w:rsidP="002D27C4">
      <w:pPr>
        <w:pStyle w:val="PrformatHTML"/>
        <w:jc w:val="both"/>
        <w:rPr>
          <w:rFonts w:asciiTheme="minorHAnsi" w:hAnsiTheme="minorHAnsi" w:cstheme="minorHAnsi"/>
          <w:color w:val="222222"/>
          <w:sz w:val="24"/>
          <w:szCs w:val="24"/>
          <w:highlight w:val="yellow"/>
          <w:lang w:val="fr-FR"/>
        </w:rPr>
      </w:pPr>
      <w:r w:rsidRPr="00C34B92">
        <w:rPr>
          <w:rFonts w:asciiTheme="minorHAnsi" w:hAnsiTheme="minorHAnsi" w:cstheme="minorHAnsi"/>
          <w:color w:val="222222"/>
          <w:sz w:val="24"/>
          <w:szCs w:val="24"/>
          <w:lang w:val="fr-FR"/>
        </w:rPr>
        <w:lastRenderedPageBreak/>
        <w:t>Les solutions TIC aident les aéroports et les grandes gares, ainsi que les entreprises de logistique mondiales et les grandes entreprises locales, à maintenir leur infrastructure de technologie de l'information et de la communication à jour.</w:t>
      </w:r>
    </w:p>
    <w:p w:rsidR="00C50AF1" w:rsidRPr="00651323" w:rsidRDefault="00C50AF1" w:rsidP="002D27C4">
      <w:pPr>
        <w:spacing w:after="0"/>
        <w:jc w:val="both"/>
        <w:rPr>
          <w:rFonts w:cstheme="minorHAnsi"/>
          <w:bCs/>
          <w:sz w:val="24"/>
          <w:szCs w:val="24"/>
          <w:lang w:val="fr-FR"/>
        </w:rPr>
      </w:pPr>
    </w:p>
    <w:p w:rsidR="00131A56" w:rsidRPr="00131A56" w:rsidRDefault="00131A56" w:rsidP="002D27C4">
      <w:pPr>
        <w:spacing w:after="0"/>
        <w:jc w:val="both"/>
        <w:rPr>
          <w:rFonts w:cstheme="minorHAnsi"/>
          <w:color w:val="222222"/>
          <w:sz w:val="24"/>
          <w:szCs w:val="24"/>
          <w:lang w:val="fr-FR"/>
        </w:rPr>
      </w:pPr>
      <w:r w:rsidRPr="00131A56">
        <w:rPr>
          <w:rFonts w:cstheme="minorHAnsi"/>
          <w:color w:val="222222"/>
          <w:sz w:val="24"/>
          <w:szCs w:val="24"/>
          <w:lang w:val="fr-FR"/>
        </w:rPr>
        <w:t xml:space="preserve">Ils peuvent ainsi répondre à la demande croissante de mobilité tout en </w:t>
      </w:r>
      <w:r>
        <w:rPr>
          <w:rFonts w:cstheme="minorHAnsi"/>
          <w:color w:val="222222"/>
          <w:sz w:val="24"/>
          <w:szCs w:val="24"/>
          <w:lang w:val="fr-FR"/>
        </w:rPr>
        <w:t>répondant aux besoins d</w:t>
      </w:r>
      <w:r w:rsidRPr="00131A56">
        <w:rPr>
          <w:rFonts w:cstheme="minorHAnsi"/>
          <w:color w:val="222222"/>
          <w:sz w:val="24"/>
          <w:szCs w:val="24"/>
          <w:lang w:val="fr-FR"/>
        </w:rPr>
        <w:t>es clients locaux, tels que les détaillants de papeterie et le secteur de la restauration, avec l'infrastructure nécessaire sur leurs sites.</w:t>
      </w:r>
    </w:p>
    <w:p w:rsidR="00C50AF1" w:rsidRPr="00651323" w:rsidRDefault="00C50AF1" w:rsidP="002D27C4">
      <w:pPr>
        <w:spacing w:after="0"/>
        <w:jc w:val="both"/>
        <w:rPr>
          <w:rFonts w:cstheme="minorHAnsi"/>
          <w:bCs/>
          <w:sz w:val="24"/>
          <w:szCs w:val="24"/>
          <w:lang w:val="fr-FR"/>
        </w:rPr>
      </w:pPr>
    </w:p>
    <w:p w:rsidR="00651323" w:rsidRPr="00651323" w:rsidRDefault="00651323" w:rsidP="002D27C4">
      <w:pPr>
        <w:spacing w:after="0"/>
        <w:jc w:val="both"/>
        <w:rPr>
          <w:rFonts w:cstheme="minorHAnsi"/>
          <w:color w:val="222222"/>
          <w:sz w:val="24"/>
          <w:szCs w:val="24"/>
          <w:highlight w:val="yellow"/>
          <w:lang w:val="fr-FR"/>
        </w:rPr>
      </w:pPr>
      <w:r w:rsidRPr="00651323">
        <w:rPr>
          <w:rFonts w:cstheme="minorHAnsi"/>
          <w:color w:val="222222"/>
          <w:sz w:val="24"/>
          <w:szCs w:val="24"/>
          <w:lang w:val="fr-FR"/>
        </w:rPr>
        <w:t xml:space="preserve">Dans l’industrie du </w:t>
      </w:r>
      <w:r>
        <w:rPr>
          <w:rFonts w:cstheme="minorHAnsi"/>
          <w:color w:val="222222"/>
          <w:sz w:val="24"/>
          <w:szCs w:val="24"/>
          <w:lang w:val="fr-FR"/>
        </w:rPr>
        <w:t>transport</w:t>
      </w:r>
      <w:r w:rsidRPr="00651323">
        <w:rPr>
          <w:rFonts w:cstheme="minorHAnsi"/>
          <w:color w:val="222222"/>
          <w:sz w:val="24"/>
          <w:szCs w:val="24"/>
          <w:lang w:val="fr-FR"/>
        </w:rPr>
        <w:t xml:space="preserve"> et de la logistique, l’optimisation des processus est essentielle </w:t>
      </w:r>
      <w:r>
        <w:rPr>
          <w:rFonts w:cstheme="minorHAnsi"/>
          <w:color w:val="222222"/>
          <w:sz w:val="24"/>
          <w:szCs w:val="24"/>
          <w:lang w:val="fr-FR"/>
        </w:rPr>
        <w:t>à la</w:t>
      </w:r>
      <w:r w:rsidRPr="00651323">
        <w:rPr>
          <w:rFonts w:cstheme="minorHAnsi"/>
          <w:color w:val="222222"/>
          <w:sz w:val="24"/>
          <w:szCs w:val="24"/>
          <w:lang w:val="fr-FR"/>
        </w:rPr>
        <w:t xml:space="preserve"> productivité. Les systèmes d'information jouent un rôle important dans la planification des itinéraires et des flottes, l'optimisation des stocks et la prévisibilité des </w:t>
      </w:r>
      <w:r>
        <w:rPr>
          <w:rFonts w:cstheme="minorHAnsi"/>
          <w:color w:val="222222"/>
          <w:sz w:val="24"/>
          <w:szCs w:val="24"/>
          <w:lang w:val="fr-FR"/>
        </w:rPr>
        <w:t>activités</w:t>
      </w:r>
      <w:r w:rsidRPr="00651323">
        <w:rPr>
          <w:rFonts w:cstheme="minorHAnsi"/>
          <w:color w:val="222222"/>
          <w:sz w:val="24"/>
          <w:szCs w:val="24"/>
          <w:lang w:val="fr-FR"/>
        </w:rPr>
        <w:t>.</w:t>
      </w:r>
    </w:p>
    <w:p w:rsidR="00C50AF1" w:rsidRPr="007B4A6B" w:rsidRDefault="00C50AF1" w:rsidP="002D27C4">
      <w:pPr>
        <w:spacing w:after="0"/>
        <w:jc w:val="both"/>
        <w:rPr>
          <w:rFonts w:cstheme="minorHAnsi"/>
          <w:bCs/>
          <w:sz w:val="24"/>
          <w:szCs w:val="24"/>
          <w:lang w:val="fr-FR"/>
        </w:rPr>
      </w:pPr>
    </w:p>
    <w:p w:rsidR="00C50AF1" w:rsidRPr="00651323" w:rsidRDefault="00651323" w:rsidP="002D27C4">
      <w:pPr>
        <w:spacing w:after="0"/>
        <w:jc w:val="both"/>
        <w:rPr>
          <w:bCs/>
          <w:sz w:val="24"/>
          <w:szCs w:val="24"/>
          <w:lang w:val="fr-FR"/>
        </w:rPr>
      </w:pPr>
      <w:r w:rsidRPr="00651323">
        <w:rPr>
          <w:rFonts w:cstheme="minorHAnsi"/>
          <w:color w:val="222222"/>
          <w:sz w:val="24"/>
          <w:szCs w:val="24"/>
          <w:lang w:val="fr-FR"/>
        </w:rPr>
        <w:t>Les nouvelles technologies telles que les systèmes RFID, les solutions de numérisation, le pick-by-light, le pick-up et les solutions de stockage entièrement automatiques avec systèmes de transport sans conducteur, les solutions KANBAN, etc., sont des composants supplémentaires de l'efficacité des ressources.</w:t>
      </w:r>
    </w:p>
    <w:p w:rsidR="00C50AF1" w:rsidRPr="00651323" w:rsidRDefault="00C50AF1" w:rsidP="000C7D61">
      <w:pPr>
        <w:jc w:val="both"/>
        <w:rPr>
          <w:bCs/>
          <w:sz w:val="24"/>
          <w:szCs w:val="24"/>
          <w:lang w:val="fr-FR"/>
        </w:rPr>
      </w:pPr>
    </w:p>
    <w:p w:rsidR="00C50AF1" w:rsidRPr="00651323" w:rsidRDefault="00B3078A" w:rsidP="000C7D61">
      <w:pPr>
        <w:jc w:val="both"/>
        <w:rPr>
          <w:b/>
          <w:bCs/>
          <w:i/>
          <w:sz w:val="24"/>
          <w:szCs w:val="24"/>
          <w:lang w:val="fr-FR"/>
        </w:rPr>
      </w:pPr>
      <w:r w:rsidRPr="00651323">
        <w:rPr>
          <w:b/>
          <w:bCs/>
          <w:i/>
          <w:sz w:val="24"/>
          <w:szCs w:val="24"/>
          <w:lang w:val="fr-FR"/>
        </w:rPr>
        <w:t>C</w:t>
      </w:r>
      <w:r w:rsidR="00651323" w:rsidRPr="00651323">
        <w:rPr>
          <w:b/>
          <w:bCs/>
          <w:i/>
          <w:sz w:val="24"/>
          <w:szCs w:val="24"/>
          <w:lang w:val="fr-FR"/>
        </w:rPr>
        <w:t>oopération/Collaboration</w:t>
      </w:r>
    </w:p>
    <w:p w:rsidR="00651323" w:rsidRPr="00145F3E" w:rsidRDefault="00651323" w:rsidP="000C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222222"/>
          <w:sz w:val="24"/>
          <w:szCs w:val="24"/>
          <w:lang w:val="fr-FR" w:eastAsia="de-AT"/>
        </w:rPr>
      </w:pPr>
      <w:r w:rsidRPr="00651323">
        <w:rPr>
          <w:rFonts w:eastAsia="Times New Roman" w:cstheme="minorHAnsi"/>
          <w:color w:val="222222"/>
          <w:sz w:val="24"/>
          <w:szCs w:val="24"/>
          <w:lang w:val="fr-FR" w:eastAsia="de-AT"/>
        </w:rPr>
        <w:t xml:space="preserve">L’objectif d’une coopération interentreprises est d’obtenir des effets de synergie sous forme de réduction des coûts et / ou d’avantages qualitatifs. </w:t>
      </w:r>
      <w:r w:rsidR="00145F3E">
        <w:rPr>
          <w:rFonts w:eastAsia="Times New Roman" w:cstheme="minorHAnsi"/>
          <w:color w:val="222222"/>
          <w:sz w:val="24"/>
          <w:szCs w:val="24"/>
          <w:lang w:val="fr-FR" w:eastAsia="de-AT"/>
        </w:rPr>
        <w:t>(M</w:t>
      </w:r>
      <w:r w:rsidRPr="00145F3E">
        <w:rPr>
          <w:rFonts w:eastAsia="Times New Roman" w:cstheme="minorHAnsi"/>
          <w:color w:val="222222"/>
          <w:sz w:val="24"/>
          <w:szCs w:val="24"/>
          <w:lang w:val="fr-FR" w:eastAsia="de-AT"/>
        </w:rPr>
        <w:t>ise en réseau)</w:t>
      </w:r>
    </w:p>
    <w:p w:rsidR="002364B1" w:rsidRPr="002364B1" w:rsidRDefault="002364B1" w:rsidP="000C7D61">
      <w:pPr>
        <w:jc w:val="both"/>
        <w:rPr>
          <w:rFonts w:eastAsia="Times New Roman" w:cstheme="minorHAnsi"/>
          <w:color w:val="222222"/>
          <w:sz w:val="24"/>
          <w:szCs w:val="24"/>
          <w:lang w:val="fr-FR" w:eastAsia="de-AT"/>
        </w:rPr>
      </w:pPr>
      <w:r w:rsidRPr="002364B1">
        <w:rPr>
          <w:rFonts w:eastAsia="Times New Roman" w:cstheme="minorHAnsi"/>
          <w:color w:val="222222"/>
          <w:sz w:val="24"/>
          <w:szCs w:val="24"/>
          <w:lang w:val="fr-FR" w:eastAsia="de-AT"/>
        </w:rPr>
        <w:t>En regroupant les quantités, il est possible de réaliser d'importantes économies potentielles (coûts de production, frais d'expédition, QM - réduction des coûts, etc.).</w:t>
      </w:r>
    </w:p>
    <w:p w:rsidR="002364B1" w:rsidRPr="007B4A6B" w:rsidRDefault="002364B1" w:rsidP="000C7D61">
      <w:pPr>
        <w:pStyle w:val="PrformatHTML"/>
        <w:jc w:val="both"/>
        <w:rPr>
          <w:rFonts w:asciiTheme="minorHAnsi" w:hAnsiTheme="minorHAnsi" w:cstheme="minorHAnsi"/>
          <w:color w:val="222222"/>
          <w:sz w:val="24"/>
          <w:szCs w:val="24"/>
          <w:lang w:val="fr-FR"/>
        </w:rPr>
      </w:pPr>
    </w:p>
    <w:p w:rsidR="002364B1" w:rsidRPr="002364B1" w:rsidRDefault="002364B1" w:rsidP="000C7D61">
      <w:pPr>
        <w:pStyle w:val="PrformatHTML"/>
        <w:jc w:val="both"/>
        <w:rPr>
          <w:rFonts w:asciiTheme="minorHAnsi" w:hAnsiTheme="minorHAnsi" w:cstheme="minorHAnsi"/>
          <w:color w:val="222222"/>
          <w:sz w:val="24"/>
          <w:szCs w:val="24"/>
          <w:lang w:val="fr-FR"/>
        </w:rPr>
      </w:pPr>
      <w:r w:rsidRPr="009E22FA">
        <w:rPr>
          <w:rFonts w:asciiTheme="minorHAnsi" w:hAnsiTheme="minorHAnsi" w:cstheme="minorHAnsi"/>
          <w:color w:val="222222"/>
          <w:sz w:val="24"/>
          <w:szCs w:val="24"/>
          <w:lang w:val="fr-FR"/>
        </w:rPr>
        <w:t xml:space="preserve">Par une utilisation accrue des moyens du fournisseur de services z. B. dans le déplacement kilométrique, tels que le nombre d'arrêts ou de déplacements de clients dans une zone client est considérablement réduit. De nombreuses petites livraisons sont </w:t>
      </w:r>
      <w:r w:rsidR="005908D7" w:rsidRPr="009E22FA">
        <w:rPr>
          <w:rFonts w:asciiTheme="minorHAnsi" w:hAnsiTheme="minorHAnsi" w:cstheme="minorHAnsi"/>
          <w:color w:val="222222"/>
          <w:sz w:val="24"/>
          <w:szCs w:val="24"/>
          <w:lang w:val="fr-FR"/>
        </w:rPr>
        <w:t>regroupées</w:t>
      </w:r>
      <w:r w:rsidRPr="009E22FA">
        <w:rPr>
          <w:rFonts w:asciiTheme="minorHAnsi" w:hAnsiTheme="minorHAnsi" w:cstheme="minorHAnsi"/>
          <w:color w:val="222222"/>
          <w:sz w:val="24"/>
          <w:szCs w:val="24"/>
          <w:lang w:val="fr-FR"/>
        </w:rPr>
        <w:t xml:space="preserve">, mais des livraisons plus importantes (transport de </w:t>
      </w:r>
      <w:r w:rsidR="009E22FA" w:rsidRPr="009E22FA">
        <w:rPr>
          <w:rFonts w:asciiTheme="minorHAnsi" w:hAnsiTheme="minorHAnsi" w:cstheme="minorHAnsi"/>
          <w:color w:val="222222"/>
          <w:sz w:val="24"/>
          <w:szCs w:val="24"/>
          <w:lang w:val="fr-FR"/>
        </w:rPr>
        <w:t>colis</w:t>
      </w:r>
      <w:r w:rsidRPr="009E22FA">
        <w:rPr>
          <w:rFonts w:asciiTheme="minorHAnsi" w:hAnsiTheme="minorHAnsi" w:cstheme="minorHAnsi"/>
          <w:color w:val="222222"/>
          <w:sz w:val="24"/>
          <w:szCs w:val="24"/>
          <w:lang w:val="fr-FR"/>
        </w:rPr>
        <w:t xml:space="preserve">, services KEP ...) et </w:t>
      </w:r>
      <w:r w:rsidR="009E22FA" w:rsidRPr="009E22FA">
        <w:rPr>
          <w:rFonts w:asciiTheme="minorHAnsi" w:hAnsiTheme="minorHAnsi" w:cstheme="minorHAnsi"/>
          <w:color w:val="222222"/>
          <w:sz w:val="24"/>
          <w:szCs w:val="24"/>
          <w:lang w:val="fr-FR"/>
        </w:rPr>
        <w:t>proposées</w:t>
      </w:r>
      <w:r w:rsidRPr="009E22FA">
        <w:rPr>
          <w:rFonts w:asciiTheme="minorHAnsi" w:hAnsiTheme="minorHAnsi" w:cstheme="minorHAnsi"/>
          <w:color w:val="222222"/>
          <w:sz w:val="24"/>
          <w:szCs w:val="24"/>
          <w:lang w:val="fr-FR"/>
        </w:rPr>
        <w:t xml:space="preserve"> dans les </w:t>
      </w:r>
      <w:r w:rsidR="009E22FA">
        <w:rPr>
          <w:rFonts w:asciiTheme="minorHAnsi" w:hAnsiTheme="minorHAnsi" w:cstheme="minorHAnsi"/>
          <w:color w:val="222222"/>
          <w:sz w:val="24"/>
          <w:szCs w:val="24"/>
          <w:lang w:val="fr-FR"/>
        </w:rPr>
        <w:t>transports de marchandises.</w:t>
      </w:r>
    </w:p>
    <w:p w:rsidR="009E22FA" w:rsidRDefault="009E22FA" w:rsidP="000C7D61">
      <w:pPr>
        <w:jc w:val="both"/>
        <w:rPr>
          <w:color w:val="222222"/>
          <w:sz w:val="24"/>
          <w:szCs w:val="24"/>
          <w:lang w:val="fr-FR"/>
        </w:rPr>
      </w:pPr>
    </w:p>
    <w:p w:rsidR="00593BE2" w:rsidRPr="007B4A6B" w:rsidRDefault="00593BE2" w:rsidP="000C7D61">
      <w:pPr>
        <w:jc w:val="both"/>
        <w:rPr>
          <w:color w:val="222222"/>
          <w:sz w:val="24"/>
          <w:szCs w:val="24"/>
          <w:lang w:val="fr-FR"/>
        </w:rPr>
      </w:pPr>
      <w:r w:rsidRPr="00593BE2">
        <w:rPr>
          <w:color w:val="222222"/>
          <w:sz w:val="24"/>
          <w:szCs w:val="24"/>
          <w:lang w:val="fr-FR"/>
        </w:rPr>
        <w:t xml:space="preserve">Dans le cadre d'une coopération, des données sensibles sur les clients, les coûts, les quantités et les prix sont nécessaires. </w:t>
      </w:r>
      <w:r w:rsidRPr="007B4A6B">
        <w:rPr>
          <w:color w:val="222222"/>
          <w:sz w:val="24"/>
          <w:szCs w:val="24"/>
          <w:lang w:val="fr-FR"/>
        </w:rPr>
        <w:t>Cela peut constituer un obstacle majeur à une coopération réussie.</w:t>
      </w:r>
    </w:p>
    <w:p w:rsidR="005908D7" w:rsidRPr="005908D7" w:rsidRDefault="005908D7" w:rsidP="000C7D61">
      <w:pPr>
        <w:jc w:val="both"/>
        <w:rPr>
          <w:color w:val="222222"/>
          <w:sz w:val="24"/>
          <w:szCs w:val="24"/>
          <w:lang w:val="fr-FR"/>
        </w:rPr>
      </w:pPr>
      <w:r w:rsidRPr="005908D7">
        <w:rPr>
          <w:color w:val="222222"/>
          <w:sz w:val="24"/>
          <w:szCs w:val="24"/>
          <w:lang w:val="fr-FR"/>
        </w:rPr>
        <w:t xml:space="preserve">Les consultants </w:t>
      </w:r>
      <w:r>
        <w:rPr>
          <w:color w:val="222222"/>
          <w:sz w:val="24"/>
          <w:szCs w:val="24"/>
          <w:lang w:val="fr-FR"/>
        </w:rPr>
        <w:t>logistique indépendants</w:t>
      </w:r>
      <w:r w:rsidRPr="005908D7">
        <w:rPr>
          <w:color w:val="222222"/>
          <w:sz w:val="24"/>
          <w:szCs w:val="24"/>
          <w:lang w:val="fr-FR"/>
        </w:rPr>
        <w:t xml:space="preserve"> préparent toutes les informations pertinentes de manière confidentielle et les utilisent pour calculer le potentiel de synergie réellement réalisé et sa répartition monétaire</w:t>
      </w:r>
      <w:r>
        <w:rPr>
          <w:color w:val="222222"/>
          <w:sz w:val="24"/>
          <w:szCs w:val="24"/>
          <w:lang w:val="fr-FR"/>
        </w:rPr>
        <w:t xml:space="preserve"> équitable</w:t>
      </w:r>
      <w:r w:rsidRPr="005908D7">
        <w:rPr>
          <w:color w:val="222222"/>
          <w:sz w:val="24"/>
          <w:szCs w:val="24"/>
          <w:lang w:val="fr-FR"/>
        </w:rPr>
        <w:t xml:space="preserve"> entre les partenaires de la coopération à intervalles </w:t>
      </w:r>
      <w:r>
        <w:rPr>
          <w:color w:val="222222"/>
          <w:sz w:val="24"/>
          <w:szCs w:val="24"/>
          <w:lang w:val="fr-FR"/>
        </w:rPr>
        <w:t>réguliers</w:t>
      </w:r>
      <w:r w:rsidRPr="005908D7">
        <w:rPr>
          <w:color w:val="222222"/>
          <w:sz w:val="24"/>
          <w:szCs w:val="24"/>
          <w:lang w:val="fr-FR"/>
        </w:rPr>
        <w:t xml:space="preserve"> (Logistic - Cluster - ww.vnl.at).</w:t>
      </w:r>
    </w:p>
    <w:p w:rsidR="00C50AF1" w:rsidRPr="007B4A6B" w:rsidRDefault="00C50AF1" w:rsidP="000C7D61">
      <w:pPr>
        <w:jc w:val="both"/>
        <w:rPr>
          <w:bCs/>
          <w:sz w:val="24"/>
          <w:szCs w:val="24"/>
          <w:lang w:val="fr-FR"/>
        </w:rPr>
      </w:pPr>
    </w:p>
    <w:p w:rsidR="00C50AF1" w:rsidRPr="00193A63" w:rsidRDefault="006561E3" w:rsidP="000C7D61">
      <w:pPr>
        <w:jc w:val="both"/>
        <w:rPr>
          <w:b/>
          <w:bCs/>
          <w:sz w:val="24"/>
          <w:szCs w:val="24"/>
          <w:u w:val="single"/>
          <w:lang w:val="fr-FR"/>
        </w:rPr>
      </w:pPr>
      <w:r w:rsidRPr="00193A63">
        <w:rPr>
          <w:b/>
          <w:bCs/>
          <w:sz w:val="24"/>
          <w:szCs w:val="24"/>
          <w:u w:val="single"/>
          <w:lang w:val="fr-FR"/>
        </w:rPr>
        <w:lastRenderedPageBreak/>
        <w:t xml:space="preserve">Missions des Groupements </w:t>
      </w:r>
      <w:r w:rsidR="00C50AF1" w:rsidRPr="00193A63">
        <w:rPr>
          <w:b/>
          <w:bCs/>
          <w:sz w:val="24"/>
          <w:szCs w:val="24"/>
          <w:u w:val="single"/>
          <w:lang w:val="fr-FR"/>
        </w:rPr>
        <w:t>:</w:t>
      </w:r>
    </w:p>
    <w:p w:rsidR="00C50AF1" w:rsidRPr="00193A63" w:rsidRDefault="00193A63" w:rsidP="000C7D61">
      <w:pPr>
        <w:jc w:val="both"/>
        <w:rPr>
          <w:bCs/>
          <w:sz w:val="24"/>
          <w:szCs w:val="24"/>
          <w:lang w:val="fr-FR"/>
        </w:rPr>
      </w:pPr>
      <w:r>
        <w:rPr>
          <w:bCs/>
          <w:sz w:val="24"/>
          <w:szCs w:val="24"/>
          <w:lang w:val="fr-FR"/>
        </w:rPr>
        <w:t>Régler</w:t>
      </w:r>
      <w:r w:rsidRPr="00193A63">
        <w:rPr>
          <w:bCs/>
          <w:sz w:val="24"/>
          <w:szCs w:val="24"/>
          <w:lang w:val="fr-FR"/>
        </w:rPr>
        <w:t xml:space="preserve"> / optimiser la valeur ajoutée</w:t>
      </w:r>
      <w:r>
        <w:rPr>
          <w:bCs/>
          <w:sz w:val="24"/>
          <w:szCs w:val="24"/>
          <w:lang w:val="fr-FR"/>
        </w:rPr>
        <w:t xml:space="preserve"> </w:t>
      </w:r>
      <w:r w:rsidRPr="00193A63">
        <w:rPr>
          <w:bCs/>
          <w:sz w:val="24"/>
          <w:szCs w:val="24"/>
          <w:lang w:val="fr-FR"/>
        </w:rPr>
        <w:t>!</w:t>
      </w:r>
    </w:p>
    <w:p w:rsidR="004A5760" w:rsidRDefault="00193A63" w:rsidP="004A5760">
      <w:pPr>
        <w:rPr>
          <w:bCs/>
          <w:sz w:val="24"/>
          <w:szCs w:val="24"/>
          <w:lang w:val="fr-FR"/>
        </w:rPr>
      </w:pPr>
      <w:r>
        <w:rPr>
          <w:b/>
          <w:bCs/>
          <w:sz w:val="24"/>
          <w:szCs w:val="24"/>
          <w:lang w:val="fr-FR"/>
        </w:rPr>
        <w:t>Rés</w:t>
      </w:r>
      <w:r w:rsidRPr="00193A63">
        <w:rPr>
          <w:b/>
          <w:bCs/>
          <w:sz w:val="24"/>
          <w:szCs w:val="24"/>
          <w:lang w:val="fr-FR"/>
        </w:rPr>
        <w:t>olutions de</w:t>
      </w:r>
      <w:r>
        <w:rPr>
          <w:b/>
          <w:bCs/>
          <w:sz w:val="24"/>
          <w:szCs w:val="24"/>
          <w:lang w:val="fr-FR"/>
        </w:rPr>
        <w:t>s</w:t>
      </w:r>
      <w:r w:rsidR="009235E6">
        <w:rPr>
          <w:b/>
          <w:bCs/>
          <w:sz w:val="24"/>
          <w:szCs w:val="24"/>
          <w:lang w:val="fr-FR"/>
        </w:rPr>
        <w:t xml:space="preserve"> problèmes et contenu</w:t>
      </w:r>
      <w:r w:rsidR="00C50AF1" w:rsidRPr="00193A63">
        <w:rPr>
          <w:b/>
          <w:bCs/>
          <w:sz w:val="24"/>
          <w:szCs w:val="24"/>
          <w:lang w:val="fr-FR"/>
        </w:rPr>
        <w:t>.</w:t>
      </w:r>
      <w:r w:rsidR="00C50AF1" w:rsidRPr="00193A63">
        <w:rPr>
          <w:bCs/>
          <w:sz w:val="24"/>
          <w:szCs w:val="24"/>
          <w:lang w:val="fr-FR"/>
        </w:rPr>
        <w:t xml:space="preserve"> </w:t>
      </w:r>
    </w:p>
    <w:p w:rsidR="004A5760" w:rsidRPr="004A5760" w:rsidRDefault="004A5760" w:rsidP="004A5760">
      <w:pPr>
        <w:jc w:val="both"/>
        <w:rPr>
          <w:bCs/>
          <w:sz w:val="24"/>
          <w:szCs w:val="24"/>
          <w:highlight w:val="yellow"/>
          <w:lang w:val="fr-FR"/>
        </w:rPr>
      </w:pPr>
      <w:r w:rsidRPr="004A5760">
        <w:rPr>
          <w:bCs/>
          <w:sz w:val="24"/>
          <w:szCs w:val="24"/>
          <w:lang w:val="fr-FR"/>
        </w:rPr>
        <w:t>Dans VNL A</w:t>
      </w:r>
      <w:r>
        <w:rPr>
          <w:bCs/>
          <w:sz w:val="24"/>
          <w:szCs w:val="24"/>
          <w:lang w:val="fr-FR"/>
        </w:rPr>
        <w:t xml:space="preserve">utriche, </w:t>
      </w:r>
      <w:r w:rsidR="007B4A6B">
        <w:rPr>
          <w:bCs/>
          <w:sz w:val="24"/>
          <w:szCs w:val="24"/>
          <w:lang w:val="fr-FR"/>
        </w:rPr>
        <w:t>les experts</w:t>
      </w:r>
      <w:r>
        <w:rPr>
          <w:bCs/>
          <w:sz w:val="24"/>
          <w:szCs w:val="24"/>
          <w:lang w:val="fr-FR"/>
        </w:rPr>
        <w:t xml:space="preserve"> du secteur</w:t>
      </w:r>
      <w:r w:rsidRPr="004A5760">
        <w:rPr>
          <w:bCs/>
          <w:sz w:val="24"/>
          <w:szCs w:val="24"/>
          <w:lang w:val="fr-FR"/>
        </w:rPr>
        <w:t xml:space="preserve"> logistique rencontrent des représentants des </w:t>
      </w:r>
      <w:r w:rsidR="007B4A6B">
        <w:rPr>
          <w:bCs/>
          <w:sz w:val="24"/>
          <w:szCs w:val="24"/>
          <w:lang w:val="fr-FR"/>
        </w:rPr>
        <w:t>entreprises</w:t>
      </w:r>
      <w:r w:rsidRPr="004A5760">
        <w:rPr>
          <w:bCs/>
          <w:sz w:val="24"/>
          <w:szCs w:val="24"/>
          <w:lang w:val="fr-FR"/>
        </w:rPr>
        <w:t xml:space="preserve"> logistique</w:t>
      </w:r>
      <w:r w:rsidR="007B4A6B">
        <w:rPr>
          <w:bCs/>
          <w:sz w:val="24"/>
          <w:szCs w:val="24"/>
          <w:lang w:val="fr-FR"/>
        </w:rPr>
        <w:t xml:space="preserve">s </w:t>
      </w:r>
      <w:r w:rsidRPr="004A5760">
        <w:rPr>
          <w:bCs/>
          <w:sz w:val="24"/>
          <w:szCs w:val="24"/>
          <w:lang w:val="fr-FR"/>
        </w:rPr>
        <w:t>:</w:t>
      </w:r>
    </w:p>
    <w:p w:rsidR="00C50AF1" w:rsidRPr="00AD7477" w:rsidRDefault="007B4A6B" w:rsidP="000C7D61">
      <w:pPr>
        <w:numPr>
          <w:ilvl w:val="0"/>
          <w:numId w:val="29"/>
        </w:numPr>
        <w:spacing w:after="0" w:line="240" w:lineRule="auto"/>
        <w:jc w:val="both"/>
        <w:rPr>
          <w:bCs/>
          <w:sz w:val="24"/>
          <w:szCs w:val="24"/>
        </w:rPr>
      </w:pPr>
      <w:r>
        <w:rPr>
          <w:bCs/>
          <w:sz w:val="24"/>
          <w:szCs w:val="24"/>
        </w:rPr>
        <w:t>Commande/achat</w:t>
      </w:r>
    </w:p>
    <w:p w:rsidR="007B4A6B" w:rsidRDefault="007B4A6B" w:rsidP="007B4A6B">
      <w:pPr>
        <w:numPr>
          <w:ilvl w:val="0"/>
          <w:numId w:val="29"/>
        </w:numPr>
        <w:spacing w:after="0" w:line="240" w:lineRule="auto"/>
        <w:jc w:val="both"/>
        <w:rPr>
          <w:bCs/>
          <w:sz w:val="24"/>
          <w:szCs w:val="24"/>
        </w:rPr>
      </w:pPr>
      <w:r>
        <w:rPr>
          <w:bCs/>
          <w:sz w:val="24"/>
          <w:szCs w:val="24"/>
        </w:rPr>
        <w:t>P</w:t>
      </w:r>
      <w:r w:rsidRPr="007B4A6B">
        <w:rPr>
          <w:bCs/>
          <w:sz w:val="24"/>
          <w:szCs w:val="24"/>
        </w:rPr>
        <w:t xml:space="preserve">rogrammation </w:t>
      </w:r>
    </w:p>
    <w:p w:rsidR="00C50AF1" w:rsidRPr="00AD7477" w:rsidRDefault="00C16B75" w:rsidP="007B4A6B">
      <w:pPr>
        <w:numPr>
          <w:ilvl w:val="0"/>
          <w:numId w:val="29"/>
        </w:numPr>
        <w:spacing w:after="0" w:line="240" w:lineRule="auto"/>
        <w:jc w:val="both"/>
        <w:rPr>
          <w:bCs/>
          <w:sz w:val="24"/>
          <w:szCs w:val="24"/>
        </w:rPr>
      </w:pPr>
      <w:r>
        <w:rPr>
          <w:bCs/>
          <w:sz w:val="24"/>
          <w:szCs w:val="24"/>
        </w:rPr>
        <w:t>Production</w:t>
      </w:r>
    </w:p>
    <w:p w:rsidR="00C50AF1" w:rsidRPr="00AD7477" w:rsidRDefault="00C50AF1" w:rsidP="000C7D61">
      <w:pPr>
        <w:numPr>
          <w:ilvl w:val="0"/>
          <w:numId w:val="29"/>
        </w:numPr>
        <w:spacing w:after="0" w:line="240" w:lineRule="auto"/>
        <w:jc w:val="both"/>
        <w:rPr>
          <w:bCs/>
          <w:sz w:val="24"/>
          <w:szCs w:val="24"/>
        </w:rPr>
      </w:pPr>
      <w:r w:rsidRPr="00AD7477">
        <w:rPr>
          <w:bCs/>
          <w:sz w:val="24"/>
          <w:szCs w:val="24"/>
        </w:rPr>
        <w:t>Distribution (</w:t>
      </w:r>
      <w:r w:rsidR="007B4A6B">
        <w:rPr>
          <w:bCs/>
          <w:sz w:val="24"/>
          <w:szCs w:val="24"/>
        </w:rPr>
        <w:t>entrepôt, transport</w:t>
      </w:r>
      <w:r w:rsidRPr="00AD7477">
        <w:rPr>
          <w:bCs/>
          <w:sz w:val="24"/>
          <w:szCs w:val="24"/>
        </w:rPr>
        <w:t>)</w:t>
      </w:r>
    </w:p>
    <w:p w:rsidR="007B4A6B" w:rsidRPr="007B4A6B" w:rsidRDefault="007B4A6B" w:rsidP="007B4A6B">
      <w:pPr>
        <w:numPr>
          <w:ilvl w:val="0"/>
          <w:numId w:val="29"/>
        </w:numPr>
        <w:spacing w:after="0" w:line="240" w:lineRule="auto"/>
        <w:jc w:val="both"/>
        <w:rPr>
          <w:bCs/>
          <w:sz w:val="24"/>
          <w:szCs w:val="24"/>
        </w:rPr>
      </w:pPr>
      <w:r w:rsidRPr="007B4A6B">
        <w:rPr>
          <w:bCs/>
          <w:sz w:val="24"/>
          <w:szCs w:val="24"/>
        </w:rPr>
        <w:t>Gestion de la chaîne d'approvisionnement (SCM)</w:t>
      </w:r>
    </w:p>
    <w:p w:rsidR="00C50AF1" w:rsidRDefault="00C50AF1" w:rsidP="007B4A6B">
      <w:pPr>
        <w:spacing w:after="0" w:line="240" w:lineRule="auto"/>
        <w:jc w:val="both"/>
        <w:rPr>
          <w:bCs/>
          <w:sz w:val="24"/>
          <w:szCs w:val="24"/>
        </w:rPr>
      </w:pPr>
    </w:p>
    <w:p w:rsidR="00C50AF1" w:rsidRPr="00C16B75" w:rsidRDefault="007B4A6B" w:rsidP="000C7D61">
      <w:pPr>
        <w:jc w:val="both"/>
        <w:rPr>
          <w:b/>
          <w:bCs/>
          <w:sz w:val="24"/>
          <w:szCs w:val="24"/>
        </w:rPr>
      </w:pPr>
      <w:r>
        <w:rPr>
          <w:b/>
          <w:bCs/>
          <w:sz w:val="24"/>
          <w:szCs w:val="24"/>
        </w:rPr>
        <w:t xml:space="preserve">Entreprise </w:t>
      </w:r>
      <w:r w:rsidR="00C16B75" w:rsidRPr="00C16B75">
        <w:rPr>
          <w:b/>
          <w:bCs/>
          <w:sz w:val="24"/>
          <w:szCs w:val="24"/>
        </w:rPr>
        <w:t>:</w:t>
      </w:r>
    </w:p>
    <w:p w:rsidR="00C50AF1" w:rsidRDefault="007B4A6B" w:rsidP="007B4A6B">
      <w:pPr>
        <w:numPr>
          <w:ilvl w:val="0"/>
          <w:numId w:val="30"/>
        </w:numPr>
        <w:spacing w:after="0" w:line="240" w:lineRule="auto"/>
        <w:jc w:val="both"/>
        <w:rPr>
          <w:bCs/>
          <w:sz w:val="24"/>
          <w:szCs w:val="24"/>
        </w:rPr>
      </w:pPr>
      <w:r w:rsidRPr="007B4A6B">
        <w:rPr>
          <w:bCs/>
          <w:sz w:val="24"/>
          <w:szCs w:val="24"/>
        </w:rPr>
        <w:t xml:space="preserve">Technologie logistique, </w:t>
      </w:r>
      <w:r w:rsidR="00EF21B5">
        <w:rPr>
          <w:bCs/>
          <w:sz w:val="24"/>
          <w:szCs w:val="24"/>
        </w:rPr>
        <w:t>traitement de merchandises</w:t>
      </w:r>
    </w:p>
    <w:p w:rsidR="00C16B75" w:rsidRPr="007B4A6B" w:rsidRDefault="007B4A6B" w:rsidP="007B4A6B">
      <w:pPr>
        <w:numPr>
          <w:ilvl w:val="0"/>
          <w:numId w:val="30"/>
        </w:numPr>
        <w:spacing w:after="0" w:line="240" w:lineRule="auto"/>
        <w:jc w:val="both"/>
        <w:rPr>
          <w:bCs/>
          <w:sz w:val="24"/>
          <w:szCs w:val="24"/>
          <w:lang w:val="fr-FR"/>
        </w:rPr>
      </w:pPr>
      <w:r>
        <w:rPr>
          <w:bCs/>
          <w:sz w:val="24"/>
          <w:szCs w:val="24"/>
          <w:lang w:val="fr-FR"/>
        </w:rPr>
        <w:t xml:space="preserve">Compagnies </w:t>
      </w:r>
      <w:r w:rsidR="00EF21B5">
        <w:rPr>
          <w:bCs/>
          <w:sz w:val="24"/>
          <w:szCs w:val="24"/>
          <w:lang w:val="fr-FR"/>
        </w:rPr>
        <w:t>de transports</w:t>
      </w:r>
      <w:r w:rsidRPr="007B4A6B">
        <w:rPr>
          <w:bCs/>
          <w:sz w:val="24"/>
          <w:szCs w:val="24"/>
          <w:lang w:val="fr-FR"/>
        </w:rPr>
        <w:t>, prestataires de services logistiques intégrés</w:t>
      </w:r>
    </w:p>
    <w:p w:rsidR="00C16B75" w:rsidRPr="009235E6" w:rsidRDefault="00EF21B5" w:rsidP="000C7D61">
      <w:pPr>
        <w:numPr>
          <w:ilvl w:val="0"/>
          <w:numId w:val="30"/>
        </w:numPr>
        <w:spacing w:after="0" w:line="240" w:lineRule="auto"/>
        <w:jc w:val="both"/>
        <w:rPr>
          <w:bCs/>
          <w:sz w:val="24"/>
          <w:szCs w:val="24"/>
          <w:lang w:val="fr-FR"/>
        </w:rPr>
      </w:pPr>
      <w:r w:rsidRPr="009235E6">
        <w:rPr>
          <w:bCs/>
          <w:sz w:val="24"/>
          <w:szCs w:val="24"/>
          <w:lang w:val="fr-FR"/>
        </w:rPr>
        <w:t xml:space="preserve">Transport dans l’entrepôt , </w:t>
      </w:r>
      <w:r w:rsidR="00057395" w:rsidRPr="009235E6">
        <w:rPr>
          <w:bCs/>
          <w:sz w:val="24"/>
          <w:szCs w:val="24"/>
          <w:lang w:val="fr-FR"/>
        </w:rPr>
        <w:t>infrastructure</w:t>
      </w:r>
    </w:p>
    <w:p w:rsidR="00A85752" w:rsidRPr="009235E6" w:rsidRDefault="00A85752" w:rsidP="00A85752">
      <w:pPr>
        <w:numPr>
          <w:ilvl w:val="0"/>
          <w:numId w:val="30"/>
        </w:numPr>
        <w:spacing w:after="0" w:line="240" w:lineRule="auto"/>
        <w:jc w:val="both"/>
        <w:rPr>
          <w:bCs/>
          <w:sz w:val="24"/>
          <w:szCs w:val="24"/>
          <w:lang w:val="en-GB"/>
        </w:rPr>
      </w:pPr>
      <w:r w:rsidRPr="009235E6">
        <w:rPr>
          <w:bCs/>
          <w:sz w:val="24"/>
          <w:szCs w:val="24"/>
          <w:lang w:val="en-GB"/>
        </w:rPr>
        <w:t xml:space="preserve">Conseil informatique </w:t>
      </w:r>
    </w:p>
    <w:p w:rsidR="00C50AF1" w:rsidRPr="009235E6" w:rsidRDefault="00A85752" w:rsidP="000C7D61">
      <w:pPr>
        <w:numPr>
          <w:ilvl w:val="0"/>
          <w:numId w:val="30"/>
        </w:numPr>
        <w:spacing w:after="0" w:line="240" w:lineRule="auto"/>
        <w:jc w:val="both"/>
        <w:rPr>
          <w:bCs/>
          <w:sz w:val="24"/>
          <w:szCs w:val="24"/>
          <w:lang w:val="en-GB"/>
        </w:rPr>
      </w:pPr>
      <w:r w:rsidRPr="009235E6">
        <w:rPr>
          <w:bCs/>
          <w:sz w:val="24"/>
          <w:szCs w:val="24"/>
          <w:lang w:val="en-GB"/>
        </w:rPr>
        <w:t xml:space="preserve">Prestataire de </w:t>
      </w:r>
      <w:r w:rsidR="00EF21B5" w:rsidRPr="009235E6">
        <w:rPr>
          <w:bCs/>
          <w:sz w:val="24"/>
          <w:szCs w:val="24"/>
          <w:lang w:val="en-GB"/>
        </w:rPr>
        <w:t xml:space="preserve">formation </w:t>
      </w:r>
    </w:p>
    <w:p w:rsidR="00EF21B5" w:rsidRPr="00EF21B5" w:rsidRDefault="00EF21B5" w:rsidP="00EF21B5">
      <w:pPr>
        <w:spacing w:after="0" w:line="240" w:lineRule="auto"/>
        <w:ind w:left="720"/>
        <w:jc w:val="both"/>
        <w:rPr>
          <w:bCs/>
          <w:sz w:val="24"/>
          <w:szCs w:val="24"/>
          <w:lang w:val="en-GB"/>
        </w:rPr>
      </w:pPr>
    </w:p>
    <w:p w:rsidR="00947413" w:rsidRPr="00C217DB" w:rsidRDefault="00947413" w:rsidP="000C7D61">
      <w:pPr>
        <w:jc w:val="both"/>
        <w:rPr>
          <w:color w:val="222222"/>
          <w:sz w:val="24"/>
          <w:szCs w:val="24"/>
          <w:lang w:val="fr-FR"/>
        </w:rPr>
      </w:pPr>
      <w:r w:rsidRPr="00C217DB">
        <w:rPr>
          <w:color w:val="222222"/>
          <w:sz w:val="24"/>
          <w:szCs w:val="24"/>
          <w:lang w:val="fr-FR"/>
        </w:rPr>
        <w:t xml:space="preserve">Cependant, la durabilité a un effet non seulement pour la création de richesses pour l’entreprise, mais également la protection environnementale grâce à l’utilisation de méthodes de production respectueuses de l’environnement, à l’optimisation du trafic, à des emballages optimisés, durables, réutilisables (recyclables), à des postes de travail humains / ergonomiques et </w:t>
      </w:r>
      <w:r w:rsidR="00C217DB" w:rsidRPr="00C217DB">
        <w:rPr>
          <w:color w:val="222222"/>
          <w:sz w:val="24"/>
          <w:szCs w:val="24"/>
          <w:lang w:val="fr-FR"/>
        </w:rPr>
        <w:t>à un</w:t>
      </w:r>
      <w:r w:rsidRPr="00C217DB">
        <w:rPr>
          <w:color w:val="222222"/>
          <w:sz w:val="24"/>
          <w:szCs w:val="24"/>
          <w:lang w:val="fr-FR"/>
        </w:rPr>
        <w:t xml:space="preserve"> programme de formation</w:t>
      </w:r>
      <w:r w:rsidR="00C217DB" w:rsidRPr="00C217DB">
        <w:rPr>
          <w:color w:val="222222"/>
          <w:sz w:val="24"/>
          <w:szCs w:val="24"/>
          <w:lang w:val="fr-FR"/>
        </w:rPr>
        <w:t xml:space="preserve"> précis</w:t>
      </w:r>
      <w:r w:rsidRPr="00C217DB">
        <w:rPr>
          <w:color w:val="222222"/>
          <w:sz w:val="24"/>
          <w:szCs w:val="24"/>
          <w:lang w:val="fr-FR"/>
        </w:rPr>
        <w:t xml:space="preserve"> pour les employés.</w:t>
      </w:r>
    </w:p>
    <w:p w:rsidR="00C50AF1" w:rsidRPr="00EF21B5" w:rsidRDefault="00C50AF1" w:rsidP="000C7D61">
      <w:pPr>
        <w:jc w:val="both"/>
        <w:rPr>
          <w:b/>
          <w:bCs/>
          <w:i/>
          <w:sz w:val="24"/>
          <w:szCs w:val="24"/>
          <w:lang w:val="fr-FR"/>
        </w:rPr>
      </w:pPr>
    </w:p>
    <w:p w:rsidR="00C50AF1" w:rsidRPr="00947413" w:rsidRDefault="00947413" w:rsidP="000C7D61">
      <w:pPr>
        <w:jc w:val="both"/>
        <w:rPr>
          <w:sz w:val="32"/>
          <w:szCs w:val="32"/>
          <w:u w:val="single"/>
          <w:lang w:val="fr-FR"/>
        </w:rPr>
      </w:pPr>
      <w:r w:rsidRPr="00947413">
        <w:rPr>
          <w:sz w:val="32"/>
          <w:szCs w:val="32"/>
          <w:u w:val="single"/>
          <w:lang w:val="fr-FR"/>
        </w:rPr>
        <w:t>Compétences</w:t>
      </w:r>
    </w:p>
    <w:p w:rsidR="00C50AF1" w:rsidRPr="00947413" w:rsidRDefault="00947413" w:rsidP="000C7D61">
      <w:pPr>
        <w:jc w:val="both"/>
        <w:rPr>
          <w:b/>
          <w:bCs/>
          <w:i/>
          <w:sz w:val="24"/>
          <w:szCs w:val="24"/>
          <w:lang w:val="fr-FR"/>
        </w:rPr>
      </w:pPr>
      <w:r w:rsidRPr="00947413">
        <w:rPr>
          <w:b/>
          <w:bCs/>
          <w:i/>
          <w:sz w:val="24"/>
          <w:szCs w:val="24"/>
          <w:lang w:val="fr-FR"/>
        </w:rPr>
        <w:t>Connaissance de l’Organisation</w:t>
      </w:r>
      <w:r w:rsidR="00C50AF1" w:rsidRPr="00947413">
        <w:rPr>
          <w:b/>
          <w:bCs/>
          <w:i/>
          <w:sz w:val="24"/>
          <w:szCs w:val="24"/>
          <w:lang w:val="fr-FR"/>
        </w:rPr>
        <w:t xml:space="preserve"> …</w:t>
      </w:r>
    </w:p>
    <w:p w:rsidR="00947413" w:rsidRPr="00947413" w:rsidRDefault="00947413" w:rsidP="000C7D61">
      <w:pPr>
        <w:jc w:val="both"/>
        <w:rPr>
          <w:color w:val="222222"/>
          <w:sz w:val="24"/>
          <w:szCs w:val="24"/>
          <w:lang w:val="fr-FR"/>
        </w:rPr>
      </w:pPr>
      <w:r w:rsidRPr="00947413">
        <w:rPr>
          <w:color w:val="222222"/>
          <w:sz w:val="24"/>
          <w:szCs w:val="24"/>
          <w:lang w:val="fr-FR"/>
        </w:rPr>
        <w:t>Présenter la situation actuelle dans différents domaines de la chaîne logistique. Analyse des ressources actuellement disponibles afin de les rendre plus optimales.</w:t>
      </w:r>
    </w:p>
    <w:p w:rsidR="00C67A82" w:rsidRPr="00FC36E0" w:rsidRDefault="00C67A82" w:rsidP="000C7D61">
      <w:pPr>
        <w:jc w:val="both"/>
        <w:rPr>
          <w:color w:val="222222"/>
          <w:sz w:val="24"/>
          <w:szCs w:val="24"/>
          <w:lang w:val="fr-FR"/>
        </w:rPr>
      </w:pPr>
    </w:p>
    <w:p w:rsidR="00C67A82" w:rsidRPr="00100B3A" w:rsidRDefault="00C67A82" w:rsidP="000C7D61">
      <w:pPr>
        <w:jc w:val="both"/>
        <w:rPr>
          <w:color w:val="222222"/>
          <w:sz w:val="24"/>
          <w:szCs w:val="24"/>
          <w:lang w:val="fr-FR"/>
        </w:rPr>
      </w:pPr>
      <w:r w:rsidRPr="00100B3A">
        <w:rPr>
          <w:color w:val="222222"/>
          <w:sz w:val="24"/>
          <w:szCs w:val="24"/>
          <w:lang w:val="fr-FR"/>
        </w:rPr>
        <w:t xml:space="preserve">Prévision de l’avenir du secteur logistique </w:t>
      </w:r>
      <w:r w:rsidR="00B57334" w:rsidRPr="00100B3A">
        <w:rPr>
          <w:color w:val="222222"/>
          <w:sz w:val="24"/>
          <w:szCs w:val="24"/>
          <w:lang w:val="fr-FR"/>
        </w:rPr>
        <w:t>concernant les</w:t>
      </w:r>
      <w:r w:rsidRPr="00100B3A">
        <w:rPr>
          <w:color w:val="222222"/>
          <w:sz w:val="24"/>
          <w:szCs w:val="24"/>
          <w:lang w:val="fr-FR"/>
        </w:rPr>
        <w:t xml:space="preserve"> technologies émergentes, </w:t>
      </w:r>
      <w:r w:rsidR="00B57334" w:rsidRPr="00100B3A">
        <w:rPr>
          <w:color w:val="222222"/>
          <w:sz w:val="24"/>
          <w:szCs w:val="24"/>
          <w:lang w:val="fr-FR"/>
        </w:rPr>
        <w:t>les</w:t>
      </w:r>
      <w:r w:rsidRPr="00100B3A">
        <w:rPr>
          <w:color w:val="222222"/>
          <w:sz w:val="24"/>
          <w:szCs w:val="24"/>
          <w:lang w:val="fr-FR"/>
        </w:rPr>
        <w:t xml:space="preserve"> nouveaux itinéraires et moyens de transport, la réduction des matériaux </w:t>
      </w:r>
      <w:r w:rsidR="00100B3A" w:rsidRPr="00100B3A">
        <w:rPr>
          <w:color w:val="222222"/>
          <w:sz w:val="24"/>
          <w:szCs w:val="24"/>
          <w:lang w:val="fr-FR"/>
        </w:rPr>
        <w:t>importants</w:t>
      </w:r>
      <w:r w:rsidRPr="00100B3A">
        <w:rPr>
          <w:color w:val="222222"/>
          <w:sz w:val="24"/>
          <w:szCs w:val="24"/>
          <w:lang w:val="fr-FR"/>
        </w:rPr>
        <w:t xml:space="preserve"> utilisés, </w:t>
      </w:r>
      <w:r w:rsidR="00100B3A" w:rsidRPr="00100B3A">
        <w:rPr>
          <w:color w:val="222222"/>
          <w:sz w:val="24"/>
          <w:szCs w:val="24"/>
          <w:lang w:val="fr-FR"/>
        </w:rPr>
        <w:t>les</w:t>
      </w:r>
      <w:r w:rsidRPr="00100B3A">
        <w:rPr>
          <w:color w:val="222222"/>
          <w:sz w:val="24"/>
          <w:szCs w:val="24"/>
          <w:lang w:val="fr-FR"/>
        </w:rPr>
        <w:t xml:space="preserve"> nouveaux produits, </w:t>
      </w:r>
      <w:r w:rsidR="00100B3A" w:rsidRPr="00100B3A">
        <w:rPr>
          <w:color w:val="222222"/>
          <w:sz w:val="24"/>
          <w:szCs w:val="24"/>
          <w:lang w:val="fr-FR"/>
        </w:rPr>
        <w:t>les</w:t>
      </w:r>
      <w:r w:rsidRPr="00100B3A">
        <w:rPr>
          <w:color w:val="222222"/>
          <w:sz w:val="24"/>
          <w:szCs w:val="24"/>
          <w:lang w:val="fr-FR"/>
        </w:rPr>
        <w:t xml:space="preserve"> nouvelles méthodes de recyclage, se concentre sur la réutilisation, l'optimisation des ressources humaines, en passant de la pensée linéaire au travail en réseau et</w:t>
      </w:r>
      <w:r w:rsidR="00B57334" w:rsidRPr="00100B3A">
        <w:rPr>
          <w:color w:val="222222"/>
          <w:sz w:val="24"/>
          <w:szCs w:val="24"/>
          <w:lang w:val="fr-FR"/>
        </w:rPr>
        <w:t xml:space="preserve"> au </w:t>
      </w:r>
      <w:r w:rsidRPr="00100B3A">
        <w:rPr>
          <w:color w:val="222222"/>
          <w:sz w:val="24"/>
          <w:szCs w:val="24"/>
          <w:lang w:val="fr-FR"/>
        </w:rPr>
        <w:t xml:space="preserve"> processus </w:t>
      </w:r>
      <w:r w:rsidR="00B57334" w:rsidRPr="00100B3A">
        <w:rPr>
          <w:color w:val="222222"/>
          <w:sz w:val="24"/>
          <w:szCs w:val="24"/>
          <w:lang w:val="fr-FR"/>
        </w:rPr>
        <w:t xml:space="preserve">de dynamique </w:t>
      </w:r>
      <w:r w:rsidRPr="00100B3A">
        <w:rPr>
          <w:color w:val="222222"/>
          <w:sz w:val="24"/>
          <w:szCs w:val="24"/>
          <w:lang w:val="fr-FR"/>
        </w:rPr>
        <w:t>de groupe</w:t>
      </w:r>
      <w:r w:rsidR="00B57334" w:rsidRPr="00100B3A">
        <w:rPr>
          <w:color w:val="222222"/>
          <w:sz w:val="24"/>
          <w:szCs w:val="24"/>
          <w:lang w:val="fr-FR"/>
        </w:rPr>
        <w:t>.</w:t>
      </w:r>
    </w:p>
    <w:p w:rsidR="00074B0A" w:rsidRDefault="007B30DF" w:rsidP="000C7D61">
      <w:pPr>
        <w:jc w:val="both"/>
        <w:rPr>
          <w:color w:val="222222"/>
          <w:sz w:val="24"/>
          <w:szCs w:val="24"/>
          <w:lang w:val="fr-FR"/>
        </w:rPr>
      </w:pPr>
      <w:r w:rsidRPr="007B30DF">
        <w:rPr>
          <w:color w:val="222222"/>
          <w:sz w:val="24"/>
          <w:szCs w:val="24"/>
          <w:lang w:val="fr-FR"/>
        </w:rPr>
        <w:t xml:space="preserve">Alors que le transport et les chaînes d’approvisionnement étaient généralement des systèmes fermés et des processus auto-définis avec des participants impliqués en </w:t>
      </w:r>
      <w:r w:rsidRPr="007B30DF">
        <w:rPr>
          <w:color w:val="222222"/>
          <w:sz w:val="24"/>
          <w:szCs w:val="24"/>
          <w:lang w:val="fr-FR"/>
        </w:rPr>
        <w:lastRenderedPageBreak/>
        <w:t xml:space="preserve">permanence, Logistique 4.0 offre la possibilité de créer des réseaux complets qui, par la gestion des interfaces et la </w:t>
      </w:r>
      <w:r>
        <w:rPr>
          <w:color w:val="222222"/>
          <w:sz w:val="24"/>
          <w:szCs w:val="24"/>
          <w:lang w:val="fr-FR"/>
        </w:rPr>
        <w:t>création</w:t>
      </w:r>
      <w:r w:rsidRPr="007B30DF">
        <w:rPr>
          <w:color w:val="222222"/>
          <w:sz w:val="24"/>
          <w:szCs w:val="24"/>
          <w:lang w:val="fr-FR"/>
        </w:rPr>
        <w:t xml:space="preserve"> de modules entre les cargaisons</w:t>
      </w:r>
      <w:r>
        <w:rPr>
          <w:color w:val="222222"/>
          <w:sz w:val="24"/>
          <w:szCs w:val="24"/>
          <w:lang w:val="fr-FR"/>
        </w:rPr>
        <w:t>/chargement</w:t>
      </w:r>
      <w:r w:rsidRPr="007B30DF">
        <w:rPr>
          <w:color w:val="222222"/>
          <w:sz w:val="24"/>
          <w:szCs w:val="24"/>
          <w:lang w:val="fr-FR"/>
        </w:rPr>
        <w:t xml:space="preserve"> et leurs porte-charges, offrent </w:t>
      </w:r>
      <w:r w:rsidR="00074B0A">
        <w:rPr>
          <w:color w:val="222222"/>
          <w:sz w:val="24"/>
          <w:szCs w:val="24"/>
          <w:lang w:val="fr-FR"/>
        </w:rPr>
        <w:t>une plus grande importance des capacités ouvertes et visent</w:t>
      </w:r>
      <w:r w:rsidRPr="007B30DF">
        <w:rPr>
          <w:color w:val="222222"/>
          <w:sz w:val="24"/>
          <w:szCs w:val="24"/>
          <w:lang w:val="fr-FR"/>
        </w:rPr>
        <w:t xml:space="preserve"> un contrôle de processus optimisé</w:t>
      </w:r>
      <w:r w:rsidR="00074B0A">
        <w:rPr>
          <w:color w:val="222222"/>
          <w:sz w:val="24"/>
          <w:szCs w:val="24"/>
          <w:lang w:val="fr-FR"/>
        </w:rPr>
        <w:t xml:space="preserve">. </w:t>
      </w:r>
      <w:r w:rsidR="00074B0A" w:rsidRPr="00074B0A">
        <w:rPr>
          <w:color w:val="222222"/>
          <w:sz w:val="24"/>
          <w:szCs w:val="24"/>
          <w:lang w:val="fr-FR"/>
        </w:rPr>
        <w:t xml:space="preserve">Ces réseaux constituent la base de la durabilité du début à la fin de la chaîne logistique en mettant en commun les ressources, en optimisant l’utilisation des </w:t>
      </w:r>
      <w:r w:rsidR="00074B0A">
        <w:rPr>
          <w:color w:val="222222"/>
          <w:sz w:val="24"/>
          <w:szCs w:val="24"/>
          <w:lang w:val="fr-FR"/>
        </w:rPr>
        <w:t>moyens existant</w:t>
      </w:r>
      <w:r w:rsidR="00074B0A" w:rsidRPr="00074B0A">
        <w:rPr>
          <w:color w:val="222222"/>
          <w:sz w:val="24"/>
          <w:szCs w:val="24"/>
          <w:lang w:val="fr-FR"/>
        </w:rPr>
        <w:t>s et en réduisant la charge globale qui pèse sur le financement et l’environnement.</w:t>
      </w:r>
    </w:p>
    <w:p w:rsidR="00C50AF1" w:rsidRPr="00074B0A" w:rsidRDefault="00074B0A" w:rsidP="000C7D61">
      <w:pPr>
        <w:jc w:val="both"/>
        <w:rPr>
          <w:b/>
          <w:bCs/>
          <w:i/>
          <w:sz w:val="24"/>
          <w:szCs w:val="24"/>
          <w:lang w:val="fr-FR"/>
        </w:rPr>
      </w:pPr>
      <w:r w:rsidRPr="00074B0A">
        <w:rPr>
          <w:b/>
          <w:bCs/>
          <w:i/>
          <w:sz w:val="24"/>
          <w:szCs w:val="24"/>
          <w:lang w:val="fr-FR"/>
        </w:rPr>
        <w:t>Analyse/Envisage la réduction/diminution</w:t>
      </w:r>
      <w:r w:rsidR="00C50AF1" w:rsidRPr="00074B0A">
        <w:rPr>
          <w:b/>
          <w:bCs/>
          <w:i/>
          <w:sz w:val="24"/>
          <w:szCs w:val="24"/>
          <w:lang w:val="fr-FR"/>
        </w:rPr>
        <w:t xml:space="preserve"> …</w:t>
      </w:r>
    </w:p>
    <w:p w:rsidR="00CD4DB8" w:rsidRDefault="00CD4DB8" w:rsidP="000C7D61">
      <w:pPr>
        <w:jc w:val="both"/>
        <w:rPr>
          <w:color w:val="222222"/>
          <w:sz w:val="24"/>
          <w:szCs w:val="24"/>
          <w:lang w:val="fr-FR"/>
        </w:rPr>
      </w:pPr>
      <w:r w:rsidRPr="00CD4DB8">
        <w:rPr>
          <w:color w:val="222222"/>
          <w:sz w:val="24"/>
          <w:szCs w:val="24"/>
          <w:lang w:val="fr-FR"/>
        </w:rPr>
        <w:t xml:space="preserve">La </w:t>
      </w:r>
      <w:r>
        <w:rPr>
          <w:color w:val="222222"/>
          <w:sz w:val="24"/>
          <w:szCs w:val="24"/>
          <w:lang w:val="fr-FR"/>
        </w:rPr>
        <w:t>diminution des répercussions</w:t>
      </w:r>
      <w:r w:rsidRPr="00CD4DB8">
        <w:rPr>
          <w:color w:val="222222"/>
          <w:sz w:val="24"/>
          <w:szCs w:val="24"/>
          <w:lang w:val="fr-FR"/>
        </w:rPr>
        <w:t xml:space="preserve"> environnementales dans les domaines suivants</w:t>
      </w:r>
      <w:r>
        <w:rPr>
          <w:color w:val="222222"/>
          <w:sz w:val="24"/>
          <w:szCs w:val="24"/>
          <w:lang w:val="fr-FR"/>
        </w:rPr>
        <w:t xml:space="preserve"> </w:t>
      </w:r>
      <w:r w:rsidRPr="00CD4DB8">
        <w:rPr>
          <w:color w:val="222222"/>
          <w:sz w:val="24"/>
          <w:szCs w:val="24"/>
          <w:lang w:val="fr-FR"/>
        </w:rPr>
        <w:t xml:space="preserve">: </w:t>
      </w:r>
      <w:r>
        <w:rPr>
          <w:color w:val="222222"/>
          <w:sz w:val="24"/>
          <w:szCs w:val="24"/>
          <w:lang w:val="fr-FR"/>
        </w:rPr>
        <w:t>E</w:t>
      </w:r>
      <w:r w:rsidRPr="00CD4DB8">
        <w:rPr>
          <w:color w:val="222222"/>
          <w:sz w:val="24"/>
          <w:szCs w:val="24"/>
          <w:lang w:val="fr-FR"/>
        </w:rPr>
        <w:t>ntreposage, entreposage, emballage / emballage et transport se produit avec une analyse croissante en matière de gestion de la qualité, ce qui montre que la sensibilisation à la qualité doit se manifester non seulement dans la production, mais également dans le transport et le stockage.</w:t>
      </w:r>
      <w:r>
        <w:rPr>
          <w:color w:val="222222"/>
          <w:sz w:val="24"/>
          <w:szCs w:val="24"/>
          <w:lang w:val="fr-FR"/>
        </w:rPr>
        <w:t xml:space="preserve"> Bien entendu, cela </w:t>
      </w:r>
      <w:r w:rsidR="00C34B32">
        <w:rPr>
          <w:color w:val="222222"/>
          <w:sz w:val="24"/>
          <w:szCs w:val="24"/>
          <w:lang w:val="fr-FR"/>
        </w:rPr>
        <w:t xml:space="preserve">comprend des </w:t>
      </w:r>
      <w:r w:rsidRPr="00CD4DB8">
        <w:rPr>
          <w:color w:val="222222"/>
          <w:sz w:val="24"/>
          <w:szCs w:val="24"/>
          <w:lang w:val="fr-FR"/>
        </w:rPr>
        <w:t>employés instruits ou formés qui s’orientent conformément aux directives et aux meilleures pratiques développées et définies par eux, telles que la méthode - pdca / 5A ou une méthode similaire.</w:t>
      </w:r>
    </w:p>
    <w:p w:rsidR="00BB4091" w:rsidRDefault="00447F5F" w:rsidP="000C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24"/>
          <w:szCs w:val="24"/>
          <w:lang w:val="fr-FR" w:eastAsia="de-AT"/>
        </w:rPr>
      </w:pPr>
      <w:r w:rsidRPr="00447F5F">
        <w:rPr>
          <w:rFonts w:eastAsia="Times New Roman" w:cstheme="minorHAnsi"/>
          <w:color w:val="222222"/>
          <w:sz w:val="24"/>
          <w:szCs w:val="24"/>
          <w:lang w:val="fr-FR" w:eastAsia="de-AT"/>
        </w:rPr>
        <w:t xml:space="preserve">Techniquement, différents fournisseurs de matériaux d’emballage et d’équipements de stockage offrent des performances élevées dans ce domaine. Dans le secteur de la fabrication et des transports </w:t>
      </w:r>
      <w:r>
        <w:rPr>
          <w:rFonts w:eastAsia="Times New Roman" w:cstheme="minorHAnsi"/>
          <w:color w:val="222222"/>
          <w:sz w:val="24"/>
          <w:szCs w:val="24"/>
          <w:lang w:val="fr-FR" w:eastAsia="de-AT"/>
        </w:rPr>
        <w:t>subséquents</w:t>
      </w:r>
      <w:r w:rsidRPr="00447F5F">
        <w:rPr>
          <w:rFonts w:eastAsia="Times New Roman" w:cstheme="minorHAnsi"/>
          <w:color w:val="222222"/>
          <w:sz w:val="24"/>
          <w:szCs w:val="24"/>
          <w:lang w:val="fr-FR" w:eastAsia="de-AT"/>
        </w:rPr>
        <w:t xml:space="preserve">, les lignes de production </w:t>
      </w:r>
      <w:r>
        <w:rPr>
          <w:rFonts w:eastAsia="Times New Roman" w:cstheme="minorHAnsi"/>
          <w:color w:val="222222"/>
          <w:sz w:val="24"/>
          <w:szCs w:val="24"/>
          <w:lang w:val="fr-FR" w:eastAsia="de-AT"/>
        </w:rPr>
        <w:t xml:space="preserve">travaillent </w:t>
      </w:r>
      <w:r w:rsidRPr="00447F5F">
        <w:rPr>
          <w:rFonts w:eastAsia="Times New Roman" w:cstheme="minorHAnsi"/>
          <w:color w:val="222222"/>
          <w:sz w:val="24"/>
          <w:szCs w:val="24"/>
          <w:lang w:val="fr-FR" w:eastAsia="de-AT"/>
        </w:rPr>
        <w:t xml:space="preserve">de plus en plus </w:t>
      </w:r>
      <w:r>
        <w:rPr>
          <w:rFonts w:eastAsia="Times New Roman" w:cstheme="minorHAnsi"/>
          <w:color w:val="222222"/>
          <w:sz w:val="24"/>
          <w:szCs w:val="24"/>
          <w:lang w:val="fr-FR" w:eastAsia="de-AT"/>
        </w:rPr>
        <w:t>en flux tendu</w:t>
      </w:r>
      <w:r w:rsidRPr="00447F5F">
        <w:rPr>
          <w:rFonts w:eastAsia="Times New Roman" w:cstheme="minorHAnsi"/>
          <w:color w:val="222222"/>
          <w:sz w:val="24"/>
          <w:szCs w:val="24"/>
          <w:lang w:val="fr-FR" w:eastAsia="de-AT"/>
        </w:rPr>
        <w:t>.</w:t>
      </w:r>
      <w:r>
        <w:rPr>
          <w:rFonts w:eastAsia="Times New Roman" w:cstheme="minorHAnsi"/>
          <w:color w:val="222222"/>
          <w:sz w:val="24"/>
          <w:szCs w:val="24"/>
          <w:lang w:val="fr-FR" w:eastAsia="de-AT"/>
        </w:rPr>
        <w:t xml:space="preserve"> </w:t>
      </w:r>
      <w:r w:rsidR="00C16B75" w:rsidRPr="00447F5F">
        <w:rPr>
          <w:rFonts w:eastAsia="Times New Roman" w:cstheme="minorHAnsi"/>
          <w:color w:val="222222"/>
          <w:sz w:val="24"/>
          <w:szCs w:val="24"/>
          <w:lang w:val="fr-FR" w:eastAsia="de-AT"/>
        </w:rPr>
        <w:t xml:space="preserve"> </w:t>
      </w:r>
      <w:r w:rsidR="00BB4091" w:rsidRPr="00BB4091">
        <w:rPr>
          <w:rFonts w:eastAsia="Times New Roman" w:cstheme="minorHAnsi"/>
          <w:color w:val="222222"/>
          <w:sz w:val="24"/>
          <w:szCs w:val="24"/>
          <w:lang w:val="fr-FR" w:eastAsia="de-AT"/>
        </w:rPr>
        <w:t xml:space="preserve">Bien entendu, cela inclut un QS attribué au fournisseur et aux chasseurs, qui doit être </w:t>
      </w:r>
      <w:r w:rsidR="00BB4091">
        <w:rPr>
          <w:rFonts w:eastAsia="Times New Roman" w:cstheme="minorHAnsi"/>
          <w:color w:val="222222"/>
          <w:sz w:val="24"/>
          <w:szCs w:val="24"/>
          <w:lang w:val="fr-FR" w:eastAsia="de-AT"/>
        </w:rPr>
        <w:t>reconnu</w:t>
      </w:r>
      <w:r w:rsidR="00BB4091" w:rsidRPr="00BB4091">
        <w:rPr>
          <w:rFonts w:eastAsia="Times New Roman" w:cstheme="minorHAnsi"/>
          <w:color w:val="222222"/>
          <w:sz w:val="24"/>
          <w:szCs w:val="24"/>
          <w:lang w:val="fr-FR" w:eastAsia="de-AT"/>
        </w:rPr>
        <w:t xml:space="preserve"> par différentes certifications et audits </w:t>
      </w:r>
      <w:r w:rsidR="00F72BB6">
        <w:rPr>
          <w:rFonts w:eastAsia="Times New Roman" w:cstheme="minorHAnsi"/>
          <w:color w:val="222222"/>
          <w:sz w:val="24"/>
          <w:szCs w:val="24"/>
          <w:lang w:val="fr-FR" w:eastAsia="de-AT"/>
        </w:rPr>
        <w:t>permanents</w:t>
      </w:r>
      <w:r w:rsidR="00BB4091" w:rsidRPr="00BB4091">
        <w:rPr>
          <w:rFonts w:eastAsia="Times New Roman" w:cstheme="minorHAnsi"/>
          <w:color w:val="222222"/>
          <w:sz w:val="24"/>
          <w:szCs w:val="24"/>
          <w:lang w:val="fr-FR" w:eastAsia="de-AT"/>
        </w:rPr>
        <w:t>.</w:t>
      </w:r>
    </w:p>
    <w:p w:rsidR="00C16B75" w:rsidRPr="00FC36E0" w:rsidRDefault="00C16B75" w:rsidP="000C7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222"/>
          <w:sz w:val="24"/>
          <w:szCs w:val="24"/>
          <w:lang w:val="fr-FR" w:eastAsia="de-AT"/>
        </w:rPr>
      </w:pPr>
    </w:p>
    <w:p w:rsidR="00F72BB6" w:rsidRDefault="00F72BB6" w:rsidP="00F72BB6">
      <w:pPr>
        <w:spacing w:after="0" w:line="240" w:lineRule="auto"/>
        <w:jc w:val="both"/>
        <w:rPr>
          <w:rFonts w:eastAsia="Times New Roman" w:cstheme="minorHAnsi"/>
          <w:color w:val="222222"/>
          <w:sz w:val="24"/>
          <w:szCs w:val="24"/>
          <w:lang w:val="fr-FR" w:eastAsia="de-AT"/>
        </w:rPr>
      </w:pPr>
      <w:r w:rsidRPr="00F72BB6">
        <w:rPr>
          <w:rFonts w:eastAsia="Times New Roman" w:cstheme="minorHAnsi"/>
          <w:color w:val="222222"/>
          <w:sz w:val="24"/>
          <w:szCs w:val="24"/>
          <w:lang w:val="fr-FR" w:eastAsia="de-AT"/>
        </w:rPr>
        <w:t>Les emballages modernes soutiennent et garantissent un transport des marchandises sûr et responsable, y compris bien sûr le domaine de la sécurisation du chargement.</w:t>
      </w:r>
    </w:p>
    <w:p w:rsidR="00F72BB6" w:rsidRPr="00F72BB6" w:rsidRDefault="00F72BB6" w:rsidP="00F72BB6">
      <w:pPr>
        <w:spacing w:after="0" w:line="240" w:lineRule="auto"/>
        <w:jc w:val="both"/>
        <w:rPr>
          <w:rFonts w:eastAsia="Times New Roman" w:cstheme="minorHAnsi"/>
          <w:color w:val="222222"/>
          <w:sz w:val="24"/>
          <w:szCs w:val="24"/>
          <w:lang w:val="fr-FR" w:eastAsia="de-AT"/>
        </w:rPr>
      </w:pPr>
    </w:p>
    <w:p w:rsidR="00FC36E0" w:rsidRDefault="00F72BB6" w:rsidP="000C7D61">
      <w:pPr>
        <w:jc w:val="both"/>
        <w:rPr>
          <w:rFonts w:eastAsia="Times New Roman" w:cstheme="minorHAnsi"/>
          <w:color w:val="222222"/>
          <w:sz w:val="24"/>
          <w:szCs w:val="24"/>
          <w:lang w:val="fr-FR" w:eastAsia="de-AT"/>
        </w:rPr>
      </w:pPr>
      <w:r w:rsidRPr="00F72BB6">
        <w:rPr>
          <w:rFonts w:eastAsia="Times New Roman" w:cstheme="minorHAnsi"/>
          <w:color w:val="222222"/>
          <w:sz w:val="24"/>
          <w:szCs w:val="24"/>
          <w:lang w:val="fr-FR" w:eastAsia="de-AT"/>
        </w:rPr>
        <w:t xml:space="preserve">Les locaux de stockage modernes, climatisés, et éventuellement protégés de la poussière par une pression excessive, </w:t>
      </w:r>
      <w:r>
        <w:rPr>
          <w:rFonts w:eastAsia="Times New Roman" w:cstheme="minorHAnsi"/>
          <w:color w:val="222222"/>
          <w:sz w:val="24"/>
          <w:szCs w:val="24"/>
          <w:lang w:val="fr-FR" w:eastAsia="de-AT"/>
        </w:rPr>
        <w:t xml:space="preserve">ne sont pas chargés en électricité statique </w:t>
      </w:r>
      <w:r w:rsidRPr="00F72BB6">
        <w:rPr>
          <w:rFonts w:eastAsia="Times New Roman" w:cstheme="minorHAnsi"/>
          <w:color w:val="222222"/>
          <w:sz w:val="24"/>
          <w:szCs w:val="24"/>
          <w:lang w:val="fr-FR" w:eastAsia="de-AT"/>
        </w:rPr>
        <w:t xml:space="preserve">et répondent en partie aux </w:t>
      </w:r>
      <w:r>
        <w:rPr>
          <w:rFonts w:eastAsia="Times New Roman" w:cstheme="minorHAnsi"/>
          <w:color w:val="222222"/>
          <w:sz w:val="24"/>
          <w:szCs w:val="24"/>
          <w:lang w:val="fr-FR" w:eastAsia="de-AT"/>
        </w:rPr>
        <w:t>normes</w:t>
      </w:r>
      <w:r w:rsidRPr="00F72BB6">
        <w:rPr>
          <w:rFonts w:eastAsia="Times New Roman" w:cstheme="minorHAnsi"/>
          <w:color w:val="222222"/>
          <w:sz w:val="24"/>
          <w:szCs w:val="24"/>
          <w:lang w:val="fr-FR" w:eastAsia="de-AT"/>
        </w:rPr>
        <w:t xml:space="preserve"> des salles blanches.</w:t>
      </w:r>
      <w:r>
        <w:rPr>
          <w:rFonts w:eastAsia="Times New Roman" w:cstheme="minorHAnsi"/>
          <w:color w:val="222222"/>
          <w:sz w:val="24"/>
          <w:szCs w:val="24"/>
          <w:lang w:val="fr-FR" w:eastAsia="de-AT"/>
        </w:rPr>
        <w:t xml:space="preserve"> </w:t>
      </w:r>
    </w:p>
    <w:p w:rsidR="00FC36E0" w:rsidRDefault="00FC36E0" w:rsidP="000C7D61">
      <w:pPr>
        <w:jc w:val="both"/>
        <w:rPr>
          <w:rFonts w:eastAsia="Times New Roman" w:cstheme="minorHAnsi"/>
          <w:color w:val="222222"/>
          <w:sz w:val="24"/>
          <w:szCs w:val="24"/>
          <w:lang w:val="fr-FR" w:eastAsia="de-AT"/>
        </w:rPr>
      </w:pPr>
      <w:r w:rsidRPr="00FC36E0">
        <w:rPr>
          <w:rFonts w:eastAsia="Times New Roman" w:cstheme="minorHAnsi"/>
          <w:color w:val="222222"/>
          <w:sz w:val="24"/>
          <w:szCs w:val="24"/>
          <w:lang w:val="fr-FR" w:eastAsia="de-AT"/>
        </w:rPr>
        <w:t xml:space="preserve">Cependant, il est préférable de réduire le plus possible le roulement afin d'obtenir la plus grande efficacité avec le moins </w:t>
      </w:r>
      <w:r>
        <w:rPr>
          <w:rFonts w:eastAsia="Times New Roman" w:cstheme="minorHAnsi"/>
          <w:color w:val="222222"/>
          <w:sz w:val="24"/>
          <w:szCs w:val="24"/>
          <w:lang w:val="fr-FR" w:eastAsia="de-AT"/>
        </w:rPr>
        <w:t>de stock</w:t>
      </w:r>
      <w:r w:rsidRPr="00FC36E0">
        <w:rPr>
          <w:rFonts w:eastAsia="Times New Roman" w:cstheme="minorHAnsi"/>
          <w:color w:val="222222"/>
          <w:sz w:val="24"/>
          <w:szCs w:val="24"/>
          <w:lang w:val="fr-FR" w:eastAsia="de-AT"/>
        </w:rPr>
        <w:t xml:space="preserve"> possible.</w:t>
      </w:r>
    </w:p>
    <w:p w:rsidR="00C50AF1" w:rsidRDefault="00FC36E0" w:rsidP="000C7D61">
      <w:pPr>
        <w:jc w:val="both"/>
        <w:rPr>
          <w:sz w:val="32"/>
          <w:szCs w:val="32"/>
          <w:u w:val="single"/>
        </w:rPr>
      </w:pPr>
      <w:r>
        <w:rPr>
          <w:sz w:val="32"/>
          <w:szCs w:val="32"/>
          <w:u w:val="single"/>
        </w:rPr>
        <w:t>Compé</w:t>
      </w:r>
      <w:r w:rsidR="00C50AF1">
        <w:rPr>
          <w:sz w:val="32"/>
          <w:szCs w:val="32"/>
          <w:u w:val="single"/>
        </w:rPr>
        <w:t>tences</w:t>
      </w:r>
      <w:r>
        <w:rPr>
          <w:sz w:val="32"/>
          <w:szCs w:val="32"/>
          <w:u w:val="single"/>
        </w:rPr>
        <w:t>/Capacités</w:t>
      </w:r>
    </w:p>
    <w:p w:rsidR="00C50AF1" w:rsidRPr="008F2754" w:rsidRDefault="00FC36E0" w:rsidP="000C7D61">
      <w:pPr>
        <w:jc w:val="both"/>
        <w:rPr>
          <w:b/>
          <w:bCs/>
          <w:i/>
          <w:sz w:val="24"/>
          <w:szCs w:val="24"/>
        </w:rPr>
      </w:pPr>
      <w:r>
        <w:rPr>
          <w:b/>
          <w:bCs/>
          <w:i/>
          <w:sz w:val="24"/>
          <w:szCs w:val="24"/>
        </w:rPr>
        <w:t>Coopération</w:t>
      </w:r>
      <w:r w:rsidR="00C50AF1">
        <w:rPr>
          <w:b/>
          <w:bCs/>
          <w:i/>
          <w:sz w:val="24"/>
          <w:szCs w:val="24"/>
        </w:rPr>
        <w:t>s …</w:t>
      </w:r>
    </w:p>
    <w:p w:rsidR="00FC36E0" w:rsidRPr="00EF21B5" w:rsidRDefault="00FC36E0" w:rsidP="000C7D61">
      <w:pPr>
        <w:jc w:val="both"/>
        <w:rPr>
          <w:color w:val="222222"/>
          <w:sz w:val="24"/>
          <w:szCs w:val="24"/>
          <w:lang w:val="fr-FR"/>
        </w:rPr>
      </w:pPr>
    </w:p>
    <w:p w:rsidR="00FC36E0" w:rsidRDefault="00FC36E0" w:rsidP="000C7D61">
      <w:pPr>
        <w:jc w:val="both"/>
        <w:rPr>
          <w:color w:val="222222"/>
          <w:sz w:val="24"/>
          <w:szCs w:val="24"/>
          <w:lang w:val="fr-FR"/>
        </w:rPr>
      </w:pPr>
      <w:r w:rsidRPr="00FC36E0">
        <w:rPr>
          <w:color w:val="222222"/>
          <w:sz w:val="24"/>
          <w:szCs w:val="24"/>
          <w:lang w:val="fr-FR"/>
        </w:rPr>
        <w:t xml:space="preserve">Comment et </w:t>
      </w:r>
      <w:r>
        <w:rPr>
          <w:color w:val="222222"/>
          <w:sz w:val="24"/>
          <w:szCs w:val="24"/>
          <w:lang w:val="fr-FR"/>
        </w:rPr>
        <w:t xml:space="preserve">de quelle manière </w:t>
      </w:r>
      <w:r w:rsidRPr="00FC36E0">
        <w:rPr>
          <w:color w:val="222222"/>
          <w:sz w:val="24"/>
          <w:szCs w:val="24"/>
          <w:lang w:val="fr-FR"/>
        </w:rPr>
        <w:t xml:space="preserve">des réseaux sont créés. Quel est votre objectif dans les </w:t>
      </w:r>
      <w:r>
        <w:rPr>
          <w:color w:val="222222"/>
          <w:sz w:val="24"/>
          <w:szCs w:val="24"/>
          <w:lang w:val="fr-FR"/>
        </w:rPr>
        <w:t>secteurs</w:t>
      </w:r>
      <w:r w:rsidRPr="00FC36E0">
        <w:rPr>
          <w:color w:val="222222"/>
          <w:sz w:val="24"/>
          <w:szCs w:val="24"/>
          <w:lang w:val="fr-FR"/>
        </w:rPr>
        <w:t xml:space="preserve"> privé et </w:t>
      </w:r>
      <w:r>
        <w:rPr>
          <w:color w:val="222222"/>
          <w:sz w:val="24"/>
          <w:szCs w:val="24"/>
          <w:lang w:val="fr-FR"/>
        </w:rPr>
        <w:t xml:space="preserve">public </w:t>
      </w:r>
      <w:r w:rsidRPr="00FC36E0">
        <w:rPr>
          <w:color w:val="222222"/>
          <w:sz w:val="24"/>
          <w:szCs w:val="24"/>
          <w:lang w:val="fr-FR"/>
        </w:rPr>
        <w:t>?</w:t>
      </w:r>
      <w:r>
        <w:rPr>
          <w:color w:val="222222"/>
          <w:sz w:val="24"/>
          <w:szCs w:val="24"/>
          <w:lang w:val="fr-FR"/>
        </w:rPr>
        <w:t xml:space="preserve"> </w:t>
      </w:r>
      <w:r w:rsidRPr="00FC36E0">
        <w:rPr>
          <w:color w:val="222222"/>
          <w:sz w:val="24"/>
          <w:szCs w:val="24"/>
          <w:lang w:val="fr-FR"/>
        </w:rPr>
        <w:t xml:space="preserve">Il est important de comprendre </w:t>
      </w:r>
      <w:r w:rsidR="004842A5">
        <w:rPr>
          <w:color w:val="222222"/>
          <w:sz w:val="24"/>
          <w:szCs w:val="24"/>
          <w:lang w:val="fr-FR"/>
        </w:rPr>
        <w:t>ce que des contacts privés peuvent apporter pour la constitution d’un réseau d’</w:t>
      </w:r>
      <w:r w:rsidRPr="00FC36E0">
        <w:rPr>
          <w:color w:val="222222"/>
          <w:sz w:val="24"/>
          <w:szCs w:val="24"/>
          <w:lang w:val="fr-FR"/>
        </w:rPr>
        <w:t>entreprise</w:t>
      </w:r>
      <w:r w:rsidR="004842A5">
        <w:rPr>
          <w:color w:val="222222"/>
          <w:sz w:val="24"/>
          <w:szCs w:val="24"/>
          <w:lang w:val="fr-FR"/>
        </w:rPr>
        <w:t xml:space="preserve">s. </w:t>
      </w:r>
      <w:r w:rsidR="004842A5" w:rsidRPr="004842A5">
        <w:rPr>
          <w:color w:val="222222"/>
          <w:sz w:val="24"/>
          <w:szCs w:val="24"/>
          <w:lang w:val="fr-FR"/>
        </w:rPr>
        <w:t xml:space="preserve">Les technologies modernes et les </w:t>
      </w:r>
      <w:r w:rsidR="004842A5">
        <w:rPr>
          <w:color w:val="222222"/>
          <w:sz w:val="24"/>
          <w:szCs w:val="24"/>
          <w:lang w:val="fr-FR"/>
        </w:rPr>
        <w:t>réseaux</w:t>
      </w:r>
      <w:r w:rsidR="004842A5" w:rsidRPr="004842A5">
        <w:rPr>
          <w:color w:val="222222"/>
          <w:sz w:val="24"/>
          <w:szCs w:val="24"/>
          <w:lang w:val="fr-FR"/>
        </w:rPr>
        <w:t xml:space="preserve"> sociaux soutiennent parfaitement ces domaines</w:t>
      </w:r>
      <w:r w:rsidR="004842A5">
        <w:rPr>
          <w:color w:val="222222"/>
          <w:sz w:val="24"/>
          <w:szCs w:val="24"/>
          <w:lang w:val="fr-FR"/>
        </w:rPr>
        <w:t>.</w:t>
      </w:r>
    </w:p>
    <w:p w:rsidR="004842A5" w:rsidRPr="004842A5" w:rsidRDefault="004842A5" w:rsidP="000C7D61">
      <w:pPr>
        <w:jc w:val="both"/>
        <w:rPr>
          <w:color w:val="222222"/>
          <w:sz w:val="24"/>
          <w:szCs w:val="24"/>
          <w:lang w:val="fr-FR"/>
        </w:rPr>
      </w:pPr>
      <w:r w:rsidRPr="004842A5">
        <w:rPr>
          <w:color w:val="222222"/>
          <w:sz w:val="24"/>
          <w:szCs w:val="24"/>
          <w:lang w:val="fr-FR"/>
        </w:rPr>
        <w:t xml:space="preserve">LinkedIn en tant que réseau utilisé par les entreprises, Facebook, Twitter, Instagram, ..., ainsi </w:t>
      </w:r>
      <w:r w:rsidRPr="004842A5">
        <w:rPr>
          <w:color w:val="222222"/>
          <w:sz w:val="24"/>
          <w:szCs w:val="24"/>
          <w:lang w:val="fr-FR"/>
        </w:rPr>
        <w:lastRenderedPageBreak/>
        <w:t xml:space="preserve">que les réseaux </w:t>
      </w:r>
      <w:r>
        <w:rPr>
          <w:color w:val="222222"/>
          <w:sz w:val="24"/>
          <w:szCs w:val="24"/>
          <w:lang w:val="fr-FR"/>
        </w:rPr>
        <w:t xml:space="preserve">professionnels </w:t>
      </w:r>
      <w:r w:rsidR="009235E6">
        <w:rPr>
          <w:color w:val="222222"/>
          <w:sz w:val="24"/>
          <w:szCs w:val="24"/>
          <w:lang w:val="fr-FR"/>
        </w:rPr>
        <w:t>–</w:t>
      </w:r>
      <w:r w:rsidRPr="004842A5">
        <w:rPr>
          <w:color w:val="222222"/>
          <w:sz w:val="24"/>
          <w:szCs w:val="24"/>
          <w:lang w:val="fr-FR"/>
        </w:rPr>
        <w:t xml:space="preserve"> </w:t>
      </w:r>
      <w:r w:rsidR="009235E6">
        <w:rPr>
          <w:color w:val="222222"/>
          <w:sz w:val="24"/>
          <w:szCs w:val="24"/>
          <w:lang w:val="fr-FR"/>
        </w:rPr>
        <w:t xml:space="preserve">antennes </w:t>
      </w:r>
      <w:r w:rsidRPr="009235E6">
        <w:rPr>
          <w:color w:val="222222"/>
          <w:sz w:val="24"/>
          <w:szCs w:val="24"/>
          <w:lang w:val="fr-FR"/>
        </w:rPr>
        <w:t>BNI</w:t>
      </w:r>
      <w:bookmarkStart w:id="7" w:name="_GoBack"/>
      <w:bookmarkEnd w:id="7"/>
      <w:r w:rsidRPr="004842A5">
        <w:rPr>
          <w:color w:val="222222"/>
          <w:sz w:val="24"/>
          <w:szCs w:val="24"/>
          <w:lang w:val="fr-FR"/>
        </w:rPr>
        <w:t xml:space="preserve">, mais aussi les partis politiques, les clubs, les associations, la famille et les amis sont en réseau, </w:t>
      </w:r>
      <w:r>
        <w:rPr>
          <w:color w:val="222222"/>
          <w:sz w:val="24"/>
          <w:szCs w:val="24"/>
          <w:lang w:val="fr-FR"/>
        </w:rPr>
        <w:t xml:space="preserve">aussi bien pour des besoins privés que professionnels. </w:t>
      </w:r>
    </w:p>
    <w:p w:rsidR="004842A5" w:rsidRPr="00EF21B5" w:rsidRDefault="004842A5" w:rsidP="000C7D61">
      <w:pPr>
        <w:jc w:val="both"/>
        <w:rPr>
          <w:b/>
          <w:sz w:val="28"/>
          <w:szCs w:val="28"/>
          <w:lang w:val="fr-FR"/>
        </w:rPr>
      </w:pPr>
    </w:p>
    <w:p w:rsidR="00932206" w:rsidRPr="004842A5" w:rsidRDefault="00932206" w:rsidP="000C7D61">
      <w:pPr>
        <w:jc w:val="both"/>
        <w:rPr>
          <w:b/>
          <w:sz w:val="28"/>
          <w:szCs w:val="28"/>
          <w:lang w:val="fr-FR"/>
        </w:rPr>
      </w:pPr>
      <w:r w:rsidRPr="004842A5">
        <w:rPr>
          <w:b/>
          <w:sz w:val="28"/>
          <w:szCs w:val="28"/>
          <w:lang w:val="fr-FR"/>
        </w:rPr>
        <w:t>Vid</w:t>
      </w:r>
      <w:r w:rsidR="00A35CA3">
        <w:rPr>
          <w:b/>
          <w:sz w:val="28"/>
          <w:szCs w:val="28"/>
          <w:lang w:val="fr-FR"/>
        </w:rPr>
        <w:t>é</w:t>
      </w:r>
      <w:r w:rsidRPr="004842A5">
        <w:rPr>
          <w:b/>
          <w:sz w:val="28"/>
          <w:szCs w:val="28"/>
          <w:lang w:val="fr-FR"/>
        </w:rPr>
        <w:t>os</w:t>
      </w:r>
      <w:r w:rsidR="004842A5" w:rsidRPr="004842A5">
        <w:rPr>
          <w:b/>
          <w:sz w:val="28"/>
          <w:szCs w:val="28"/>
          <w:lang w:val="fr-FR"/>
        </w:rPr>
        <w:t xml:space="preserve"> de logistique durable</w:t>
      </w:r>
    </w:p>
    <w:p w:rsidR="004842A5" w:rsidRDefault="004842A5" w:rsidP="000C7D61">
      <w:pPr>
        <w:jc w:val="both"/>
        <w:rPr>
          <w:lang w:val="fr-FR"/>
        </w:rPr>
      </w:pPr>
      <w:r w:rsidRPr="004842A5">
        <w:rPr>
          <w:lang w:val="fr-FR"/>
        </w:rPr>
        <w:t>Vous trouverez ici des vidéos sur différents domaines liés à la logistique durable.</w:t>
      </w:r>
    </w:p>
    <w:p w:rsidR="00A35CA3" w:rsidRDefault="004842A5" w:rsidP="000C7D61">
      <w:pPr>
        <w:jc w:val="both"/>
        <w:rPr>
          <w:lang w:val="fr-FR"/>
        </w:rPr>
      </w:pPr>
      <w:r w:rsidRPr="004842A5">
        <w:rPr>
          <w:lang w:val="fr-FR"/>
        </w:rPr>
        <w:t xml:space="preserve">Transport </w:t>
      </w:r>
      <w:r w:rsidR="00A35CA3" w:rsidRPr="004842A5">
        <w:rPr>
          <w:lang w:val="fr-FR"/>
        </w:rPr>
        <w:t xml:space="preserve">et logistique </w:t>
      </w:r>
      <w:r w:rsidRPr="004842A5">
        <w:rPr>
          <w:lang w:val="fr-FR"/>
        </w:rPr>
        <w:t xml:space="preserve">durable </w:t>
      </w:r>
    </w:p>
    <w:p w:rsidR="006D09F5" w:rsidRPr="00A35CA3" w:rsidRDefault="00EF21B5" w:rsidP="000C7D61">
      <w:pPr>
        <w:jc w:val="both"/>
        <w:rPr>
          <w:lang w:val="fr-FR"/>
        </w:rPr>
      </w:pPr>
      <w:hyperlink r:id="rId34" w:history="1">
        <w:r w:rsidR="006D09F5" w:rsidRPr="00A35CA3">
          <w:rPr>
            <w:rStyle w:val="Lienhypertexte"/>
            <w:lang w:val="fr-FR"/>
          </w:rPr>
          <w:t>https://www.youtube.com/watch?v=XvB9fBnyx94</w:t>
        </w:r>
      </w:hyperlink>
    </w:p>
    <w:p w:rsidR="006D09F5" w:rsidRPr="00A35CA3" w:rsidRDefault="00A35CA3" w:rsidP="000C7D61">
      <w:pPr>
        <w:jc w:val="both"/>
        <w:rPr>
          <w:rFonts w:ascii="Calibri" w:hAnsi="Calibri" w:cs="Calibri"/>
          <w:bCs/>
          <w:kern w:val="36"/>
          <w:lang w:val="fr-FR"/>
        </w:rPr>
      </w:pPr>
      <w:r w:rsidRPr="00A35CA3">
        <w:rPr>
          <w:rFonts w:ascii="Calibri" w:hAnsi="Calibri" w:cs="Calibri"/>
          <w:bCs/>
          <w:kern w:val="36"/>
          <w:lang w:val="fr-FR"/>
        </w:rPr>
        <w:t>Durabilité des chaînes d'approvisionnement à l'ère de l'inf</w:t>
      </w:r>
      <w:r>
        <w:rPr>
          <w:rFonts w:ascii="Calibri" w:hAnsi="Calibri" w:cs="Calibri"/>
          <w:bCs/>
          <w:kern w:val="36"/>
          <w:lang w:val="fr-FR"/>
        </w:rPr>
        <w:t xml:space="preserve">ormation </w:t>
      </w:r>
      <w:r w:rsidRPr="00A35CA3">
        <w:rPr>
          <w:rFonts w:ascii="Calibri" w:hAnsi="Calibri" w:cs="Calibri"/>
          <w:bCs/>
          <w:kern w:val="36"/>
          <w:lang w:val="fr-FR"/>
        </w:rPr>
        <w:t>|</w:t>
      </w:r>
      <w:r w:rsidR="006D09F5" w:rsidRPr="00A35CA3">
        <w:rPr>
          <w:rFonts w:ascii="Calibri" w:hAnsi="Calibri" w:cs="Calibri"/>
          <w:bCs/>
          <w:kern w:val="36"/>
          <w:lang w:val="fr-FR"/>
        </w:rPr>
        <w:t>Tom Pathuis | TEDxYouth@Maastricht</w:t>
      </w:r>
    </w:p>
    <w:p w:rsidR="006D09F5" w:rsidRPr="00EF21B5" w:rsidRDefault="00EF21B5" w:rsidP="000C7D61">
      <w:pPr>
        <w:jc w:val="both"/>
        <w:rPr>
          <w:rStyle w:val="Lienhypertexte"/>
          <w:lang w:val="fr-FR"/>
        </w:rPr>
      </w:pPr>
      <w:hyperlink r:id="rId35" w:history="1">
        <w:r w:rsidR="006D09F5" w:rsidRPr="00EF21B5">
          <w:rPr>
            <w:rStyle w:val="Lienhypertexte"/>
            <w:lang w:val="fr-FR"/>
          </w:rPr>
          <w:t>https://www.youtube.com/watch?v=zKOkEEmtlIo</w:t>
        </w:r>
      </w:hyperlink>
    </w:p>
    <w:p w:rsidR="006D09F5" w:rsidRPr="00EF21B5" w:rsidRDefault="006D09F5" w:rsidP="000C7D61">
      <w:pPr>
        <w:jc w:val="both"/>
        <w:rPr>
          <w:rStyle w:val="Lienhypertexte"/>
          <w:lang w:val="fr-FR"/>
        </w:rPr>
      </w:pPr>
    </w:p>
    <w:p w:rsidR="006D09F5" w:rsidRPr="00A35CA3" w:rsidRDefault="00A35CA3" w:rsidP="000C7D61">
      <w:pPr>
        <w:jc w:val="both"/>
        <w:rPr>
          <w:rStyle w:val="Lienhypertexte"/>
          <w:lang w:val="fr-FR"/>
        </w:rPr>
      </w:pPr>
      <w:r w:rsidRPr="00A35CA3">
        <w:rPr>
          <w:rStyle w:val="Lienhypertexte"/>
          <w:lang w:val="fr-FR"/>
        </w:rPr>
        <w:t>Anglais</w:t>
      </w:r>
    </w:p>
    <w:p w:rsidR="00A35CA3" w:rsidRPr="00EF21B5" w:rsidRDefault="00A35CA3" w:rsidP="000C7D61">
      <w:pPr>
        <w:jc w:val="both"/>
        <w:rPr>
          <w:rStyle w:val="Lienhypertexte"/>
          <w:color w:val="auto"/>
          <w:u w:val="none"/>
          <w:lang w:val="fr-FR"/>
        </w:rPr>
      </w:pPr>
      <w:r w:rsidRPr="00A35CA3">
        <w:rPr>
          <w:rStyle w:val="Lienhypertexte"/>
          <w:color w:val="auto"/>
          <w:u w:val="none"/>
          <w:lang w:val="fr-FR"/>
        </w:rPr>
        <w:t xml:space="preserve">Durabilité tout au long de la chaîne d'approvisionnement (du consommateur au vendeur, du transport au distributeur, en passant par le producteur…. </w:t>
      </w:r>
      <w:r w:rsidRPr="00EF21B5">
        <w:rPr>
          <w:rStyle w:val="Lienhypertexte"/>
          <w:color w:val="auto"/>
          <w:u w:val="none"/>
          <w:lang w:val="fr-FR"/>
        </w:rPr>
        <w:t>À vous)</w:t>
      </w:r>
    </w:p>
    <w:p w:rsidR="006D09F5" w:rsidRPr="00EF21B5" w:rsidRDefault="00EF21B5" w:rsidP="000C7D61">
      <w:pPr>
        <w:jc w:val="both"/>
        <w:rPr>
          <w:lang w:val="fr-FR"/>
        </w:rPr>
      </w:pPr>
      <w:hyperlink r:id="rId36" w:history="1">
        <w:r w:rsidR="006D09F5" w:rsidRPr="00EF21B5">
          <w:rPr>
            <w:rStyle w:val="Lienhypertexte"/>
            <w:lang w:val="fr-FR"/>
          </w:rPr>
          <w:t>https://www.youtube.com/watch?v=UsyEHKhCbS0</w:t>
        </w:r>
      </w:hyperlink>
    </w:p>
    <w:p w:rsidR="006D09F5" w:rsidRPr="00EF21B5" w:rsidRDefault="006D09F5" w:rsidP="000C7D61">
      <w:pPr>
        <w:jc w:val="both"/>
        <w:rPr>
          <w:sz w:val="24"/>
          <w:szCs w:val="24"/>
          <w:lang w:val="fr-FR"/>
        </w:rPr>
      </w:pPr>
    </w:p>
    <w:p w:rsidR="00A35CA3" w:rsidRDefault="00A35CA3" w:rsidP="000C7D61">
      <w:pPr>
        <w:jc w:val="both"/>
        <w:rPr>
          <w:lang w:val="fr-FR"/>
        </w:rPr>
      </w:pPr>
      <w:r w:rsidRPr="00A35CA3">
        <w:rPr>
          <w:lang w:val="fr-FR"/>
        </w:rPr>
        <w:t>Durabilité dans la chaîne d'approvisionnement - une conférence… sur la chaîne d'approvisionnement et également sur les moyens d'être plus durable dans les différents domaines. La chaîne d'approvisionnement a un impact important sur la durabilité</w:t>
      </w:r>
      <w:r>
        <w:rPr>
          <w:lang w:val="fr-FR"/>
        </w:rPr>
        <w:t xml:space="preserve"> </w:t>
      </w:r>
      <w:r w:rsidRPr="00A35CA3">
        <w:rPr>
          <w:lang w:val="fr-FR"/>
        </w:rPr>
        <w:t>!</w:t>
      </w:r>
    </w:p>
    <w:p w:rsidR="006D09F5" w:rsidRPr="00A35CA3" w:rsidRDefault="00EF21B5" w:rsidP="000C7D61">
      <w:pPr>
        <w:jc w:val="both"/>
        <w:rPr>
          <w:rStyle w:val="Lienhypertexte"/>
          <w:lang w:val="fr-FR"/>
        </w:rPr>
      </w:pPr>
      <w:hyperlink r:id="rId37" w:history="1">
        <w:r w:rsidR="006D09F5" w:rsidRPr="00A35CA3">
          <w:rPr>
            <w:rStyle w:val="Lienhypertexte"/>
            <w:lang w:val="fr-FR"/>
          </w:rPr>
          <w:t>https://www.youtube.com/watch?v=x0d8sfl1tq4</w:t>
        </w:r>
      </w:hyperlink>
    </w:p>
    <w:p w:rsidR="006D09F5" w:rsidRPr="00A35CA3" w:rsidRDefault="006D09F5" w:rsidP="000C7D61">
      <w:pPr>
        <w:jc w:val="both"/>
        <w:rPr>
          <w:rStyle w:val="Lienhypertexte"/>
          <w:color w:val="auto"/>
          <w:sz w:val="24"/>
          <w:szCs w:val="24"/>
          <w:lang w:val="fr-FR"/>
        </w:rPr>
      </w:pPr>
    </w:p>
    <w:p w:rsidR="00EF655A" w:rsidRDefault="00EF655A" w:rsidP="000C7D61">
      <w:pPr>
        <w:jc w:val="both"/>
        <w:rPr>
          <w:rStyle w:val="Lienhypertexte"/>
          <w:rFonts w:cstheme="minorHAnsi"/>
          <w:color w:val="auto"/>
          <w:u w:val="none"/>
          <w:lang w:val="fr-FR"/>
        </w:rPr>
      </w:pPr>
      <w:r w:rsidRPr="00EF655A">
        <w:rPr>
          <w:rStyle w:val="Lienhypertexte"/>
          <w:rFonts w:cstheme="minorHAnsi"/>
          <w:color w:val="auto"/>
          <w:u w:val="none"/>
          <w:lang w:val="fr-FR"/>
        </w:rPr>
        <w:t>Vidéo en EN. Cela pourrait permettre de montrer que le fournisseur et les entreprises ont des responsabilités et que le consommateur / client a également du pouvoir.</w:t>
      </w:r>
    </w:p>
    <w:p w:rsidR="00EF655A" w:rsidRPr="00EF655A" w:rsidRDefault="00EF655A" w:rsidP="000C7D61">
      <w:pPr>
        <w:jc w:val="both"/>
        <w:rPr>
          <w:rStyle w:val="Lienhypertexte"/>
          <w:rFonts w:cstheme="minorHAnsi"/>
          <w:color w:val="auto"/>
          <w:u w:val="none"/>
          <w:lang w:val="fr-FR"/>
        </w:rPr>
      </w:pPr>
      <w:r>
        <w:rPr>
          <w:rStyle w:val="Lienhypertexte"/>
          <w:rFonts w:cstheme="minorHAnsi"/>
          <w:color w:val="auto"/>
          <w:u w:val="none"/>
          <w:lang w:val="fr-FR"/>
        </w:rPr>
        <w:t>R</w:t>
      </w:r>
      <w:r w:rsidRPr="00EF655A">
        <w:rPr>
          <w:rStyle w:val="Lienhypertexte"/>
          <w:rFonts w:cstheme="minorHAnsi"/>
          <w:color w:val="auto"/>
          <w:u w:val="none"/>
          <w:lang w:val="fr-FR"/>
        </w:rPr>
        <w:t>esponsabilité</w:t>
      </w:r>
      <w:r>
        <w:rPr>
          <w:rStyle w:val="Lienhypertexte"/>
          <w:rFonts w:cstheme="minorHAnsi"/>
          <w:color w:val="auto"/>
          <w:u w:val="none"/>
          <w:lang w:val="fr-FR"/>
        </w:rPr>
        <w:t xml:space="preserve">/limite de la </w:t>
      </w:r>
      <w:r w:rsidRPr="00EF655A">
        <w:rPr>
          <w:rStyle w:val="Lienhypertexte"/>
          <w:rFonts w:cstheme="minorHAnsi"/>
          <w:color w:val="auto"/>
          <w:u w:val="none"/>
          <w:lang w:val="fr-FR"/>
        </w:rPr>
        <w:t>chaîne</w:t>
      </w:r>
      <w:r>
        <w:rPr>
          <w:rStyle w:val="Lienhypertexte"/>
          <w:rFonts w:cstheme="minorHAnsi"/>
          <w:color w:val="auto"/>
          <w:u w:val="none"/>
          <w:lang w:val="fr-FR"/>
        </w:rPr>
        <w:t xml:space="preserve"> de production / comment appeler au boycott</w:t>
      </w:r>
      <w:r w:rsidR="00D36E2F">
        <w:rPr>
          <w:rStyle w:val="Lienhypertexte"/>
          <w:rFonts w:cstheme="minorHAnsi"/>
          <w:color w:val="auto"/>
          <w:u w:val="none"/>
          <w:lang w:val="fr-FR"/>
        </w:rPr>
        <w:t>/poser un embargo</w:t>
      </w:r>
      <w:r w:rsidRPr="00EF655A">
        <w:rPr>
          <w:rStyle w:val="Lienhypertexte"/>
          <w:rFonts w:cstheme="minorHAnsi"/>
          <w:color w:val="auto"/>
          <w:u w:val="none"/>
          <w:lang w:val="fr-FR"/>
        </w:rPr>
        <w:t xml:space="preserve"> si les normes de protection de l'environnement ne sont pas respectées</w:t>
      </w:r>
      <w:r>
        <w:rPr>
          <w:rStyle w:val="Lienhypertexte"/>
          <w:rFonts w:cstheme="minorHAnsi"/>
          <w:color w:val="auto"/>
          <w:u w:val="none"/>
          <w:lang w:val="fr-FR"/>
        </w:rPr>
        <w:t xml:space="preserve"> </w:t>
      </w:r>
      <w:r w:rsidRPr="00EF655A">
        <w:rPr>
          <w:rStyle w:val="Lienhypertexte"/>
          <w:rFonts w:cstheme="minorHAnsi"/>
          <w:color w:val="auto"/>
          <w:u w:val="none"/>
          <w:lang w:val="fr-FR"/>
        </w:rPr>
        <w:t>?</w:t>
      </w:r>
    </w:p>
    <w:p w:rsidR="00EF655A" w:rsidRPr="00EF655A" w:rsidRDefault="00EF655A" w:rsidP="000C7D61">
      <w:pPr>
        <w:jc w:val="both"/>
        <w:rPr>
          <w:rFonts w:cstheme="minorHAnsi"/>
          <w:b/>
          <w:bCs/>
          <w:kern w:val="36"/>
          <w:lang w:val="fr-FR"/>
        </w:rPr>
      </w:pPr>
      <w:r w:rsidRPr="00EF655A">
        <w:rPr>
          <w:rFonts w:cstheme="minorHAnsi"/>
          <w:b/>
          <w:bCs/>
          <w:kern w:val="36"/>
          <w:lang w:val="fr-FR"/>
        </w:rPr>
        <w:t xml:space="preserve">Durabilité dans les chaînes d'approvisionnement à plusieurs niveaux - </w:t>
      </w:r>
      <w:r>
        <w:rPr>
          <w:rFonts w:cstheme="minorHAnsi"/>
          <w:b/>
          <w:bCs/>
          <w:kern w:val="36"/>
          <w:lang w:val="fr-FR"/>
        </w:rPr>
        <w:t>R</w:t>
      </w:r>
      <w:r w:rsidRPr="00EF655A">
        <w:rPr>
          <w:rFonts w:cstheme="minorHAnsi"/>
          <w:b/>
          <w:bCs/>
          <w:kern w:val="36"/>
          <w:lang w:val="fr-FR"/>
        </w:rPr>
        <w:t>esponsabilité de la chaîne</w:t>
      </w:r>
      <w:r>
        <w:rPr>
          <w:rFonts w:cstheme="minorHAnsi"/>
          <w:b/>
          <w:bCs/>
          <w:kern w:val="36"/>
          <w:lang w:val="fr-FR"/>
        </w:rPr>
        <w:t xml:space="preserve"> de production</w:t>
      </w:r>
    </w:p>
    <w:p w:rsidR="006D09F5" w:rsidRPr="00EF655A" w:rsidRDefault="00EF21B5" w:rsidP="000C7D61">
      <w:pPr>
        <w:jc w:val="both"/>
        <w:rPr>
          <w:rStyle w:val="Lienhypertexte"/>
          <w:lang w:val="fr-FR"/>
        </w:rPr>
      </w:pPr>
      <w:hyperlink r:id="rId38" w:history="1">
        <w:r w:rsidR="006D09F5" w:rsidRPr="00EF655A">
          <w:rPr>
            <w:rStyle w:val="Lienhypertexte"/>
            <w:lang w:val="fr-FR"/>
          </w:rPr>
          <w:t>https://www.youtube.com/watch?v=x0d8sfl1tq4</w:t>
        </w:r>
      </w:hyperlink>
    </w:p>
    <w:p w:rsidR="00940522" w:rsidRPr="00EF655A" w:rsidRDefault="00940522" w:rsidP="000C7D61">
      <w:pPr>
        <w:jc w:val="both"/>
        <w:rPr>
          <w:lang w:val="fr-FR"/>
        </w:rPr>
      </w:pPr>
    </w:p>
    <w:p w:rsidR="006D09F5" w:rsidRPr="00EF21B5" w:rsidRDefault="00EF21B5" w:rsidP="000C7D61">
      <w:pPr>
        <w:jc w:val="both"/>
        <w:rPr>
          <w:rStyle w:val="Lienhypertexte"/>
          <w:sz w:val="24"/>
          <w:szCs w:val="24"/>
          <w:lang w:val="fr-FR"/>
        </w:rPr>
      </w:pPr>
      <w:hyperlink r:id="rId39" w:history="1">
        <w:r w:rsidR="006D09F5" w:rsidRPr="00EF21B5">
          <w:rPr>
            <w:rStyle w:val="Lienhypertexte"/>
            <w:sz w:val="24"/>
            <w:szCs w:val="24"/>
            <w:lang w:val="fr-FR"/>
          </w:rPr>
          <w:t>https://www.youtube.com/watch?v=KfG6xxi9V70</w:t>
        </w:r>
      </w:hyperlink>
      <w:r w:rsidR="006D09F5" w:rsidRPr="00EF21B5">
        <w:rPr>
          <w:rStyle w:val="Lienhypertexte"/>
          <w:sz w:val="24"/>
          <w:szCs w:val="24"/>
          <w:lang w:val="fr-FR"/>
        </w:rPr>
        <w:t xml:space="preserve"> </w:t>
      </w:r>
    </w:p>
    <w:p w:rsidR="00D36E2F" w:rsidRPr="00D36E2F" w:rsidRDefault="00D36E2F" w:rsidP="000C7D61">
      <w:pPr>
        <w:jc w:val="both"/>
        <w:rPr>
          <w:rStyle w:val="Lienhypertexte"/>
          <w:color w:val="auto"/>
          <w:sz w:val="24"/>
          <w:szCs w:val="24"/>
          <w:u w:val="none"/>
          <w:lang w:val="fr-FR"/>
        </w:rPr>
      </w:pPr>
      <w:r w:rsidRPr="00D36E2F">
        <w:rPr>
          <w:rStyle w:val="Lienhypertexte"/>
          <w:color w:val="auto"/>
          <w:sz w:val="24"/>
          <w:szCs w:val="24"/>
          <w:u w:val="none"/>
          <w:lang w:val="fr-FR"/>
        </w:rPr>
        <w:lastRenderedPageBreak/>
        <w:t>Bonne vidéo sur la chaîne d'approvisionnement: Bienvenue dans une chaîne d'approvisionnement textile durable. Pratique/utile. 5 min.</w:t>
      </w:r>
    </w:p>
    <w:p w:rsidR="00D36E2F" w:rsidRPr="00D36E2F" w:rsidRDefault="00D36E2F" w:rsidP="000C7D61">
      <w:pPr>
        <w:pStyle w:val="PrformatHTML"/>
        <w:jc w:val="both"/>
        <w:rPr>
          <w:rFonts w:asciiTheme="minorHAnsi" w:hAnsiTheme="minorHAnsi" w:cstheme="minorHAnsi"/>
          <w:color w:val="222222"/>
          <w:sz w:val="22"/>
          <w:szCs w:val="22"/>
          <w:lang w:val="fr-FR"/>
        </w:rPr>
      </w:pPr>
      <w:r w:rsidRPr="00D36E2F">
        <w:rPr>
          <w:rFonts w:asciiTheme="minorHAnsi" w:hAnsiTheme="minorHAnsi" w:cstheme="minorHAnsi"/>
          <w:color w:val="222222"/>
          <w:sz w:val="22"/>
          <w:szCs w:val="22"/>
          <w:lang w:val="fr-FR"/>
        </w:rPr>
        <w:t xml:space="preserve">Côté autrichien de la logistique. Projet pilote. Comporte quelques </w:t>
      </w:r>
      <w:r>
        <w:rPr>
          <w:rFonts w:asciiTheme="minorHAnsi" w:hAnsiTheme="minorHAnsi" w:cstheme="minorHAnsi"/>
          <w:color w:val="222222"/>
          <w:sz w:val="22"/>
          <w:szCs w:val="22"/>
          <w:lang w:val="fr-FR"/>
        </w:rPr>
        <w:t>domaines intéressants.</w:t>
      </w:r>
    </w:p>
    <w:p w:rsidR="00D36E2F" w:rsidRPr="00EF21B5" w:rsidRDefault="00D36E2F" w:rsidP="000C7D61">
      <w:pPr>
        <w:pStyle w:val="PrformatHTML"/>
        <w:jc w:val="both"/>
        <w:rPr>
          <w:rFonts w:asciiTheme="minorHAnsi" w:hAnsiTheme="minorHAnsi" w:cstheme="minorHAnsi"/>
          <w:color w:val="222222"/>
          <w:sz w:val="22"/>
          <w:szCs w:val="22"/>
          <w:lang w:val="fr-FR"/>
        </w:rPr>
      </w:pPr>
    </w:p>
    <w:p w:rsidR="006D09F5" w:rsidRPr="00EF21B5" w:rsidRDefault="00EF21B5" w:rsidP="000C7D61">
      <w:pPr>
        <w:jc w:val="both"/>
        <w:rPr>
          <w:rStyle w:val="Lienhypertexte"/>
          <w:sz w:val="24"/>
          <w:szCs w:val="24"/>
          <w:lang w:val="fr-FR"/>
        </w:rPr>
      </w:pPr>
      <w:hyperlink r:id="rId40" w:anchor="more-440" w:history="1">
        <w:r w:rsidR="006D09F5" w:rsidRPr="00EF21B5">
          <w:rPr>
            <w:rStyle w:val="Lienhypertexte"/>
            <w:sz w:val="24"/>
            <w:szCs w:val="24"/>
            <w:lang w:val="fr-FR"/>
          </w:rPr>
          <w:t>http://www.logistik2030.at/?p=440#more-440</w:t>
        </w:r>
      </w:hyperlink>
    </w:p>
    <w:p w:rsidR="00FD6D27" w:rsidRPr="00EF21B5" w:rsidRDefault="00FD6D27" w:rsidP="000C7D61">
      <w:pPr>
        <w:jc w:val="both"/>
        <w:rPr>
          <w:rStyle w:val="Lienhypertexte"/>
          <w:sz w:val="24"/>
          <w:szCs w:val="24"/>
          <w:lang w:val="fr-FR"/>
        </w:rPr>
      </w:pPr>
    </w:p>
    <w:p w:rsidR="00FD6D27" w:rsidRPr="00D36E2F" w:rsidRDefault="00FD6D27" w:rsidP="000C7D61">
      <w:pPr>
        <w:jc w:val="both"/>
        <w:rPr>
          <w:rStyle w:val="Lienhypertexte"/>
          <w:b/>
          <w:color w:val="auto"/>
          <w:sz w:val="24"/>
          <w:szCs w:val="24"/>
          <w:lang w:val="fr-FR"/>
        </w:rPr>
      </w:pPr>
      <w:r w:rsidRPr="00D36E2F">
        <w:rPr>
          <w:rStyle w:val="Lienhypertexte"/>
          <w:b/>
          <w:color w:val="auto"/>
          <w:sz w:val="24"/>
          <w:szCs w:val="24"/>
          <w:lang w:val="fr-FR"/>
        </w:rPr>
        <w:t>R</w:t>
      </w:r>
      <w:r w:rsidR="00D36E2F" w:rsidRPr="00D36E2F">
        <w:rPr>
          <w:rStyle w:val="Lienhypertexte"/>
          <w:b/>
          <w:color w:val="auto"/>
          <w:sz w:val="24"/>
          <w:szCs w:val="24"/>
          <w:lang w:val="fr-FR"/>
        </w:rPr>
        <w:t>EL</w:t>
      </w:r>
      <w:r w:rsidRPr="00D36E2F">
        <w:rPr>
          <w:rStyle w:val="Lienhypertexte"/>
          <w:b/>
          <w:color w:val="auto"/>
          <w:sz w:val="24"/>
          <w:szCs w:val="24"/>
          <w:lang w:val="fr-FR"/>
        </w:rPr>
        <w:t xml:space="preserve"> </w:t>
      </w:r>
      <w:r w:rsidR="00CA5FD3" w:rsidRPr="00D36E2F">
        <w:rPr>
          <w:rStyle w:val="Lienhypertexte"/>
          <w:b/>
          <w:color w:val="auto"/>
          <w:sz w:val="24"/>
          <w:szCs w:val="24"/>
          <w:lang w:val="fr-FR"/>
        </w:rPr>
        <w:t>PART</w:t>
      </w:r>
      <w:r w:rsidR="00D36E2F" w:rsidRPr="00D36E2F">
        <w:rPr>
          <w:rStyle w:val="Lienhypertexte"/>
          <w:b/>
          <w:color w:val="auto"/>
          <w:sz w:val="24"/>
          <w:szCs w:val="24"/>
          <w:lang w:val="fr-FR"/>
        </w:rPr>
        <w:t>IE</w:t>
      </w:r>
      <w:r w:rsidR="00CA5FD3" w:rsidRPr="00D36E2F">
        <w:rPr>
          <w:rStyle w:val="Lienhypertexte"/>
          <w:b/>
          <w:color w:val="auto"/>
          <w:sz w:val="24"/>
          <w:szCs w:val="24"/>
          <w:lang w:val="fr-FR"/>
        </w:rPr>
        <w:t xml:space="preserve"> </w:t>
      </w:r>
      <w:r w:rsidRPr="00D36E2F">
        <w:rPr>
          <w:rStyle w:val="Lienhypertexte"/>
          <w:b/>
          <w:color w:val="auto"/>
          <w:sz w:val="24"/>
          <w:szCs w:val="24"/>
          <w:lang w:val="fr-FR"/>
        </w:rPr>
        <w:t>6</w:t>
      </w:r>
      <w:r w:rsidR="00D36E2F" w:rsidRPr="00D36E2F">
        <w:rPr>
          <w:rStyle w:val="Lienhypertexte"/>
          <w:b/>
          <w:color w:val="auto"/>
          <w:sz w:val="24"/>
          <w:szCs w:val="24"/>
          <w:lang w:val="fr-FR"/>
        </w:rPr>
        <w:t xml:space="preserve"> </w:t>
      </w:r>
      <w:r w:rsidRPr="00D36E2F">
        <w:rPr>
          <w:rStyle w:val="Lienhypertexte"/>
          <w:b/>
          <w:color w:val="auto"/>
          <w:sz w:val="24"/>
          <w:szCs w:val="24"/>
          <w:lang w:val="fr-FR"/>
        </w:rPr>
        <w:t xml:space="preserve">: </w:t>
      </w:r>
      <w:r w:rsidR="00D36E2F" w:rsidRPr="00D36E2F">
        <w:rPr>
          <w:rStyle w:val="Lienhypertexte"/>
          <w:b/>
          <w:color w:val="auto"/>
          <w:sz w:val="24"/>
          <w:szCs w:val="24"/>
          <w:lang w:val="fr-FR"/>
        </w:rPr>
        <w:t xml:space="preserve">Matériel </w:t>
      </w:r>
      <w:r w:rsidR="00D36E2F">
        <w:rPr>
          <w:rStyle w:val="Lienhypertexte"/>
          <w:b/>
          <w:color w:val="auto"/>
          <w:sz w:val="24"/>
          <w:szCs w:val="24"/>
          <w:lang w:val="fr-FR"/>
        </w:rPr>
        <w:t>pédagogique</w:t>
      </w:r>
      <w:r w:rsidR="00D36E2F" w:rsidRPr="00D36E2F">
        <w:rPr>
          <w:rStyle w:val="Lienhypertexte"/>
          <w:b/>
          <w:color w:val="auto"/>
          <w:sz w:val="24"/>
          <w:szCs w:val="24"/>
          <w:lang w:val="fr-FR"/>
        </w:rPr>
        <w:t xml:space="preserve"> «Circulation / Transport et environnement</w:t>
      </w:r>
      <w:r w:rsidR="00D36E2F">
        <w:rPr>
          <w:rStyle w:val="Lienhypertexte"/>
          <w:b/>
          <w:color w:val="auto"/>
          <w:sz w:val="24"/>
          <w:szCs w:val="24"/>
          <w:lang w:val="fr-FR"/>
        </w:rPr>
        <w:t xml:space="preserve"> </w:t>
      </w:r>
      <w:r w:rsidRPr="00D36E2F">
        <w:rPr>
          <w:rStyle w:val="Lienhypertexte"/>
          <w:b/>
          <w:color w:val="auto"/>
          <w:sz w:val="24"/>
          <w:szCs w:val="24"/>
          <w:lang w:val="fr-FR"/>
        </w:rPr>
        <w:t>:</w:t>
      </w:r>
    </w:p>
    <w:p w:rsidR="00AC6E11" w:rsidRPr="00EF21B5" w:rsidRDefault="000A7666" w:rsidP="000C7D61">
      <w:pPr>
        <w:jc w:val="both"/>
        <w:rPr>
          <w:rFonts w:eastAsia="Times New Roman" w:cstheme="minorHAnsi"/>
          <w:b/>
          <w:color w:val="333333"/>
          <w:u w:val="single"/>
          <w:lang w:val="fr-FR" w:eastAsia="de-DE"/>
        </w:rPr>
      </w:pPr>
      <w:r w:rsidRPr="00EF21B5">
        <w:rPr>
          <w:rFonts w:ascii="Calibri" w:hAnsi="Calibri" w:cs="Calibri"/>
          <w:color w:val="000000"/>
          <w:lang w:val="fr-FR"/>
        </w:rPr>
        <w:t>http://www.reecotrans.at/de/lehrmittel/pakete/</w:t>
      </w:r>
      <w:r w:rsidR="00AC6E11" w:rsidRPr="00EF21B5">
        <w:rPr>
          <w:rFonts w:cstheme="minorHAnsi"/>
          <w:b/>
          <w:color w:val="333333"/>
          <w:u w:val="single"/>
          <w:lang w:val="fr-FR"/>
        </w:rPr>
        <w:br w:type="page"/>
      </w:r>
    </w:p>
    <w:p w:rsidR="00C9563C" w:rsidRPr="00E01A7E" w:rsidRDefault="00C9563C" w:rsidP="000C7D61">
      <w:pPr>
        <w:pStyle w:val="Titre1"/>
        <w:rPr>
          <w:lang w:val="en-GB"/>
        </w:rPr>
      </w:pPr>
      <w:bookmarkStart w:id="8" w:name="_OER_PART_7"/>
      <w:bookmarkEnd w:id="8"/>
      <w:r w:rsidRPr="00E01A7E">
        <w:rPr>
          <w:lang w:val="en-GB"/>
        </w:rPr>
        <w:lastRenderedPageBreak/>
        <w:t>R</w:t>
      </w:r>
      <w:r w:rsidR="00635008">
        <w:rPr>
          <w:lang w:val="en-GB"/>
        </w:rPr>
        <w:t>EL</w:t>
      </w:r>
      <w:r w:rsidRPr="00E01A7E">
        <w:rPr>
          <w:lang w:val="en-GB"/>
        </w:rPr>
        <w:t xml:space="preserve"> PART</w:t>
      </w:r>
      <w:r w:rsidR="00635008">
        <w:rPr>
          <w:lang w:val="en-GB"/>
        </w:rPr>
        <w:t>IE</w:t>
      </w:r>
      <w:r w:rsidRPr="00E01A7E">
        <w:rPr>
          <w:lang w:val="en-GB"/>
        </w:rPr>
        <w:t xml:space="preserve"> 7</w:t>
      </w:r>
    </w:p>
    <w:p w:rsidR="00D36E2F" w:rsidRPr="00D36E2F" w:rsidRDefault="00D36E2F" w:rsidP="000C7D61">
      <w:pPr>
        <w:pStyle w:val="NormalWeb"/>
        <w:shd w:val="clear" w:color="auto" w:fill="FFFFFF"/>
        <w:jc w:val="both"/>
        <w:rPr>
          <w:rFonts w:asciiTheme="minorHAnsi" w:hAnsiTheme="minorHAnsi" w:cstheme="minorHAnsi"/>
          <w:color w:val="333333"/>
          <w:sz w:val="22"/>
          <w:szCs w:val="22"/>
          <w:lang w:val="fr-FR"/>
        </w:rPr>
      </w:pPr>
      <w:r w:rsidRPr="00D36E2F">
        <w:rPr>
          <w:rFonts w:asciiTheme="minorHAnsi" w:hAnsiTheme="minorHAnsi" w:cstheme="minorHAnsi"/>
          <w:color w:val="333333"/>
          <w:sz w:val="22"/>
          <w:szCs w:val="22"/>
          <w:lang w:val="fr-FR"/>
        </w:rPr>
        <w:t xml:space="preserve">Quelques exemples allemands </w:t>
      </w:r>
      <w:r>
        <w:rPr>
          <w:rFonts w:asciiTheme="minorHAnsi" w:hAnsiTheme="minorHAnsi" w:cstheme="minorHAnsi"/>
          <w:color w:val="333333"/>
          <w:sz w:val="22"/>
          <w:szCs w:val="22"/>
          <w:lang w:val="fr-FR"/>
        </w:rPr>
        <w:t>d’entreprises</w:t>
      </w:r>
      <w:r w:rsidRPr="00D36E2F">
        <w:rPr>
          <w:rFonts w:asciiTheme="minorHAnsi" w:hAnsiTheme="minorHAnsi" w:cstheme="minorHAnsi"/>
          <w:color w:val="333333"/>
          <w:sz w:val="22"/>
          <w:szCs w:val="22"/>
          <w:lang w:val="fr-FR"/>
        </w:rPr>
        <w:t xml:space="preserve"> </w:t>
      </w:r>
      <w:r>
        <w:rPr>
          <w:rFonts w:asciiTheme="minorHAnsi" w:hAnsiTheme="minorHAnsi" w:cstheme="minorHAnsi"/>
          <w:color w:val="333333"/>
          <w:sz w:val="22"/>
          <w:szCs w:val="22"/>
          <w:lang w:val="fr-FR"/>
        </w:rPr>
        <w:t xml:space="preserve">de </w:t>
      </w:r>
      <w:r w:rsidRPr="00D36E2F">
        <w:rPr>
          <w:rFonts w:asciiTheme="minorHAnsi" w:hAnsiTheme="minorHAnsi" w:cstheme="minorHAnsi"/>
          <w:color w:val="333333"/>
          <w:sz w:val="22"/>
          <w:szCs w:val="22"/>
          <w:lang w:val="fr-FR"/>
        </w:rPr>
        <w:t xml:space="preserve">logistique: / exemples </w:t>
      </w:r>
      <w:r>
        <w:rPr>
          <w:rFonts w:asciiTheme="minorHAnsi" w:hAnsiTheme="minorHAnsi" w:cstheme="minorHAnsi"/>
          <w:color w:val="333333"/>
          <w:sz w:val="22"/>
          <w:szCs w:val="22"/>
          <w:lang w:val="fr-FR"/>
        </w:rPr>
        <w:t xml:space="preserve">de Communautés </w:t>
      </w:r>
      <w:r w:rsidRPr="00D36E2F">
        <w:rPr>
          <w:rFonts w:asciiTheme="minorHAnsi" w:hAnsiTheme="minorHAnsi" w:cstheme="minorHAnsi"/>
          <w:color w:val="333333"/>
          <w:sz w:val="22"/>
          <w:szCs w:val="22"/>
          <w:lang w:val="fr-FR"/>
        </w:rPr>
        <w:t>:</w:t>
      </w:r>
    </w:p>
    <w:p w:rsidR="00C9563C" w:rsidRPr="00EF21B5" w:rsidRDefault="00C9563C" w:rsidP="000C7D61">
      <w:pPr>
        <w:jc w:val="both"/>
        <w:rPr>
          <w:rFonts w:cstheme="minorHAnsi"/>
          <w:lang w:val="fr-FR"/>
        </w:rPr>
      </w:pPr>
      <w:r w:rsidRPr="00EF21B5">
        <w:rPr>
          <w:rFonts w:cstheme="minorHAnsi"/>
          <w:lang w:val="fr-FR"/>
        </w:rPr>
        <w:t> </w:t>
      </w:r>
    </w:p>
    <w:p w:rsidR="00C9563C" w:rsidRPr="00951975" w:rsidRDefault="00C9563C" w:rsidP="000C7D61">
      <w:pPr>
        <w:jc w:val="both"/>
        <w:rPr>
          <w:rFonts w:cstheme="minorHAnsi"/>
          <w:lang w:val="de-AT"/>
        </w:rPr>
      </w:pPr>
      <w:r w:rsidRPr="00951975">
        <w:rPr>
          <w:rFonts w:cstheme="minorHAnsi"/>
          <w:lang w:val="de-AT"/>
        </w:rPr>
        <w:t xml:space="preserve">VLN </w:t>
      </w:r>
      <w:r w:rsidR="00DD6894" w:rsidRPr="00951975">
        <w:rPr>
          <w:rFonts w:cstheme="minorHAnsi"/>
          <w:lang w:val="de-AT"/>
        </w:rPr>
        <w:t>Logistik</w:t>
      </w:r>
      <w:r w:rsidRPr="00951975">
        <w:rPr>
          <w:rFonts w:cstheme="minorHAnsi"/>
          <w:lang w:val="de-AT"/>
        </w:rPr>
        <w:t xml:space="preserve">: </w:t>
      </w:r>
      <w:hyperlink r:id="rId41" w:history="1">
        <w:r w:rsidRPr="00951975">
          <w:rPr>
            <w:rStyle w:val="Lienhypertexte"/>
            <w:rFonts w:cstheme="minorHAnsi"/>
            <w:lang w:val="de-AT"/>
          </w:rPr>
          <w:t>https://www.vnl.at/de/smart-logistics/</w:t>
        </w:r>
      </w:hyperlink>
    </w:p>
    <w:p w:rsidR="00C9563C" w:rsidRPr="00C9563C" w:rsidRDefault="00EF21B5" w:rsidP="000C7D61">
      <w:pPr>
        <w:jc w:val="both"/>
        <w:rPr>
          <w:rFonts w:cstheme="minorHAnsi"/>
          <w:lang w:val="de-AT"/>
        </w:rPr>
      </w:pPr>
      <w:hyperlink r:id="rId42" w:history="1">
        <w:r w:rsidR="00C9563C" w:rsidRPr="00C9563C">
          <w:rPr>
            <w:rStyle w:val="Lienhypertexte"/>
            <w:rFonts w:cstheme="minorHAnsi"/>
            <w:lang w:val="de-AT"/>
          </w:rPr>
          <w:t>https://www.svbl.ch/</w:t>
        </w:r>
      </w:hyperlink>
      <w:r w:rsidR="00C9563C" w:rsidRPr="00C9563C">
        <w:rPr>
          <w:rFonts w:cstheme="minorHAnsi"/>
          <w:lang w:val="de-AT"/>
        </w:rPr>
        <w:t>: Logistik bewegt </w:t>
      </w:r>
    </w:p>
    <w:p w:rsidR="00C9563C" w:rsidRPr="00C9563C" w:rsidRDefault="00EF21B5" w:rsidP="000C7D61">
      <w:pPr>
        <w:jc w:val="both"/>
        <w:rPr>
          <w:rFonts w:cstheme="minorHAnsi"/>
          <w:lang w:val="de-AT"/>
        </w:rPr>
      </w:pPr>
      <w:hyperlink r:id="rId43" w:history="1">
        <w:r w:rsidR="00C9563C" w:rsidRPr="00C9563C">
          <w:rPr>
            <w:rStyle w:val="Lienhypertexte"/>
            <w:rFonts w:cstheme="minorHAnsi"/>
            <w:lang w:val="de-AT"/>
          </w:rPr>
          <w:t>http://www.logcoop.de/</w:t>
        </w:r>
      </w:hyperlink>
      <w:r w:rsidR="00C9563C" w:rsidRPr="00C9563C">
        <w:rPr>
          <w:rFonts w:cstheme="minorHAnsi"/>
          <w:lang w:val="de-AT"/>
        </w:rPr>
        <w:t>: Das Logistik-Netzwerk – Kooperation der Transport- und Logistikbranche </w:t>
      </w:r>
    </w:p>
    <w:p w:rsidR="00C9563C" w:rsidRPr="00C9563C" w:rsidRDefault="00EF21B5" w:rsidP="000C7D61">
      <w:pPr>
        <w:jc w:val="both"/>
        <w:rPr>
          <w:rFonts w:cstheme="minorHAnsi"/>
          <w:lang w:val="de-AT"/>
        </w:rPr>
      </w:pPr>
      <w:hyperlink r:id="rId44" w:history="1">
        <w:r w:rsidR="00C9563C" w:rsidRPr="00C9563C">
          <w:rPr>
            <w:rStyle w:val="Lienhypertexte"/>
            <w:rFonts w:cstheme="minorHAnsi"/>
            <w:lang w:val="de-AT"/>
          </w:rPr>
          <w:t>http://www.orgaplan-logistik.de/strategie/logistik-kooperationen/</w:t>
        </w:r>
      </w:hyperlink>
      <w:r w:rsidR="00C9563C" w:rsidRPr="00C9563C">
        <w:rPr>
          <w:rFonts w:cstheme="minorHAnsi"/>
          <w:lang w:val="de-AT"/>
        </w:rPr>
        <w:t>: Logistik Kooperationen </w:t>
      </w:r>
    </w:p>
    <w:p w:rsidR="00C9563C" w:rsidRPr="00C9563C" w:rsidRDefault="00EF21B5" w:rsidP="000C7D61">
      <w:pPr>
        <w:jc w:val="both"/>
        <w:rPr>
          <w:rFonts w:cstheme="minorHAnsi"/>
          <w:lang w:val="de-AT"/>
        </w:rPr>
      </w:pPr>
      <w:hyperlink r:id="rId45" w:history="1">
        <w:r w:rsidR="00C9563C" w:rsidRPr="00C9563C">
          <w:rPr>
            <w:rStyle w:val="Lienhypertexte"/>
            <w:rFonts w:cstheme="minorHAnsi"/>
            <w:lang w:val="de-AT"/>
          </w:rPr>
          <w:t>http://www.bvl.at/Kooperationen.html</w:t>
        </w:r>
      </w:hyperlink>
      <w:r w:rsidR="00C9563C" w:rsidRPr="00C9563C">
        <w:rPr>
          <w:rFonts w:cstheme="minorHAnsi"/>
          <w:lang w:val="de-AT"/>
        </w:rPr>
        <w:t>: Bundesvereinigung Logistik Österreich</w:t>
      </w:r>
    </w:p>
    <w:p w:rsidR="00C9563C" w:rsidRPr="00C9563C" w:rsidRDefault="00C9563C" w:rsidP="000C7D61">
      <w:pPr>
        <w:pStyle w:val="NormalWeb"/>
        <w:shd w:val="clear" w:color="auto" w:fill="FFFFFF"/>
        <w:jc w:val="both"/>
        <w:rPr>
          <w:rFonts w:asciiTheme="minorHAnsi" w:hAnsiTheme="minorHAnsi" w:cstheme="minorHAnsi"/>
          <w:color w:val="333333"/>
          <w:sz w:val="22"/>
          <w:szCs w:val="22"/>
          <w:lang w:val="de-AT"/>
        </w:rPr>
      </w:pPr>
    </w:p>
    <w:p w:rsidR="006660E0" w:rsidRPr="00C9563C" w:rsidRDefault="006660E0" w:rsidP="000C7D61">
      <w:pPr>
        <w:pStyle w:val="NormalWeb"/>
        <w:shd w:val="clear" w:color="auto" w:fill="FFFFFF"/>
        <w:jc w:val="both"/>
        <w:rPr>
          <w:rFonts w:asciiTheme="minorHAnsi" w:hAnsiTheme="minorHAnsi" w:cstheme="minorHAnsi"/>
          <w:color w:val="333333"/>
          <w:sz w:val="22"/>
          <w:szCs w:val="22"/>
        </w:rPr>
      </w:pPr>
    </w:p>
    <w:p w:rsidR="004547A9" w:rsidRPr="008A3B60" w:rsidRDefault="004547A9" w:rsidP="000C7D61">
      <w:pPr>
        <w:jc w:val="both"/>
        <w:rPr>
          <w:rStyle w:val="Lienhypertexte"/>
          <w:color w:val="auto"/>
          <w:sz w:val="24"/>
          <w:szCs w:val="24"/>
          <w:u w:val="none"/>
        </w:rPr>
      </w:pPr>
    </w:p>
    <w:p w:rsidR="007747B0" w:rsidRPr="008A3B60" w:rsidRDefault="007747B0" w:rsidP="000C7D61">
      <w:pPr>
        <w:jc w:val="both"/>
        <w:rPr>
          <w:sz w:val="24"/>
          <w:szCs w:val="24"/>
        </w:rPr>
      </w:pPr>
    </w:p>
    <w:p w:rsidR="003056C7" w:rsidRPr="008A3B60" w:rsidRDefault="003056C7" w:rsidP="000C7D61">
      <w:pPr>
        <w:jc w:val="both"/>
      </w:pPr>
    </w:p>
    <w:sectPr w:rsidR="003056C7" w:rsidRPr="008A3B60" w:rsidSect="000033FA">
      <w:headerReference w:type="default" r:id="rId46"/>
      <w:footerReference w:type="default" r:id="rId47"/>
      <w:headerReference w:type="first" r:id="rId48"/>
      <w:footerReference w:type="first" r:id="rId4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1E" w:rsidRDefault="000E101E" w:rsidP="00E01A7E">
      <w:pPr>
        <w:spacing w:after="0" w:line="240" w:lineRule="auto"/>
      </w:pPr>
      <w:r>
        <w:separator/>
      </w:r>
    </w:p>
  </w:endnote>
  <w:endnote w:type="continuationSeparator" w:id="0">
    <w:p w:rsidR="000E101E" w:rsidRDefault="000E101E" w:rsidP="00E0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rporate 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227" w:type="pct"/>
      <w:tblLayout w:type="fixed"/>
      <w:tblLook w:val="04A0" w:firstRow="1" w:lastRow="0" w:firstColumn="1" w:lastColumn="0" w:noHBand="0" w:noVBand="1"/>
    </w:tblPr>
    <w:tblGrid>
      <w:gridCol w:w="8999"/>
      <w:gridCol w:w="711"/>
    </w:tblGrid>
    <w:sdt>
      <w:sdtPr>
        <w:rPr>
          <w:rFonts w:cs="Arial"/>
          <w:sz w:val="18"/>
          <w:szCs w:val="18"/>
          <w:lang w:val="en-GB"/>
        </w:rPr>
        <w:id w:val="1863326374"/>
        <w:docPartObj>
          <w:docPartGallery w:val="Page Numbers (Bottom of Page)"/>
          <w:docPartUnique/>
        </w:docPartObj>
      </w:sdtPr>
      <w:sdtEndPr>
        <w:rPr>
          <w:rFonts w:cstheme="minorBidi"/>
          <w:sz w:val="22"/>
          <w:szCs w:val="22"/>
          <w:lang w:val="de-DE"/>
        </w:rPr>
      </w:sdtEndPr>
      <w:sdtContent>
        <w:tr w:rsidR="00EF21B5" w:rsidTr="00E01A7E">
          <w:trPr>
            <w:trHeight w:val="727"/>
          </w:trPr>
          <w:tc>
            <w:tcPr>
              <w:tcW w:w="4634" w:type="pct"/>
              <w:tcBorders>
                <w:right w:val="triple" w:sz="4" w:space="0" w:color="5B9BD5" w:themeColor="accent1"/>
              </w:tcBorders>
            </w:tcPr>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6804"/>
              </w:tblGrid>
              <w:tr w:rsidR="00EF21B5" w:rsidRPr="00A459F1" w:rsidTr="00932054">
                <w:tc>
                  <w:tcPr>
                    <w:tcW w:w="8642" w:type="dxa"/>
                    <w:gridSpan w:val="2"/>
                  </w:tcPr>
                  <w:p w:rsidR="00EF21B5" w:rsidRDefault="00EF21B5" w:rsidP="00E01A7E">
                    <w:pPr>
                      <w:pStyle w:val="Pieddepage"/>
                      <w:framePr w:hSpace="187" w:wrap="around" w:vAnchor="page" w:hAnchor="margin" w:xAlign="center" w:yAlign="bottom"/>
                      <w:jc w:val="both"/>
                      <w:rPr>
                        <w:rFonts w:cs="Arial"/>
                        <w:sz w:val="18"/>
                        <w:szCs w:val="18"/>
                        <w:lang w:val="en-GB"/>
                      </w:rPr>
                    </w:pPr>
                  </w:p>
                  <w:p w:rsidR="00EF21B5" w:rsidRPr="00FD55B0" w:rsidRDefault="00EF21B5" w:rsidP="00E01A7E">
                    <w:pPr>
                      <w:pStyle w:val="Pieddepage"/>
                      <w:framePr w:hSpace="187" w:wrap="around" w:vAnchor="page" w:hAnchor="margin" w:xAlign="center" w:yAlign="bottom"/>
                      <w:jc w:val="both"/>
                      <w:rPr>
                        <w:rFonts w:cs="Arial"/>
                        <w:sz w:val="18"/>
                        <w:szCs w:val="18"/>
                        <w:lang w:val="fr-FR"/>
                      </w:rPr>
                    </w:pPr>
                    <w:r w:rsidRPr="00FD55B0">
                      <w:rPr>
                        <w:rFonts w:cs="Arial"/>
                        <w:sz w:val="18"/>
                        <w:szCs w:val="18"/>
                        <w:lang w:val="fr-FR"/>
                      </w:rPr>
                      <w:t>Ce projet a été financé avec le soutien de la Commission européenne. Cette publication reflète uniquement les opinions de l'auteur, et la Commission ne peut être tenue responsable de l'utilisation qui pourrait être faite des informations qui y figurent.</w:t>
                    </w:r>
                  </w:p>
                </w:tc>
              </w:tr>
              <w:tr w:rsidR="00EF21B5" w:rsidRPr="00A459F1" w:rsidTr="00932054">
                <w:trPr>
                  <w:trHeight w:val="842"/>
                </w:trPr>
                <w:tc>
                  <w:tcPr>
                    <w:tcW w:w="1838" w:type="dxa"/>
                  </w:tcPr>
                  <w:p w:rsidR="00EF21B5" w:rsidRPr="00153292" w:rsidRDefault="00EF21B5" w:rsidP="00DD6894">
                    <w:pPr>
                      <w:pStyle w:val="Pieddepage"/>
                      <w:framePr w:hSpace="187" w:wrap="around" w:vAnchor="page" w:hAnchor="margin" w:xAlign="center" w:yAlign="bottom"/>
                      <w:rPr>
                        <w:rFonts w:ascii="Arial" w:hAnsi="Arial" w:cs="Arial"/>
                        <w:sz w:val="6"/>
                        <w:szCs w:val="6"/>
                        <w:lang w:val="en-GB"/>
                      </w:rPr>
                    </w:pPr>
                    <w:r>
                      <w:rPr>
                        <w:noProof/>
                        <w:lang w:val="fr-FR" w:eastAsia="fr-FR"/>
                      </w:rPr>
                      <w:drawing>
                        <wp:inline distT="0" distB="0" distL="0" distR="0" wp14:anchorId="489F2C9E" wp14:editId="1D7F93CD">
                          <wp:extent cx="1029970" cy="375920"/>
                          <wp:effectExtent l="0" t="0" r="0" b="508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9970" cy="375920"/>
                                  </a:xfrm>
                                  <a:prstGeom prst="rect">
                                    <a:avLst/>
                                  </a:prstGeom>
                                </pic:spPr>
                              </pic:pic>
                            </a:graphicData>
                          </a:graphic>
                        </wp:inline>
                      </w:drawing>
                    </w:r>
                  </w:p>
                </w:tc>
                <w:tc>
                  <w:tcPr>
                    <w:tcW w:w="6804" w:type="dxa"/>
                  </w:tcPr>
                  <w:p w:rsidR="00EF21B5" w:rsidRPr="00F55596" w:rsidRDefault="00EF21B5" w:rsidP="00DD6894">
                    <w:pPr>
                      <w:framePr w:hSpace="187" w:wrap="around" w:vAnchor="page" w:hAnchor="margin" w:xAlign="center" w:yAlign="bottom"/>
                      <w:rPr>
                        <w:rFonts w:ascii="Arial" w:hAnsi="Arial" w:cs="Arial"/>
                        <w:sz w:val="16"/>
                        <w:szCs w:val="16"/>
                        <w:lang w:val="en-GB"/>
                      </w:rPr>
                    </w:pPr>
                    <w:r>
                      <w:rPr>
                        <w:sz w:val="18"/>
                        <w:szCs w:val="18"/>
                        <w:lang w:val="en-GB"/>
                      </w:rPr>
                      <w:t>Birgit Kaps / Gabriele Winkler</w:t>
                    </w:r>
                    <w:r w:rsidRPr="00756755">
                      <w:rPr>
                        <w:sz w:val="18"/>
                        <w:szCs w:val="18"/>
                        <w:lang w:val="en-GB"/>
                      </w:rPr>
                      <w:t xml:space="preserve"> - </w:t>
                    </w:r>
                    <w:r>
                      <w:rPr>
                        <w:rFonts w:cs="Arial"/>
                        <w:color w:val="000000" w:themeColor="text1"/>
                        <w:sz w:val="18"/>
                        <w:szCs w:val="18"/>
                        <w:lang w:val="en-GB"/>
                      </w:rPr>
                      <w:t>The Attribution-</w:t>
                    </w:r>
                    <w:r w:rsidRPr="00756755">
                      <w:rPr>
                        <w:rFonts w:cs="Arial"/>
                        <w:color w:val="000000" w:themeColor="text1"/>
                        <w:sz w:val="18"/>
                        <w:szCs w:val="18"/>
                        <w:lang w:val="en-GB"/>
                      </w:rPr>
                      <w:t xml:space="preserve">ShareAlike, or </w:t>
                    </w:r>
                    <w:r>
                      <w:rPr>
                        <w:rFonts w:cs="Arial"/>
                        <w:b/>
                        <w:bCs/>
                        <w:color w:val="000000" w:themeColor="text1"/>
                        <w:sz w:val="18"/>
                        <w:szCs w:val="18"/>
                        <w:lang w:val="en-GB"/>
                      </w:rPr>
                      <w:t>CC-BY</w:t>
                    </w:r>
                    <w:r w:rsidRPr="00756755">
                      <w:rPr>
                        <w:rFonts w:cs="Arial"/>
                        <w:b/>
                        <w:bCs/>
                        <w:color w:val="000000" w:themeColor="text1"/>
                        <w:sz w:val="18"/>
                        <w:szCs w:val="18"/>
                        <w:lang w:val="en-GB"/>
                      </w:rPr>
                      <w:t>-SA</w:t>
                    </w:r>
                    <w:r>
                      <w:rPr>
                        <w:rFonts w:cs="Arial"/>
                        <w:color w:val="000000" w:themeColor="text1"/>
                        <w:sz w:val="18"/>
                        <w:szCs w:val="18"/>
                        <w:lang w:val="en-GB"/>
                      </w:rPr>
                      <w:t>, allows</w:t>
                    </w:r>
                    <w:r w:rsidRPr="00756755">
                      <w:rPr>
                        <w:rFonts w:cs="Arial"/>
                        <w:color w:val="000000" w:themeColor="text1"/>
                        <w:sz w:val="18"/>
                        <w:szCs w:val="18"/>
                        <w:lang w:val="en-GB"/>
                      </w:rPr>
                      <w:t xml:space="preserve"> to share new material under the same conditions, all with due credit.</w:t>
                    </w:r>
                  </w:p>
                </w:tc>
              </w:tr>
            </w:tbl>
            <w:p w:rsidR="00EF21B5" w:rsidRPr="00E2129F" w:rsidRDefault="00EF21B5" w:rsidP="00E01A7E">
              <w:pPr>
                <w:tabs>
                  <w:tab w:val="left" w:pos="620"/>
                  <w:tab w:val="center" w:pos="4320"/>
                  <w:tab w:val="left" w:pos="5160"/>
                  <w:tab w:val="right" w:pos="7269"/>
                </w:tabs>
                <w:spacing w:after="0" w:line="240" w:lineRule="auto"/>
                <w:rPr>
                  <w:rFonts w:asciiTheme="majorHAnsi" w:eastAsiaTheme="majorEastAsia" w:hAnsiTheme="majorHAnsi" w:cstheme="majorBidi"/>
                  <w:sz w:val="20"/>
                  <w:szCs w:val="20"/>
                  <w:lang w:val="en-GB"/>
                </w:rPr>
              </w:pPr>
              <w:r w:rsidRPr="00E2129F">
                <w:rPr>
                  <w:rFonts w:asciiTheme="majorHAnsi" w:eastAsiaTheme="majorEastAsia" w:hAnsiTheme="majorHAnsi" w:cstheme="majorBidi"/>
                  <w:sz w:val="20"/>
                  <w:szCs w:val="20"/>
                  <w:lang w:val="en-GB"/>
                </w:rPr>
                <w:tab/>
              </w:r>
              <w:r w:rsidRPr="00E2129F">
                <w:rPr>
                  <w:rFonts w:asciiTheme="majorHAnsi" w:eastAsiaTheme="majorEastAsia" w:hAnsiTheme="majorHAnsi" w:cstheme="majorBidi"/>
                  <w:sz w:val="20"/>
                  <w:szCs w:val="20"/>
                  <w:lang w:val="en-GB"/>
                </w:rPr>
                <w:tab/>
              </w:r>
              <w:r w:rsidRPr="00E2129F">
                <w:rPr>
                  <w:rFonts w:asciiTheme="majorHAnsi" w:eastAsiaTheme="majorEastAsia" w:hAnsiTheme="majorHAnsi" w:cstheme="majorBidi"/>
                  <w:sz w:val="20"/>
                  <w:szCs w:val="20"/>
                  <w:lang w:val="en-GB"/>
                </w:rPr>
                <w:tab/>
              </w:r>
              <w:r w:rsidRPr="00E2129F">
                <w:rPr>
                  <w:rFonts w:asciiTheme="majorHAnsi" w:eastAsiaTheme="majorEastAsia" w:hAnsiTheme="majorHAnsi" w:cstheme="majorBidi"/>
                  <w:sz w:val="20"/>
                  <w:szCs w:val="20"/>
                  <w:lang w:val="en-GB"/>
                </w:rPr>
                <w:tab/>
              </w:r>
            </w:p>
          </w:tc>
          <w:tc>
            <w:tcPr>
              <w:tcW w:w="366" w:type="pct"/>
              <w:tcBorders>
                <w:left w:val="triple" w:sz="4" w:space="0" w:color="5B9BD5" w:themeColor="accent1"/>
              </w:tcBorders>
            </w:tcPr>
            <w:p w:rsidR="00EF21B5" w:rsidRDefault="00EF21B5" w:rsidP="00E01A7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235E6">
                <w:rPr>
                  <w:noProof/>
                </w:rPr>
                <w:t>3</w:t>
              </w:r>
              <w:r>
                <w:fldChar w:fldCharType="end"/>
              </w:r>
              <w:r>
                <w:t>/11</w:t>
              </w:r>
            </w:p>
          </w:tc>
        </w:tr>
      </w:sdtContent>
    </w:sdt>
  </w:tbl>
  <w:p w:rsidR="00EF21B5" w:rsidRDefault="00EF21B5" w:rsidP="009320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B5" w:rsidRDefault="00EF21B5" w:rsidP="000033FA">
    <w:pPr>
      <w:pStyle w:val="Pieddepage"/>
      <w:rPr>
        <w:rFonts w:cs="Arial"/>
        <w:sz w:val="18"/>
        <w:szCs w:val="18"/>
        <w:lang w:val="en-GB"/>
      </w:rPr>
    </w:pPr>
  </w:p>
  <w:p w:rsidR="00EF21B5" w:rsidRPr="00756755" w:rsidRDefault="00EF21B5" w:rsidP="000033FA">
    <w:pPr>
      <w:pStyle w:val="Pieddepage"/>
      <w:rPr>
        <w:rFonts w:cs="Arial"/>
        <w:sz w:val="18"/>
        <w:szCs w:val="18"/>
        <w:lang w:val="en-GB"/>
      </w:rPr>
    </w:pPr>
    <w:r w:rsidRPr="00756755">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p w:rsidR="00EF21B5" w:rsidRPr="000033FA" w:rsidRDefault="00EF21B5" w:rsidP="000033FA">
    <w:pPr>
      <w:pStyle w:val="Pieddepage"/>
      <w:rPr>
        <w:lang w:val="en-GB"/>
      </w:rPr>
    </w:pPr>
    <w:r>
      <w:rPr>
        <w:noProof/>
        <w:lang w:val="fr-FR" w:eastAsia="fr-FR"/>
      </w:rPr>
      <w:drawing>
        <wp:inline distT="0" distB="0" distL="0" distR="0" wp14:anchorId="3CDCD36F" wp14:editId="7EA81AC5">
          <wp:extent cx="1304925" cy="476250"/>
          <wp:effectExtent l="0" t="0" r="9525" b="0"/>
          <wp:docPr id="1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4925" cy="476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1E" w:rsidRDefault="000E101E" w:rsidP="00E01A7E">
      <w:pPr>
        <w:spacing w:after="0" w:line="240" w:lineRule="auto"/>
      </w:pPr>
      <w:r>
        <w:separator/>
      </w:r>
    </w:p>
  </w:footnote>
  <w:footnote w:type="continuationSeparator" w:id="0">
    <w:p w:rsidR="000E101E" w:rsidRDefault="000E101E" w:rsidP="00E0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B5" w:rsidRDefault="00EF21B5" w:rsidP="00E01A7E">
    <w:pPr>
      <w:pStyle w:val="En-tte"/>
    </w:pPr>
    <w:r w:rsidRPr="00E43B38">
      <w:rPr>
        <w:noProof/>
        <w:lang w:val="fr-FR" w:eastAsia="fr-FR"/>
      </w:rPr>
      <w:drawing>
        <wp:anchor distT="0" distB="0" distL="114300" distR="114300" simplePos="0" relativeHeight="251659264" behindDoc="1" locked="0" layoutInCell="1" allowOverlap="1" wp14:anchorId="54AD3D92" wp14:editId="151FDC9D">
          <wp:simplePos x="0" y="0"/>
          <wp:positionH relativeFrom="margin">
            <wp:posOffset>4370705</wp:posOffset>
          </wp:positionH>
          <wp:positionV relativeFrom="paragraph">
            <wp:posOffset>7620</wp:posOffset>
          </wp:positionV>
          <wp:extent cx="1165225" cy="454660"/>
          <wp:effectExtent l="0" t="0" r="0" b="2540"/>
          <wp:wrapTight wrapText="bothSides">
            <wp:wrapPolygon edited="0">
              <wp:start x="0" y="0"/>
              <wp:lineTo x="0" y="20816"/>
              <wp:lineTo x="21188" y="20816"/>
              <wp:lineTo x="21188" y="0"/>
              <wp:lineTo x="0" y="0"/>
            </wp:wrapPolygon>
          </wp:wrapTight>
          <wp:docPr id="2" name="Grafik 8" descr="C:\Users\Media Markt\Desktop\Erasmus Plus - SOLA\Logo\erasmu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Desktop\Erasmus Plus - SOLA\Logo\erasmus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836">
      <w:rPr>
        <w:noProof/>
        <w:u w:val="single"/>
        <w:lang w:val="fr-FR" w:eastAsia="fr-FR"/>
      </w:rPr>
      <w:drawing>
        <wp:anchor distT="0" distB="0" distL="114300" distR="114300" simplePos="0" relativeHeight="251660288" behindDoc="0" locked="0" layoutInCell="1" allowOverlap="1" wp14:anchorId="025F2CF5" wp14:editId="184C7624">
          <wp:simplePos x="0" y="0"/>
          <wp:positionH relativeFrom="column">
            <wp:posOffset>2352363</wp:posOffset>
          </wp:positionH>
          <wp:positionV relativeFrom="paragraph">
            <wp:posOffset>7619</wp:posOffset>
          </wp:positionV>
          <wp:extent cx="923027" cy="435717"/>
          <wp:effectExtent l="0" t="0" r="0" b="254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167" cy="438616"/>
                  </a:xfrm>
                  <a:prstGeom prst="rect">
                    <a:avLst/>
                  </a:prstGeom>
                </pic:spPr>
              </pic:pic>
            </a:graphicData>
          </a:graphic>
          <wp14:sizeRelH relativeFrom="margin">
            <wp14:pctWidth>0</wp14:pctWidth>
          </wp14:sizeRelH>
          <wp14:sizeRelV relativeFrom="margin">
            <wp14:pctHeight>0</wp14:pctHeight>
          </wp14:sizeRelV>
        </wp:anchor>
      </w:drawing>
    </w:r>
    <w:r w:rsidRPr="005A34AC">
      <w:rPr>
        <w:noProof/>
        <w:lang w:eastAsia="de-AT"/>
      </w:rPr>
      <w:t xml:space="preserve"> </w:t>
    </w:r>
    <w:r>
      <w:rPr>
        <w:noProof/>
        <w:lang w:val="fr-FR" w:eastAsia="fr-FR"/>
      </w:rPr>
      <w:drawing>
        <wp:inline distT="0" distB="0" distL="0" distR="0" wp14:anchorId="485D1354" wp14:editId="35BB5C9A">
          <wp:extent cx="724619" cy="505038"/>
          <wp:effectExtent l="0" t="0" r="0" b="9525"/>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51210" cy="523571"/>
                  </a:xfrm>
                  <a:prstGeom prst="rect">
                    <a:avLst/>
                  </a:prstGeom>
                </pic:spPr>
              </pic:pic>
            </a:graphicData>
          </a:graphic>
        </wp:inline>
      </w:drawing>
    </w:r>
    <w:r>
      <w:t xml:space="preserve">  </w:t>
    </w:r>
    <w:r>
      <w:rPr>
        <w:noProof/>
        <w:u w:val="single"/>
        <w:lang w:eastAsia="de-AT"/>
      </w:rPr>
      <w:t xml:space="preserve">                                   </w:t>
    </w:r>
  </w:p>
  <w:p w:rsidR="00EF21B5" w:rsidRDefault="00EF21B5">
    <w:pPr>
      <w:pStyle w:val="En-tte"/>
    </w:pPr>
    <w:r>
      <w:rPr>
        <w:b/>
        <w:sz w:val="18"/>
        <w:szCs w:val="18"/>
        <w:lang w:val="en-US"/>
      </w:rPr>
      <w:tab/>
    </w:r>
    <w:r>
      <w:rPr>
        <w:b/>
        <w:sz w:val="18"/>
        <w:szCs w:val="18"/>
        <w:lang w:val="en-US"/>
      </w:rPr>
      <w:tab/>
    </w:r>
    <w:r w:rsidRPr="007D4404">
      <w:rPr>
        <w:b/>
        <w:sz w:val="18"/>
        <w:szCs w:val="18"/>
        <w:lang w:val="en-US"/>
      </w:rPr>
      <w:t>2016-1-DEO2-KA202-003386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B5" w:rsidRDefault="00EF21B5" w:rsidP="000033FA">
    <w:pPr>
      <w:pStyle w:val="En-tte"/>
    </w:pPr>
    <w:r w:rsidRPr="00E43B38">
      <w:rPr>
        <w:noProof/>
        <w:lang w:val="fr-FR" w:eastAsia="fr-FR"/>
      </w:rPr>
      <w:drawing>
        <wp:anchor distT="0" distB="0" distL="114300" distR="114300" simplePos="0" relativeHeight="251664384" behindDoc="1" locked="0" layoutInCell="1" allowOverlap="1" wp14:anchorId="69F3F6A5" wp14:editId="4F4A00C4">
          <wp:simplePos x="0" y="0"/>
          <wp:positionH relativeFrom="margin">
            <wp:posOffset>4370705</wp:posOffset>
          </wp:positionH>
          <wp:positionV relativeFrom="paragraph">
            <wp:posOffset>7620</wp:posOffset>
          </wp:positionV>
          <wp:extent cx="1165225" cy="454660"/>
          <wp:effectExtent l="0" t="0" r="0" b="2540"/>
          <wp:wrapTight wrapText="bothSides">
            <wp:wrapPolygon edited="0">
              <wp:start x="0" y="0"/>
              <wp:lineTo x="0" y="20816"/>
              <wp:lineTo x="21188" y="20816"/>
              <wp:lineTo x="21188" y="0"/>
              <wp:lineTo x="0" y="0"/>
            </wp:wrapPolygon>
          </wp:wrapTight>
          <wp:docPr id="15" name="Grafik 10" descr="C:\Users\Media Markt\Desktop\Erasmus Plus - SOLA\Logo\erasmu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Desktop\Erasmus Plus - SOLA\Logo\erasmus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4836">
      <w:rPr>
        <w:noProof/>
        <w:u w:val="single"/>
        <w:lang w:val="fr-FR" w:eastAsia="fr-FR"/>
      </w:rPr>
      <w:drawing>
        <wp:anchor distT="0" distB="0" distL="114300" distR="114300" simplePos="0" relativeHeight="251665408" behindDoc="0" locked="0" layoutInCell="1" allowOverlap="1" wp14:anchorId="650C3D76" wp14:editId="219EC50A">
          <wp:simplePos x="0" y="0"/>
          <wp:positionH relativeFrom="column">
            <wp:posOffset>2352363</wp:posOffset>
          </wp:positionH>
          <wp:positionV relativeFrom="paragraph">
            <wp:posOffset>7619</wp:posOffset>
          </wp:positionV>
          <wp:extent cx="923027" cy="435717"/>
          <wp:effectExtent l="0" t="0" r="0" b="254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167" cy="438616"/>
                  </a:xfrm>
                  <a:prstGeom prst="rect">
                    <a:avLst/>
                  </a:prstGeom>
                </pic:spPr>
              </pic:pic>
            </a:graphicData>
          </a:graphic>
          <wp14:sizeRelH relativeFrom="margin">
            <wp14:pctWidth>0</wp14:pctWidth>
          </wp14:sizeRelH>
          <wp14:sizeRelV relativeFrom="margin">
            <wp14:pctHeight>0</wp14:pctHeight>
          </wp14:sizeRelV>
        </wp:anchor>
      </w:drawing>
    </w:r>
    <w:r w:rsidRPr="005A34AC">
      <w:rPr>
        <w:noProof/>
        <w:lang w:eastAsia="de-AT"/>
      </w:rPr>
      <w:t xml:space="preserve"> </w:t>
    </w:r>
    <w:r>
      <w:rPr>
        <w:noProof/>
        <w:lang w:val="fr-FR" w:eastAsia="fr-FR"/>
      </w:rPr>
      <w:drawing>
        <wp:inline distT="0" distB="0" distL="0" distR="0" wp14:anchorId="62F9DD0F" wp14:editId="26A26CC8">
          <wp:extent cx="724619" cy="505038"/>
          <wp:effectExtent l="0" t="0" r="0" b="9525"/>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51210" cy="523571"/>
                  </a:xfrm>
                  <a:prstGeom prst="rect">
                    <a:avLst/>
                  </a:prstGeom>
                </pic:spPr>
              </pic:pic>
            </a:graphicData>
          </a:graphic>
        </wp:inline>
      </w:drawing>
    </w:r>
    <w:r>
      <w:t xml:space="preserve">  </w:t>
    </w:r>
    <w:r>
      <w:rPr>
        <w:noProof/>
        <w:u w:val="single"/>
        <w:lang w:eastAsia="de-AT"/>
      </w:rPr>
      <w:t xml:space="preserve">          </w:t>
    </w:r>
    <w:r>
      <w:rPr>
        <w:noProof/>
        <w:u w:val="single"/>
        <w:lang w:val="fr-FR" w:eastAsia="fr-FR"/>
      </w:rPr>
      <w:drawing>
        <wp:inline distT="0" distB="0" distL="0" distR="0" wp14:anchorId="4033F073" wp14:editId="239C43AC">
          <wp:extent cx="1164590" cy="457200"/>
          <wp:effectExtent l="0" t="0" r="0" b="0"/>
          <wp:docPr id="1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457200"/>
                  </a:xfrm>
                  <a:prstGeom prst="rect">
                    <a:avLst/>
                  </a:prstGeom>
                  <a:noFill/>
                </pic:spPr>
              </pic:pic>
            </a:graphicData>
          </a:graphic>
        </wp:inline>
      </w:drawing>
    </w:r>
    <w:r>
      <w:rPr>
        <w:noProof/>
        <w:u w:val="single"/>
        <w:lang w:eastAsia="de-AT"/>
      </w:rPr>
      <w:t xml:space="preserve">                         </w:t>
    </w:r>
  </w:p>
  <w:p w:rsidR="00EF21B5" w:rsidRDefault="00EF21B5">
    <w:pPr>
      <w:pStyle w:val="En-tte"/>
    </w:pPr>
    <w:r>
      <w:rPr>
        <w:b/>
        <w:sz w:val="18"/>
        <w:szCs w:val="18"/>
        <w:lang w:val="en-US"/>
      </w:rPr>
      <w:t xml:space="preserve">                                      </w:t>
    </w:r>
    <w:r w:rsidRPr="007D4404">
      <w:rPr>
        <w:b/>
        <w:sz w:val="18"/>
        <w:szCs w:val="18"/>
        <w:lang w:val="en-US"/>
      </w:rPr>
      <w:t>2016-1-DEO2-KA202-003386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3E7"/>
    <w:multiLevelType w:val="multilevel"/>
    <w:tmpl w:val="6A7CB1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3B6131"/>
    <w:multiLevelType w:val="multilevel"/>
    <w:tmpl w:val="D464AE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EE37DA"/>
    <w:multiLevelType w:val="multilevel"/>
    <w:tmpl w:val="A4643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486140"/>
    <w:multiLevelType w:val="multilevel"/>
    <w:tmpl w:val="313E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A01C2"/>
    <w:multiLevelType w:val="hybridMultilevel"/>
    <w:tmpl w:val="1F123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443375"/>
    <w:multiLevelType w:val="hybridMultilevel"/>
    <w:tmpl w:val="D20A6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DF4A4D"/>
    <w:multiLevelType w:val="hybridMultilevel"/>
    <w:tmpl w:val="5E4E4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E32FB0"/>
    <w:multiLevelType w:val="hybridMultilevel"/>
    <w:tmpl w:val="7A269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EC329B"/>
    <w:multiLevelType w:val="hybridMultilevel"/>
    <w:tmpl w:val="60D2C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921480"/>
    <w:multiLevelType w:val="hybridMultilevel"/>
    <w:tmpl w:val="15C46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5C5F0E"/>
    <w:multiLevelType w:val="multilevel"/>
    <w:tmpl w:val="04070025"/>
    <w:styleLink w:val="Formatvorlage1"/>
    <w:lvl w:ilvl="0">
      <w:start w:val="1"/>
      <w:numFmt w:val="decimal"/>
      <w:pStyle w:val="Titre1"/>
      <w:lvlText w:val="%1"/>
      <w:lvlJc w:val="left"/>
      <w:pPr>
        <w:ind w:left="432" w:hanging="432"/>
      </w:pPr>
      <w:rPr>
        <w:rFonts w:hint="default"/>
        <w:b/>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nsid w:val="366A3194"/>
    <w:multiLevelType w:val="multilevel"/>
    <w:tmpl w:val="5688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35C5D"/>
    <w:multiLevelType w:val="hybridMultilevel"/>
    <w:tmpl w:val="80CEF25E"/>
    <w:lvl w:ilvl="0" w:tplc="2B3262F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672FFC"/>
    <w:multiLevelType w:val="hybridMultilevel"/>
    <w:tmpl w:val="7B0E52CC"/>
    <w:lvl w:ilvl="0" w:tplc="8CE6EDC6">
      <w:start w:val="1"/>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8B2A6A"/>
    <w:multiLevelType w:val="hybridMultilevel"/>
    <w:tmpl w:val="CA84B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0F32A0"/>
    <w:multiLevelType w:val="hybridMultilevel"/>
    <w:tmpl w:val="C98CBEA6"/>
    <w:lvl w:ilvl="0" w:tplc="F1D06A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580EA9"/>
    <w:multiLevelType w:val="hybridMultilevel"/>
    <w:tmpl w:val="1D222C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485C45C6"/>
    <w:multiLevelType w:val="hybridMultilevel"/>
    <w:tmpl w:val="D5F222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9E048F8"/>
    <w:multiLevelType w:val="multilevel"/>
    <w:tmpl w:val="240430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88124EB"/>
    <w:multiLevelType w:val="hybridMultilevel"/>
    <w:tmpl w:val="80246DB8"/>
    <w:lvl w:ilvl="0" w:tplc="00EA8452">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1A317A"/>
    <w:multiLevelType w:val="hybridMultilevel"/>
    <w:tmpl w:val="3E9A02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D742FA"/>
    <w:multiLevelType w:val="hybridMultilevel"/>
    <w:tmpl w:val="1F123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37431BA"/>
    <w:multiLevelType w:val="multilevel"/>
    <w:tmpl w:val="D3FC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96FB0"/>
    <w:multiLevelType w:val="hybridMultilevel"/>
    <w:tmpl w:val="C78CCA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FF7C99"/>
    <w:multiLevelType w:val="hybridMultilevel"/>
    <w:tmpl w:val="59D821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nsid w:val="6EF7579D"/>
    <w:multiLevelType w:val="multilevel"/>
    <w:tmpl w:val="B5029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3EA2E87"/>
    <w:multiLevelType w:val="hybridMultilevel"/>
    <w:tmpl w:val="FBF0C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382223"/>
    <w:multiLevelType w:val="hybridMultilevel"/>
    <w:tmpl w:val="43E2C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6"/>
  </w:num>
  <w:num w:numId="3">
    <w:abstractNumId w:val="18"/>
  </w:num>
  <w:num w:numId="4">
    <w:abstractNumId w:val="9"/>
  </w:num>
  <w:num w:numId="5">
    <w:abstractNumId w:val="10"/>
  </w:num>
  <w:num w:numId="6">
    <w:abstractNumId w:val="12"/>
  </w:num>
  <w:num w:numId="7">
    <w:abstractNumId w:val="26"/>
  </w:num>
  <w:num w:numId="8">
    <w:abstractNumId w:val="7"/>
  </w:num>
  <w:num w:numId="9">
    <w:abstractNumId w:val="3"/>
  </w:num>
  <w:num w:numId="10">
    <w:abstractNumId w:val="22"/>
  </w:num>
  <w:num w:numId="11">
    <w:abstractNumId w:val="11"/>
  </w:num>
  <w:num w:numId="12">
    <w:abstractNumId w:val="14"/>
  </w:num>
  <w:num w:numId="13">
    <w:abstractNumId w:val="2"/>
  </w:num>
  <w:num w:numId="14">
    <w:abstractNumId w:val="5"/>
  </w:num>
  <w:num w:numId="15">
    <w:abstractNumId w:val="27"/>
  </w:num>
  <w:num w:numId="16">
    <w:abstractNumId w:val="16"/>
  </w:num>
  <w:num w:numId="17">
    <w:abstractNumId w:val="23"/>
  </w:num>
  <w:num w:numId="18">
    <w:abstractNumId w:val="24"/>
  </w:num>
  <w:num w:numId="19">
    <w:abstractNumId w:val="20"/>
  </w:num>
  <w:num w:numId="20">
    <w:abstractNumId w:val="17"/>
  </w:num>
  <w:num w:numId="21">
    <w:abstractNumId w:val="0"/>
  </w:num>
  <w:num w:numId="22">
    <w:abstractNumId w:val="8"/>
  </w:num>
  <w:num w:numId="23">
    <w:abstractNumId w:val="13"/>
  </w:num>
  <w:num w:numId="24">
    <w:abstractNumId w:val="15"/>
  </w:num>
  <w:num w:numId="25">
    <w:abstractNumId w:val="4"/>
  </w:num>
  <w:num w:numId="26">
    <w:abstractNumId w:val="2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26"/>
    <w:rsid w:val="00002262"/>
    <w:rsid w:val="000033FA"/>
    <w:rsid w:val="00007EB8"/>
    <w:rsid w:val="00012506"/>
    <w:rsid w:val="000135F8"/>
    <w:rsid w:val="0002082E"/>
    <w:rsid w:val="000262BA"/>
    <w:rsid w:val="00027122"/>
    <w:rsid w:val="00030A58"/>
    <w:rsid w:val="00033023"/>
    <w:rsid w:val="00042E7B"/>
    <w:rsid w:val="0004585D"/>
    <w:rsid w:val="0004610E"/>
    <w:rsid w:val="00055656"/>
    <w:rsid w:val="00057395"/>
    <w:rsid w:val="00057699"/>
    <w:rsid w:val="00061FF1"/>
    <w:rsid w:val="00071BFE"/>
    <w:rsid w:val="00072F3C"/>
    <w:rsid w:val="00074B0A"/>
    <w:rsid w:val="000773B8"/>
    <w:rsid w:val="00084B1F"/>
    <w:rsid w:val="00086300"/>
    <w:rsid w:val="000A0489"/>
    <w:rsid w:val="000A16A5"/>
    <w:rsid w:val="000A3D9F"/>
    <w:rsid w:val="000A7666"/>
    <w:rsid w:val="000B228E"/>
    <w:rsid w:val="000B45D6"/>
    <w:rsid w:val="000C462F"/>
    <w:rsid w:val="000C7D61"/>
    <w:rsid w:val="000D3A7E"/>
    <w:rsid w:val="000E101E"/>
    <w:rsid w:val="000E195E"/>
    <w:rsid w:val="000E6E08"/>
    <w:rsid w:val="000F225D"/>
    <w:rsid w:val="000F4FCA"/>
    <w:rsid w:val="000F7E86"/>
    <w:rsid w:val="00100B3A"/>
    <w:rsid w:val="0010757A"/>
    <w:rsid w:val="00110142"/>
    <w:rsid w:val="00111AB1"/>
    <w:rsid w:val="00116DB6"/>
    <w:rsid w:val="0011724F"/>
    <w:rsid w:val="00117A80"/>
    <w:rsid w:val="0012386B"/>
    <w:rsid w:val="001263BF"/>
    <w:rsid w:val="0012664B"/>
    <w:rsid w:val="001311F3"/>
    <w:rsid w:val="00131A56"/>
    <w:rsid w:val="001354B8"/>
    <w:rsid w:val="001365ED"/>
    <w:rsid w:val="00145F3E"/>
    <w:rsid w:val="00156F93"/>
    <w:rsid w:val="0016012A"/>
    <w:rsid w:val="001642F0"/>
    <w:rsid w:val="00166537"/>
    <w:rsid w:val="001667D9"/>
    <w:rsid w:val="00177C9A"/>
    <w:rsid w:val="00182AEA"/>
    <w:rsid w:val="00184AD0"/>
    <w:rsid w:val="00193A63"/>
    <w:rsid w:val="001949CD"/>
    <w:rsid w:val="001B2C47"/>
    <w:rsid w:val="001C15E4"/>
    <w:rsid w:val="001C2758"/>
    <w:rsid w:val="001C3BDC"/>
    <w:rsid w:val="001F6DE4"/>
    <w:rsid w:val="002173BD"/>
    <w:rsid w:val="0022310E"/>
    <w:rsid w:val="0022329B"/>
    <w:rsid w:val="00223E0E"/>
    <w:rsid w:val="00231F64"/>
    <w:rsid w:val="002364B1"/>
    <w:rsid w:val="00240F7C"/>
    <w:rsid w:val="002433DE"/>
    <w:rsid w:val="0024430E"/>
    <w:rsid w:val="00247F26"/>
    <w:rsid w:val="00253679"/>
    <w:rsid w:val="00257EF7"/>
    <w:rsid w:val="00262D45"/>
    <w:rsid w:val="002719B0"/>
    <w:rsid w:val="00275BF4"/>
    <w:rsid w:val="002810BF"/>
    <w:rsid w:val="002826C0"/>
    <w:rsid w:val="00291BC6"/>
    <w:rsid w:val="0029248B"/>
    <w:rsid w:val="002928AA"/>
    <w:rsid w:val="00292E0E"/>
    <w:rsid w:val="002A4E3E"/>
    <w:rsid w:val="002B6C81"/>
    <w:rsid w:val="002C0580"/>
    <w:rsid w:val="002D182F"/>
    <w:rsid w:val="002D27C4"/>
    <w:rsid w:val="002D6456"/>
    <w:rsid w:val="002E6269"/>
    <w:rsid w:val="00302D2C"/>
    <w:rsid w:val="003056C7"/>
    <w:rsid w:val="00311E22"/>
    <w:rsid w:val="00313CDF"/>
    <w:rsid w:val="003207CF"/>
    <w:rsid w:val="0032262E"/>
    <w:rsid w:val="00322AB7"/>
    <w:rsid w:val="00322B1A"/>
    <w:rsid w:val="0032439D"/>
    <w:rsid w:val="00325A61"/>
    <w:rsid w:val="0032708A"/>
    <w:rsid w:val="00331B0D"/>
    <w:rsid w:val="00332A69"/>
    <w:rsid w:val="00360567"/>
    <w:rsid w:val="00360FA2"/>
    <w:rsid w:val="00364C47"/>
    <w:rsid w:val="003655CB"/>
    <w:rsid w:val="00374980"/>
    <w:rsid w:val="0038003D"/>
    <w:rsid w:val="0039176F"/>
    <w:rsid w:val="003969B7"/>
    <w:rsid w:val="003A05D5"/>
    <w:rsid w:val="003A0A36"/>
    <w:rsid w:val="003A2AF2"/>
    <w:rsid w:val="003B70F8"/>
    <w:rsid w:val="003C3623"/>
    <w:rsid w:val="003C58FE"/>
    <w:rsid w:val="003D0B5E"/>
    <w:rsid w:val="003D1331"/>
    <w:rsid w:val="003D5CF4"/>
    <w:rsid w:val="003D7E5F"/>
    <w:rsid w:val="003E537C"/>
    <w:rsid w:val="003F4012"/>
    <w:rsid w:val="004065CB"/>
    <w:rsid w:val="0041061A"/>
    <w:rsid w:val="00410B20"/>
    <w:rsid w:val="00412BD2"/>
    <w:rsid w:val="00415F46"/>
    <w:rsid w:val="00420DC5"/>
    <w:rsid w:val="00425007"/>
    <w:rsid w:val="004274E3"/>
    <w:rsid w:val="004414F4"/>
    <w:rsid w:val="00447F1F"/>
    <w:rsid w:val="00447F5F"/>
    <w:rsid w:val="004547A9"/>
    <w:rsid w:val="00460469"/>
    <w:rsid w:val="00467E56"/>
    <w:rsid w:val="00470A5F"/>
    <w:rsid w:val="00471A55"/>
    <w:rsid w:val="00473665"/>
    <w:rsid w:val="00474961"/>
    <w:rsid w:val="0047707C"/>
    <w:rsid w:val="004816C3"/>
    <w:rsid w:val="00483436"/>
    <w:rsid w:val="004842A5"/>
    <w:rsid w:val="004848DE"/>
    <w:rsid w:val="004A44C3"/>
    <w:rsid w:val="004A5760"/>
    <w:rsid w:val="004A708F"/>
    <w:rsid w:val="004A7B14"/>
    <w:rsid w:val="004B25E5"/>
    <w:rsid w:val="004B3257"/>
    <w:rsid w:val="004B34FB"/>
    <w:rsid w:val="004B559A"/>
    <w:rsid w:val="004C1FF3"/>
    <w:rsid w:val="004C6E59"/>
    <w:rsid w:val="004D6FC6"/>
    <w:rsid w:val="004E189D"/>
    <w:rsid w:val="004E1FF8"/>
    <w:rsid w:val="004E205C"/>
    <w:rsid w:val="004E27D6"/>
    <w:rsid w:val="004E4AC9"/>
    <w:rsid w:val="004F1CED"/>
    <w:rsid w:val="004F2F74"/>
    <w:rsid w:val="004F3850"/>
    <w:rsid w:val="004F462B"/>
    <w:rsid w:val="0050329A"/>
    <w:rsid w:val="0050362D"/>
    <w:rsid w:val="0051071D"/>
    <w:rsid w:val="00513780"/>
    <w:rsid w:val="00524020"/>
    <w:rsid w:val="00526614"/>
    <w:rsid w:val="00532B1F"/>
    <w:rsid w:val="00533968"/>
    <w:rsid w:val="00534DF2"/>
    <w:rsid w:val="005525B9"/>
    <w:rsid w:val="00552EE0"/>
    <w:rsid w:val="0057245D"/>
    <w:rsid w:val="005760F2"/>
    <w:rsid w:val="00580EA1"/>
    <w:rsid w:val="00585A01"/>
    <w:rsid w:val="005902F8"/>
    <w:rsid w:val="005908D7"/>
    <w:rsid w:val="005916D7"/>
    <w:rsid w:val="00593BE2"/>
    <w:rsid w:val="0059427D"/>
    <w:rsid w:val="005976F5"/>
    <w:rsid w:val="005A2F06"/>
    <w:rsid w:val="005C0810"/>
    <w:rsid w:val="005D006D"/>
    <w:rsid w:val="005D3466"/>
    <w:rsid w:val="005D3BA4"/>
    <w:rsid w:val="005D6B6B"/>
    <w:rsid w:val="005D7843"/>
    <w:rsid w:val="005E00A2"/>
    <w:rsid w:val="005E60AA"/>
    <w:rsid w:val="005F14DA"/>
    <w:rsid w:val="005F1CDF"/>
    <w:rsid w:val="00601143"/>
    <w:rsid w:val="00602602"/>
    <w:rsid w:val="00610214"/>
    <w:rsid w:val="006137C4"/>
    <w:rsid w:val="00617556"/>
    <w:rsid w:val="0062577D"/>
    <w:rsid w:val="00631149"/>
    <w:rsid w:val="00635008"/>
    <w:rsid w:val="0063561F"/>
    <w:rsid w:val="00650663"/>
    <w:rsid w:val="00651323"/>
    <w:rsid w:val="006521FA"/>
    <w:rsid w:val="006561E3"/>
    <w:rsid w:val="0066428E"/>
    <w:rsid w:val="006660E0"/>
    <w:rsid w:val="00667532"/>
    <w:rsid w:val="00670B65"/>
    <w:rsid w:val="00671D80"/>
    <w:rsid w:val="00672F23"/>
    <w:rsid w:val="00676195"/>
    <w:rsid w:val="0068058B"/>
    <w:rsid w:val="00680989"/>
    <w:rsid w:val="00685A0E"/>
    <w:rsid w:val="00690481"/>
    <w:rsid w:val="00691D59"/>
    <w:rsid w:val="006A4FB7"/>
    <w:rsid w:val="006B4CD6"/>
    <w:rsid w:val="006C55D1"/>
    <w:rsid w:val="006C6FAD"/>
    <w:rsid w:val="006C7A3F"/>
    <w:rsid w:val="006C7AC8"/>
    <w:rsid w:val="006D09F5"/>
    <w:rsid w:val="006D48BB"/>
    <w:rsid w:val="006D5020"/>
    <w:rsid w:val="006E3F04"/>
    <w:rsid w:val="006F3302"/>
    <w:rsid w:val="006F48D7"/>
    <w:rsid w:val="007053C4"/>
    <w:rsid w:val="00714A3A"/>
    <w:rsid w:val="00720711"/>
    <w:rsid w:val="00722178"/>
    <w:rsid w:val="007258E0"/>
    <w:rsid w:val="007260FD"/>
    <w:rsid w:val="00733073"/>
    <w:rsid w:val="00733FED"/>
    <w:rsid w:val="00737223"/>
    <w:rsid w:val="00740E0E"/>
    <w:rsid w:val="00755D8D"/>
    <w:rsid w:val="0075644C"/>
    <w:rsid w:val="00770AA0"/>
    <w:rsid w:val="007747B0"/>
    <w:rsid w:val="00780903"/>
    <w:rsid w:val="00783C82"/>
    <w:rsid w:val="00785B20"/>
    <w:rsid w:val="0079738E"/>
    <w:rsid w:val="007A62E2"/>
    <w:rsid w:val="007B1EC3"/>
    <w:rsid w:val="007B30DF"/>
    <w:rsid w:val="007B4A6B"/>
    <w:rsid w:val="007C4747"/>
    <w:rsid w:val="007C6CD6"/>
    <w:rsid w:val="007D1662"/>
    <w:rsid w:val="007D5E7D"/>
    <w:rsid w:val="007E1946"/>
    <w:rsid w:val="007F17E8"/>
    <w:rsid w:val="007F1805"/>
    <w:rsid w:val="007F723A"/>
    <w:rsid w:val="007F7BFF"/>
    <w:rsid w:val="0080190A"/>
    <w:rsid w:val="00805047"/>
    <w:rsid w:val="00810FBE"/>
    <w:rsid w:val="00822F78"/>
    <w:rsid w:val="00834A4E"/>
    <w:rsid w:val="00837C4E"/>
    <w:rsid w:val="00843155"/>
    <w:rsid w:val="00845DB4"/>
    <w:rsid w:val="008525FD"/>
    <w:rsid w:val="00861C11"/>
    <w:rsid w:val="00882F94"/>
    <w:rsid w:val="008943B0"/>
    <w:rsid w:val="00895EA6"/>
    <w:rsid w:val="00896DD7"/>
    <w:rsid w:val="008A1926"/>
    <w:rsid w:val="008A2EBE"/>
    <w:rsid w:val="008A3B60"/>
    <w:rsid w:val="008A60B4"/>
    <w:rsid w:val="008B470F"/>
    <w:rsid w:val="008C0ACC"/>
    <w:rsid w:val="008C5ED8"/>
    <w:rsid w:val="008D5465"/>
    <w:rsid w:val="008D6EED"/>
    <w:rsid w:val="008E1FEE"/>
    <w:rsid w:val="008E283A"/>
    <w:rsid w:val="008E62D1"/>
    <w:rsid w:val="008E6776"/>
    <w:rsid w:val="008E71B7"/>
    <w:rsid w:val="008F09C2"/>
    <w:rsid w:val="008F151D"/>
    <w:rsid w:val="008F3BC9"/>
    <w:rsid w:val="009050C1"/>
    <w:rsid w:val="0091078F"/>
    <w:rsid w:val="009122F5"/>
    <w:rsid w:val="00913DF0"/>
    <w:rsid w:val="00914C43"/>
    <w:rsid w:val="009157B0"/>
    <w:rsid w:val="009235E6"/>
    <w:rsid w:val="009264A9"/>
    <w:rsid w:val="009318DC"/>
    <w:rsid w:val="00932054"/>
    <w:rsid w:val="00932206"/>
    <w:rsid w:val="00932283"/>
    <w:rsid w:val="00940522"/>
    <w:rsid w:val="00941B90"/>
    <w:rsid w:val="00947413"/>
    <w:rsid w:val="009504A9"/>
    <w:rsid w:val="00951975"/>
    <w:rsid w:val="009546FA"/>
    <w:rsid w:val="00967BA2"/>
    <w:rsid w:val="00972837"/>
    <w:rsid w:val="0097626C"/>
    <w:rsid w:val="00985279"/>
    <w:rsid w:val="0099463E"/>
    <w:rsid w:val="009A0B1D"/>
    <w:rsid w:val="009A1104"/>
    <w:rsid w:val="009B20DB"/>
    <w:rsid w:val="009B22F9"/>
    <w:rsid w:val="009C3673"/>
    <w:rsid w:val="009C3C9D"/>
    <w:rsid w:val="009D7F8F"/>
    <w:rsid w:val="009E22FA"/>
    <w:rsid w:val="009E4A2A"/>
    <w:rsid w:val="009E5CDC"/>
    <w:rsid w:val="009E72DE"/>
    <w:rsid w:val="009F1B99"/>
    <w:rsid w:val="009F5BD9"/>
    <w:rsid w:val="009F5FBE"/>
    <w:rsid w:val="00A034CD"/>
    <w:rsid w:val="00A22272"/>
    <w:rsid w:val="00A35CA3"/>
    <w:rsid w:val="00A4203C"/>
    <w:rsid w:val="00A42328"/>
    <w:rsid w:val="00A43F04"/>
    <w:rsid w:val="00A459F1"/>
    <w:rsid w:val="00A51743"/>
    <w:rsid w:val="00A55EEF"/>
    <w:rsid w:val="00A675A6"/>
    <w:rsid w:val="00A70707"/>
    <w:rsid w:val="00A709EA"/>
    <w:rsid w:val="00A7649A"/>
    <w:rsid w:val="00A80A1A"/>
    <w:rsid w:val="00A81073"/>
    <w:rsid w:val="00A82189"/>
    <w:rsid w:val="00A85752"/>
    <w:rsid w:val="00A87DFA"/>
    <w:rsid w:val="00A91C3A"/>
    <w:rsid w:val="00A9698F"/>
    <w:rsid w:val="00A97F2F"/>
    <w:rsid w:val="00AA1E14"/>
    <w:rsid w:val="00AB61AF"/>
    <w:rsid w:val="00AC32DF"/>
    <w:rsid w:val="00AC6E11"/>
    <w:rsid w:val="00AD17B7"/>
    <w:rsid w:val="00AD3CFA"/>
    <w:rsid w:val="00AD4C2B"/>
    <w:rsid w:val="00AE2DBE"/>
    <w:rsid w:val="00B02646"/>
    <w:rsid w:val="00B02C25"/>
    <w:rsid w:val="00B06D48"/>
    <w:rsid w:val="00B1283E"/>
    <w:rsid w:val="00B135ED"/>
    <w:rsid w:val="00B143D0"/>
    <w:rsid w:val="00B22EF0"/>
    <w:rsid w:val="00B3078A"/>
    <w:rsid w:val="00B34450"/>
    <w:rsid w:val="00B4353B"/>
    <w:rsid w:val="00B4434F"/>
    <w:rsid w:val="00B4439B"/>
    <w:rsid w:val="00B53CF2"/>
    <w:rsid w:val="00B56144"/>
    <w:rsid w:val="00B57334"/>
    <w:rsid w:val="00B57F35"/>
    <w:rsid w:val="00B63275"/>
    <w:rsid w:val="00B77221"/>
    <w:rsid w:val="00B85D19"/>
    <w:rsid w:val="00B94C50"/>
    <w:rsid w:val="00B94C57"/>
    <w:rsid w:val="00BB4091"/>
    <w:rsid w:val="00BB64B1"/>
    <w:rsid w:val="00BC696E"/>
    <w:rsid w:val="00BD2BD7"/>
    <w:rsid w:val="00BD2F71"/>
    <w:rsid w:val="00BE2220"/>
    <w:rsid w:val="00BE3364"/>
    <w:rsid w:val="00BE4404"/>
    <w:rsid w:val="00BE7617"/>
    <w:rsid w:val="00BF2F29"/>
    <w:rsid w:val="00BF7BFB"/>
    <w:rsid w:val="00C025DD"/>
    <w:rsid w:val="00C074DB"/>
    <w:rsid w:val="00C075DD"/>
    <w:rsid w:val="00C137EA"/>
    <w:rsid w:val="00C1467C"/>
    <w:rsid w:val="00C15026"/>
    <w:rsid w:val="00C16B75"/>
    <w:rsid w:val="00C21268"/>
    <w:rsid w:val="00C217DB"/>
    <w:rsid w:val="00C34B32"/>
    <w:rsid w:val="00C34B92"/>
    <w:rsid w:val="00C45997"/>
    <w:rsid w:val="00C45A72"/>
    <w:rsid w:val="00C504B9"/>
    <w:rsid w:val="00C50AF1"/>
    <w:rsid w:val="00C569EF"/>
    <w:rsid w:val="00C57231"/>
    <w:rsid w:val="00C57B9A"/>
    <w:rsid w:val="00C65DB8"/>
    <w:rsid w:val="00C662AA"/>
    <w:rsid w:val="00C67A82"/>
    <w:rsid w:val="00C72A2B"/>
    <w:rsid w:val="00C73DDE"/>
    <w:rsid w:val="00C76412"/>
    <w:rsid w:val="00C77253"/>
    <w:rsid w:val="00C8107C"/>
    <w:rsid w:val="00C83D3A"/>
    <w:rsid w:val="00C83F10"/>
    <w:rsid w:val="00C87A08"/>
    <w:rsid w:val="00C9563C"/>
    <w:rsid w:val="00C95BA6"/>
    <w:rsid w:val="00C9630D"/>
    <w:rsid w:val="00CA1C01"/>
    <w:rsid w:val="00CA2389"/>
    <w:rsid w:val="00CA2612"/>
    <w:rsid w:val="00CA5FD3"/>
    <w:rsid w:val="00CA7173"/>
    <w:rsid w:val="00CB1985"/>
    <w:rsid w:val="00CB2FA9"/>
    <w:rsid w:val="00CB4CB6"/>
    <w:rsid w:val="00CB7E94"/>
    <w:rsid w:val="00CC22CB"/>
    <w:rsid w:val="00CD17D0"/>
    <w:rsid w:val="00CD4DB8"/>
    <w:rsid w:val="00CE0525"/>
    <w:rsid w:val="00CE100A"/>
    <w:rsid w:val="00CF2509"/>
    <w:rsid w:val="00CF354F"/>
    <w:rsid w:val="00D02C40"/>
    <w:rsid w:val="00D0652A"/>
    <w:rsid w:val="00D21652"/>
    <w:rsid w:val="00D22A7B"/>
    <w:rsid w:val="00D22E33"/>
    <w:rsid w:val="00D238C3"/>
    <w:rsid w:val="00D26AB6"/>
    <w:rsid w:val="00D32C0B"/>
    <w:rsid w:val="00D348B1"/>
    <w:rsid w:val="00D36E2F"/>
    <w:rsid w:val="00D40A8F"/>
    <w:rsid w:val="00D50324"/>
    <w:rsid w:val="00D54345"/>
    <w:rsid w:val="00D62F23"/>
    <w:rsid w:val="00D701BE"/>
    <w:rsid w:val="00D701EC"/>
    <w:rsid w:val="00D75703"/>
    <w:rsid w:val="00D76BC2"/>
    <w:rsid w:val="00D82E20"/>
    <w:rsid w:val="00D90B86"/>
    <w:rsid w:val="00D918E2"/>
    <w:rsid w:val="00D92DB9"/>
    <w:rsid w:val="00DA4FCB"/>
    <w:rsid w:val="00DA56D5"/>
    <w:rsid w:val="00DA6393"/>
    <w:rsid w:val="00DB4378"/>
    <w:rsid w:val="00DC06B7"/>
    <w:rsid w:val="00DC33FA"/>
    <w:rsid w:val="00DC3DFA"/>
    <w:rsid w:val="00DD200A"/>
    <w:rsid w:val="00DD6894"/>
    <w:rsid w:val="00DD743A"/>
    <w:rsid w:val="00DE12E7"/>
    <w:rsid w:val="00DE2337"/>
    <w:rsid w:val="00DF0565"/>
    <w:rsid w:val="00E0062C"/>
    <w:rsid w:val="00E01A7E"/>
    <w:rsid w:val="00E0589D"/>
    <w:rsid w:val="00E122E7"/>
    <w:rsid w:val="00E206B8"/>
    <w:rsid w:val="00E26FC3"/>
    <w:rsid w:val="00E3071C"/>
    <w:rsid w:val="00E32FA9"/>
    <w:rsid w:val="00E33C9A"/>
    <w:rsid w:val="00E350C4"/>
    <w:rsid w:val="00E35656"/>
    <w:rsid w:val="00E36FBA"/>
    <w:rsid w:val="00E56B2B"/>
    <w:rsid w:val="00E56CB7"/>
    <w:rsid w:val="00E56F2A"/>
    <w:rsid w:val="00E66DB8"/>
    <w:rsid w:val="00E870F0"/>
    <w:rsid w:val="00E9679E"/>
    <w:rsid w:val="00EA7549"/>
    <w:rsid w:val="00EA7B11"/>
    <w:rsid w:val="00EB4AC9"/>
    <w:rsid w:val="00EB5E32"/>
    <w:rsid w:val="00EC1310"/>
    <w:rsid w:val="00EC1520"/>
    <w:rsid w:val="00EC15A7"/>
    <w:rsid w:val="00ED6677"/>
    <w:rsid w:val="00EE04AD"/>
    <w:rsid w:val="00EE0535"/>
    <w:rsid w:val="00EE7903"/>
    <w:rsid w:val="00EF21B5"/>
    <w:rsid w:val="00EF655A"/>
    <w:rsid w:val="00EF7689"/>
    <w:rsid w:val="00F04C06"/>
    <w:rsid w:val="00F24897"/>
    <w:rsid w:val="00F2519B"/>
    <w:rsid w:val="00F379C7"/>
    <w:rsid w:val="00F5680D"/>
    <w:rsid w:val="00F6687C"/>
    <w:rsid w:val="00F72BB6"/>
    <w:rsid w:val="00F77B6F"/>
    <w:rsid w:val="00F8125C"/>
    <w:rsid w:val="00F82E04"/>
    <w:rsid w:val="00F83F04"/>
    <w:rsid w:val="00F937B6"/>
    <w:rsid w:val="00FA3789"/>
    <w:rsid w:val="00FA46AA"/>
    <w:rsid w:val="00FA46C3"/>
    <w:rsid w:val="00FC36E0"/>
    <w:rsid w:val="00FD096F"/>
    <w:rsid w:val="00FD3AC4"/>
    <w:rsid w:val="00FD55B0"/>
    <w:rsid w:val="00FD6D27"/>
    <w:rsid w:val="00FF6705"/>
    <w:rsid w:val="00FF7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26"/>
  </w:style>
  <w:style w:type="paragraph" w:styleId="Titre1">
    <w:name w:val="heading 1"/>
    <w:basedOn w:val="Normal"/>
    <w:next w:val="Normal"/>
    <w:link w:val="Titre1Car"/>
    <w:uiPriority w:val="9"/>
    <w:qFormat/>
    <w:rsid w:val="004E205C"/>
    <w:pPr>
      <w:keepNext/>
      <w:keepLines/>
      <w:numPr>
        <w:numId w:val="5"/>
      </w:numPr>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E205C"/>
    <w:pPr>
      <w:keepNext/>
      <w:keepLines/>
      <w:numPr>
        <w:ilvl w:val="1"/>
        <w:numId w:val="5"/>
      </w:numPr>
      <w:spacing w:before="40" w:after="0" w:line="240" w:lineRule="auto"/>
      <w:jc w:val="both"/>
      <w:outlineLvl w:val="1"/>
    </w:pPr>
    <w:rPr>
      <w:rFonts w:asciiTheme="majorHAnsi" w:eastAsiaTheme="majorEastAsia" w:hAnsiTheme="majorHAnsi" w:cstheme="majorBidi"/>
      <w:color w:val="2E74B5" w:themeColor="accent1" w:themeShade="BF"/>
      <w:sz w:val="26"/>
      <w:szCs w:val="26"/>
      <w:lang w:eastAsia="de-DE"/>
    </w:rPr>
  </w:style>
  <w:style w:type="paragraph" w:styleId="Titre3">
    <w:name w:val="heading 3"/>
    <w:basedOn w:val="Normal"/>
    <w:next w:val="Normal"/>
    <w:link w:val="Titre3Car"/>
    <w:uiPriority w:val="9"/>
    <w:semiHidden/>
    <w:unhideWhenUsed/>
    <w:qFormat/>
    <w:rsid w:val="004E205C"/>
    <w:pPr>
      <w:keepNext/>
      <w:keepLines/>
      <w:numPr>
        <w:ilvl w:val="2"/>
        <w:numId w:val="5"/>
      </w:numPr>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E205C"/>
    <w:pPr>
      <w:keepNext/>
      <w:keepLines/>
      <w:numPr>
        <w:ilvl w:val="3"/>
        <w:numId w:val="5"/>
      </w:numPr>
      <w:spacing w:before="40" w:after="0" w:line="240" w:lineRule="auto"/>
      <w:jc w:val="both"/>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E205C"/>
    <w:pPr>
      <w:keepNext/>
      <w:keepLines/>
      <w:numPr>
        <w:ilvl w:val="4"/>
        <w:numId w:val="5"/>
      </w:numPr>
      <w:spacing w:before="40" w:after="0" w:line="240" w:lineRule="auto"/>
      <w:jc w:val="both"/>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E205C"/>
    <w:pPr>
      <w:keepNext/>
      <w:keepLines/>
      <w:numPr>
        <w:ilvl w:val="5"/>
        <w:numId w:val="5"/>
      </w:numPr>
      <w:spacing w:before="40" w:after="0" w:line="240" w:lineRule="auto"/>
      <w:jc w:val="both"/>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E205C"/>
    <w:pPr>
      <w:keepNext/>
      <w:keepLines/>
      <w:numPr>
        <w:ilvl w:val="6"/>
        <w:numId w:val="5"/>
      </w:numPr>
      <w:spacing w:before="40" w:after="0" w:line="240" w:lineRule="auto"/>
      <w:jc w:val="both"/>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E205C"/>
    <w:pPr>
      <w:keepNext/>
      <w:keepLines/>
      <w:numPr>
        <w:ilvl w:val="7"/>
        <w:numId w:val="5"/>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05C"/>
    <w:pPr>
      <w:keepNext/>
      <w:keepLines/>
      <w:numPr>
        <w:ilvl w:val="8"/>
        <w:numId w:val="5"/>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5026"/>
    <w:pPr>
      <w:ind w:left="720"/>
      <w:contextualSpacing/>
    </w:pPr>
  </w:style>
  <w:style w:type="table" w:styleId="Grilledutableau">
    <w:name w:val="Table Grid"/>
    <w:basedOn w:val="TableauNormal"/>
    <w:uiPriority w:val="39"/>
    <w:rsid w:val="00C1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238C3"/>
    <w:rPr>
      <w:i/>
      <w:iCs/>
    </w:rPr>
  </w:style>
  <w:style w:type="character" w:customStyle="1" w:styleId="Titre1Car">
    <w:name w:val="Titre 1 Car"/>
    <w:basedOn w:val="Policepardfaut"/>
    <w:link w:val="Titre1"/>
    <w:uiPriority w:val="9"/>
    <w:rsid w:val="004E205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E205C"/>
    <w:rPr>
      <w:rFonts w:asciiTheme="majorHAnsi" w:eastAsiaTheme="majorEastAsia" w:hAnsiTheme="majorHAnsi" w:cstheme="majorBidi"/>
      <w:color w:val="2E74B5" w:themeColor="accent1" w:themeShade="BF"/>
      <w:sz w:val="26"/>
      <w:szCs w:val="26"/>
      <w:lang w:eastAsia="de-DE"/>
    </w:rPr>
  </w:style>
  <w:style w:type="character" w:customStyle="1" w:styleId="Titre3Car">
    <w:name w:val="Titre 3 Car"/>
    <w:basedOn w:val="Policepardfaut"/>
    <w:link w:val="Titre3"/>
    <w:uiPriority w:val="9"/>
    <w:semiHidden/>
    <w:rsid w:val="004E205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E20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E205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E205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E205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E205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E205C"/>
    <w:rPr>
      <w:rFonts w:asciiTheme="majorHAnsi" w:eastAsiaTheme="majorEastAsia" w:hAnsiTheme="majorHAnsi" w:cstheme="majorBidi"/>
      <w:i/>
      <w:iCs/>
      <w:color w:val="272727" w:themeColor="text1" w:themeTint="D8"/>
      <w:sz w:val="21"/>
      <w:szCs w:val="21"/>
    </w:rPr>
  </w:style>
  <w:style w:type="paragraph" w:customStyle="1" w:styleId="Default">
    <w:name w:val="Default"/>
    <w:qFormat/>
    <w:rsid w:val="004E205C"/>
    <w:pPr>
      <w:autoSpaceDE w:val="0"/>
      <w:autoSpaceDN w:val="0"/>
      <w:adjustRightInd w:val="0"/>
      <w:spacing w:after="0" w:line="240" w:lineRule="auto"/>
    </w:pPr>
    <w:rPr>
      <w:rFonts w:ascii="Corporate S" w:hAnsi="Corporate S" w:cs="Corporate S"/>
      <w:color w:val="000000"/>
      <w:sz w:val="24"/>
      <w:szCs w:val="24"/>
    </w:rPr>
  </w:style>
  <w:style w:type="numbering" w:customStyle="1" w:styleId="Formatvorlage1">
    <w:name w:val="Formatvorlage1"/>
    <w:uiPriority w:val="99"/>
    <w:rsid w:val="004E205C"/>
    <w:pPr>
      <w:numPr>
        <w:numId w:val="5"/>
      </w:numPr>
    </w:pPr>
  </w:style>
  <w:style w:type="paragraph" w:styleId="Citation">
    <w:name w:val="Quote"/>
    <w:basedOn w:val="Normal"/>
    <w:next w:val="Normal"/>
    <w:link w:val="CitationCar"/>
    <w:uiPriority w:val="29"/>
    <w:qFormat/>
    <w:rsid w:val="004E205C"/>
    <w:pPr>
      <w:spacing w:before="200" w:line="240" w:lineRule="auto"/>
      <w:ind w:left="864" w:right="864"/>
      <w:jc w:val="center"/>
    </w:pPr>
    <w:rPr>
      <w:i/>
      <w:iCs/>
      <w:color w:val="404040" w:themeColor="text1" w:themeTint="BF"/>
    </w:rPr>
  </w:style>
  <w:style w:type="character" w:customStyle="1" w:styleId="CitationCar">
    <w:name w:val="Citation Car"/>
    <w:basedOn w:val="Policepardfaut"/>
    <w:link w:val="Citation"/>
    <w:uiPriority w:val="29"/>
    <w:rsid w:val="004E205C"/>
    <w:rPr>
      <w:i/>
      <w:iCs/>
      <w:color w:val="404040" w:themeColor="text1" w:themeTint="BF"/>
    </w:rPr>
  </w:style>
  <w:style w:type="character" w:styleId="Lienhypertexte">
    <w:name w:val="Hyperlink"/>
    <w:basedOn w:val="Policepardfaut"/>
    <w:uiPriority w:val="99"/>
    <w:unhideWhenUsed/>
    <w:rsid w:val="00D90B86"/>
    <w:rPr>
      <w:color w:val="0563C1"/>
      <w:u w:val="single"/>
    </w:rPr>
  </w:style>
  <w:style w:type="character" w:styleId="Lienhypertextesuivivisit">
    <w:name w:val="FollowedHyperlink"/>
    <w:basedOn w:val="Policepardfaut"/>
    <w:uiPriority w:val="99"/>
    <w:semiHidden/>
    <w:unhideWhenUsed/>
    <w:rsid w:val="00302D2C"/>
    <w:rPr>
      <w:color w:val="954F72" w:themeColor="followedHyperlink"/>
      <w:u w:val="single"/>
    </w:rPr>
  </w:style>
  <w:style w:type="paragraph" w:styleId="NormalWeb">
    <w:name w:val="Normal (Web)"/>
    <w:basedOn w:val="Normal"/>
    <w:uiPriority w:val="99"/>
    <w:unhideWhenUsed/>
    <w:rsid w:val="009107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mallgrn1">
    <w:name w:val="smallgrn1"/>
    <w:basedOn w:val="Policepardfaut"/>
    <w:rsid w:val="0091078F"/>
    <w:rPr>
      <w:color w:val="FFFF00"/>
      <w:sz w:val="18"/>
      <w:szCs w:val="18"/>
    </w:rPr>
  </w:style>
  <w:style w:type="paragraph" w:customStyle="1" w:styleId="ueberschrift3saeulen">
    <w:name w:val="ueberschrift3saeulen"/>
    <w:basedOn w:val="Normal"/>
    <w:rsid w:val="008C5ED8"/>
    <w:pPr>
      <w:spacing w:before="100" w:beforeAutospacing="1" w:after="100" w:afterAutospacing="1" w:line="240" w:lineRule="auto"/>
    </w:pPr>
    <w:rPr>
      <w:rFonts w:ascii="Tahoma" w:eastAsia="Times New Roman" w:hAnsi="Tahoma" w:cs="Tahoma"/>
      <w:b/>
      <w:bCs/>
      <w:color w:val="333333"/>
      <w:sz w:val="24"/>
      <w:szCs w:val="24"/>
      <w:lang w:eastAsia="de-DE"/>
    </w:rPr>
  </w:style>
  <w:style w:type="paragraph" w:customStyle="1" w:styleId="fliesstext3saeulen">
    <w:name w:val="fliesstext3saeulen"/>
    <w:basedOn w:val="Normal"/>
    <w:rsid w:val="008C5ED8"/>
    <w:pPr>
      <w:spacing w:before="100" w:beforeAutospacing="1" w:after="100" w:afterAutospacing="1" w:line="240" w:lineRule="auto"/>
    </w:pPr>
    <w:rPr>
      <w:rFonts w:ascii="Tahoma" w:eastAsia="Times New Roman" w:hAnsi="Tahoma" w:cs="Tahoma"/>
      <w:color w:val="000000"/>
      <w:sz w:val="21"/>
      <w:szCs w:val="21"/>
      <w:lang w:eastAsia="de-DE"/>
    </w:rPr>
  </w:style>
  <w:style w:type="character" w:customStyle="1" w:styleId="toctoggle">
    <w:name w:val="toctoggle"/>
    <w:basedOn w:val="Policepardfaut"/>
    <w:rsid w:val="008C5ED8"/>
  </w:style>
  <w:style w:type="character" w:customStyle="1" w:styleId="tocnumber2">
    <w:name w:val="tocnumber2"/>
    <w:basedOn w:val="Policepardfaut"/>
    <w:rsid w:val="008C5ED8"/>
  </w:style>
  <w:style w:type="character" w:customStyle="1" w:styleId="toctext">
    <w:name w:val="toctext"/>
    <w:basedOn w:val="Policepardfaut"/>
    <w:rsid w:val="008C5ED8"/>
  </w:style>
  <w:style w:type="character" w:customStyle="1" w:styleId="mw-headline">
    <w:name w:val="mw-headline"/>
    <w:basedOn w:val="Policepardfaut"/>
    <w:rsid w:val="008C5ED8"/>
  </w:style>
  <w:style w:type="character" w:customStyle="1" w:styleId="mw-editsection1">
    <w:name w:val="mw-editsection1"/>
    <w:basedOn w:val="Policepardfaut"/>
    <w:rsid w:val="008C5ED8"/>
  </w:style>
  <w:style w:type="character" w:customStyle="1" w:styleId="mw-editsection-bracket">
    <w:name w:val="mw-editsection-bracket"/>
    <w:basedOn w:val="Policepardfaut"/>
    <w:rsid w:val="008C5ED8"/>
  </w:style>
  <w:style w:type="character" w:customStyle="1" w:styleId="mw-editsection-divider1">
    <w:name w:val="mw-editsection-divider1"/>
    <w:basedOn w:val="Policepardfaut"/>
    <w:rsid w:val="008C5ED8"/>
    <w:rPr>
      <w:color w:val="54595D"/>
    </w:rPr>
  </w:style>
  <w:style w:type="character" w:customStyle="1" w:styleId="person1">
    <w:name w:val="person1"/>
    <w:basedOn w:val="Policepardfaut"/>
    <w:rsid w:val="008C5ED8"/>
    <w:rPr>
      <w:smallCaps/>
    </w:rPr>
  </w:style>
  <w:style w:type="character" w:styleId="lev">
    <w:name w:val="Strong"/>
    <w:basedOn w:val="Policepardfaut"/>
    <w:uiPriority w:val="22"/>
    <w:qFormat/>
    <w:rsid w:val="004547A9"/>
    <w:rPr>
      <w:b/>
      <w:bCs/>
    </w:rPr>
  </w:style>
  <w:style w:type="paragraph" w:styleId="En-tte">
    <w:name w:val="header"/>
    <w:basedOn w:val="Normal"/>
    <w:link w:val="En-tteCar"/>
    <w:uiPriority w:val="99"/>
    <w:unhideWhenUsed/>
    <w:rsid w:val="00E01A7E"/>
    <w:pPr>
      <w:tabs>
        <w:tab w:val="center" w:pos="4536"/>
        <w:tab w:val="right" w:pos="9072"/>
      </w:tabs>
      <w:spacing w:after="0" w:line="240" w:lineRule="auto"/>
    </w:pPr>
  </w:style>
  <w:style w:type="character" w:customStyle="1" w:styleId="En-tteCar">
    <w:name w:val="En-tête Car"/>
    <w:basedOn w:val="Policepardfaut"/>
    <w:link w:val="En-tte"/>
    <w:uiPriority w:val="99"/>
    <w:rsid w:val="00E01A7E"/>
  </w:style>
  <w:style w:type="paragraph" w:styleId="Pieddepage">
    <w:name w:val="footer"/>
    <w:basedOn w:val="Normal"/>
    <w:link w:val="PieddepageCar"/>
    <w:uiPriority w:val="99"/>
    <w:unhideWhenUsed/>
    <w:rsid w:val="00E01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A7E"/>
  </w:style>
  <w:style w:type="paragraph" w:styleId="PrformatHTML">
    <w:name w:val="HTML Preformatted"/>
    <w:basedOn w:val="Normal"/>
    <w:link w:val="PrformatHTMLCar"/>
    <w:uiPriority w:val="99"/>
    <w:unhideWhenUsed/>
    <w:rsid w:val="0093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PrformatHTMLCar">
    <w:name w:val="Préformaté HTML Car"/>
    <w:basedOn w:val="Policepardfaut"/>
    <w:link w:val="PrformatHTML"/>
    <w:uiPriority w:val="99"/>
    <w:rsid w:val="00932054"/>
    <w:rPr>
      <w:rFonts w:ascii="Courier New" w:eastAsia="Times New Roman" w:hAnsi="Courier New" w:cs="Courier New"/>
      <w:sz w:val="20"/>
      <w:szCs w:val="20"/>
      <w:lang w:val="de-AT" w:eastAsia="de-AT"/>
    </w:rPr>
  </w:style>
  <w:style w:type="paragraph" w:styleId="Sansinterligne">
    <w:name w:val="No Spacing"/>
    <w:link w:val="SansinterligneCar"/>
    <w:uiPriority w:val="1"/>
    <w:qFormat/>
    <w:rsid w:val="000033FA"/>
    <w:pPr>
      <w:spacing w:after="0" w:line="240" w:lineRule="auto"/>
    </w:pPr>
    <w:rPr>
      <w:rFonts w:eastAsiaTheme="minorEastAsia"/>
      <w:lang w:val="de-AT" w:eastAsia="de-AT"/>
    </w:rPr>
  </w:style>
  <w:style w:type="character" w:customStyle="1" w:styleId="SansinterligneCar">
    <w:name w:val="Sans interligne Car"/>
    <w:basedOn w:val="Policepardfaut"/>
    <w:link w:val="Sansinterligne"/>
    <w:uiPriority w:val="1"/>
    <w:rsid w:val="000033FA"/>
    <w:rPr>
      <w:rFonts w:eastAsiaTheme="minorEastAsia"/>
      <w:lang w:val="de-AT" w:eastAsia="de-AT"/>
    </w:rPr>
  </w:style>
  <w:style w:type="paragraph" w:styleId="Textedebulles">
    <w:name w:val="Balloon Text"/>
    <w:basedOn w:val="Normal"/>
    <w:link w:val="TextedebullesCar"/>
    <w:uiPriority w:val="99"/>
    <w:semiHidden/>
    <w:unhideWhenUsed/>
    <w:rsid w:val="004F2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F74"/>
    <w:rPr>
      <w:rFonts w:ascii="Tahoma" w:hAnsi="Tahoma" w:cs="Tahoma"/>
      <w:sz w:val="16"/>
      <w:szCs w:val="16"/>
    </w:rPr>
  </w:style>
  <w:style w:type="character" w:customStyle="1" w:styleId="shorttext">
    <w:name w:val="short_text"/>
    <w:basedOn w:val="Policepardfaut"/>
    <w:rsid w:val="00AB6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26"/>
  </w:style>
  <w:style w:type="paragraph" w:styleId="Titre1">
    <w:name w:val="heading 1"/>
    <w:basedOn w:val="Normal"/>
    <w:next w:val="Normal"/>
    <w:link w:val="Titre1Car"/>
    <w:uiPriority w:val="9"/>
    <w:qFormat/>
    <w:rsid w:val="004E205C"/>
    <w:pPr>
      <w:keepNext/>
      <w:keepLines/>
      <w:numPr>
        <w:numId w:val="5"/>
      </w:numPr>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E205C"/>
    <w:pPr>
      <w:keepNext/>
      <w:keepLines/>
      <w:numPr>
        <w:ilvl w:val="1"/>
        <w:numId w:val="5"/>
      </w:numPr>
      <w:spacing w:before="40" w:after="0" w:line="240" w:lineRule="auto"/>
      <w:jc w:val="both"/>
      <w:outlineLvl w:val="1"/>
    </w:pPr>
    <w:rPr>
      <w:rFonts w:asciiTheme="majorHAnsi" w:eastAsiaTheme="majorEastAsia" w:hAnsiTheme="majorHAnsi" w:cstheme="majorBidi"/>
      <w:color w:val="2E74B5" w:themeColor="accent1" w:themeShade="BF"/>
      <w:sz w:val="26"/>
      <w:szCs w:val="26"/>
      <w:lang w:eastAsia="de-DE"/>
    </w:rPr>
  </w:style>
  <w:style w:type="paragraph" w:styleId="Titre3">
    <w:name w:val="heading 3"/>
    <w:basedOn w:val="Normal"/>
    <w:next w:val="Normal"/>
    <w:link w:val="Titre3Car"/>
    <w:uiPriority w:val="9"/>
    <w:semiHidden/>
    <w:unhideWhenUsed/>
    <w:qFormat/>
    <w:rsid w:val="004E205C"/>
    <w:pPr>
      <w:keepNext/>
      <w:keepLines/>
      <w:numPr>
        <w:ilvl w:val="2"/>
        <w:numId w:val="5"/>
      </w:numPr>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E205C"/>
    <w:pPr>
      <w:keepNext/>
      <w:keepLines/>
      <w:numPr>
        <w:ilvl w:val="3"/>
        <w:numId w:val="5"/>
      </w:numPr>
      <w:spacing w:before="40" w:after="0" w:line="240" w:lineRule="auto"/>
      <w:jc w:val="both"/>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E205C"/>
    <w:pPr>
      <w:keepNext/>
      <w:keepLines/>
      <w:numPr>
        <w:ilvl w:val="4"/>
        <w:numId w:val="5"/>
      </w:numPr>
      <w:spacing w:before="40" w:after="0" w:line="240" w:lineRule="auto"/>
      <w:jc w:val="both"/>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E205C"/>
    <w:pPr>
      <w:keepNext/>
      <w:keepLines/>
      <w:numPr>
        <w:ilvl w:val="5"/>
        <w:numId w:val="5"/>
      </w:numPr>
      <w:spacing w:before="40" w:after="0" w:line="240" w:lineRule="auto"/>
      <w:jc w:val="both"/>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E205C"/>
    <w:pPr>
      <w:keepNext/>
      <w:keepLines/>
      <w:numPr>
        <w:ilvl w:val="6"/>
        <w:numId w:val="5"/>
      </w:numPr>
      <w:spacing w:before="40" w:after="0" w:line="240" w:lineRule="auto"/>
      <w:jc w:val="both"/>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E205C"/>
    <w:pPr>
      <w:keepNext/>
      <w:keepLines/>
      <w:numPr>
        <w:ilvl w:val="7"/>
        <w:numId w:val="5"/>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E205C"/>
    <w:pPr>
      <w:keepNext/>
      <w:keepLines/>
      <w:numPr>
        <w:ilvl w:val="8"/>
        <w:numId w:val="5"/>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5026"/>
    <w:pPr>
      <w:ind w:left="720"/>
      <w:contextualSpacing/>
    </w:pPr>
  </w:style>
  <w:style w:type="table" w:styleId="Grilledutableau">
    <w:name w:val="Table Grid"/>
    <w:basedOn w:val="TableauNormal"/>
    <w:uiPriority w:val="39"/>
    <w:rsid w:val="00C1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238C3"/>
    <w:rPr>
      <w:i/>
      <w:iCs/>
    </w:rPr>
  </w:style>
  <w:style w:type="character" w:customStyle="1" w:styleId="Titre1Car">
    <w:name w:val="Titre 1 Car"/>
    <w:basedOn w:val="Policepardfaut"/>
    <w:link w:val="Titre1"/>
    <w:uiPriority w:val="9"/>
    <w:rsid w:val="004E205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E205C"/>
    <w:rPr>
      <w:rFonts w:asciiTheme="majorHAnsi" w:eastAsiaTheme="majorEastAsia" w:hAnsiTheme="majorHAnsi" w:cstheme="majorBidi"/>
      <w:color w:val="2E74B5" w:themeColor="accent1" w:themeShade="BF"/>
      <w:sz w:val="26"/>
      <w:szCs w:val="26"/>
      <w:lang w:eastAsia="de-DE"/>
    </w:rPr>
  </w:style>
  <w:style w:type="character" w:customStyle="1" w:styleId="Titre3Car">
    <w:name w:val="Titre 3 Car"/>
    <w:basedOn w:val="Policepardfaut"/>
    <w:link w:val="Titre3"/>
    <w:uiPriority w:val="9"/>
    <w:semiHidden/>
    <w:rsid w:val="004E205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E20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E205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E205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E205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E205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E205C"/>
    <w:rPr>
      <w:rFonts w:asciiTheme="majorHAnsi" w:eastAsiaTheme="majorEastAsia" w:hAnsiTheme="majorHAnsi" w:cstheme="majorBidi"/>
      <w:i/>
      <w:iCs/>
      <w:color w:val="272727" w:themeColor="text1" w:themeTint="D8"/>
      <w:sz w:val="21"/>
      <w:szCs w:val="21"/>
    </w:rPr>
  </w:style>
  <w:style w:type="paragraph" w:customStyle="1" w:styleId="Default">
    <w:name w:val="Default"/>
    <w:qFormat/>
    <w:rsid w:val="004E205C"/>
    <w:pPr>
      <w:autoSpaceDE w:val="0"/>
      <w:autoSpaceDN w:val="0"/>
      <w:adjustRightInd w:val="0"/>
      <w:spacing w:after="0" w:line="240" w:lineRule="auto"/>
    </w:pPr>
    <w:rPr>
      <w:rFonts w:ascii="Corporate S" w:hAnsi="Corporate S" w:cs="Corporate S"/>
      <w:color w:val="000000"/>
      <w:sz w:val="24"/>
      <w:szCs w:val="24"/>
    </w:rPr>
  </w:style>
  <w:style w:type="numbering" w:customStyle="1" w:styleId="Formatvorlage1">
    <w:name w:val="Formatvorlage1"/>
    <w:uiPriority w:val="99"/>
    <w:rsid w:val="004E205C"/>
    <w:pPr>
      <w:numPr>
        <w:numId w:val="5"/>
      </w:numPr>
    </w:pPr>
  </w:style>
  <w:style w:type="paragraph" w:styleId="Citation">
    <w:name w:val="Quote"/>
    <w:basedOn w:val="Normal"/>
    <w:next w:val="Normal"/>
    <w:link w:val="CitationCar"/>
    <w:uiPriority w:val="29"/>
    <w:qFormat/>
    <w:rsid w:val="004E205C"/>
    <w:pPr>
      <w:spacing w:before="200" w:line="240" w:lineRule="auto"/>
      <w:ind w:left="864" w:right="864"/>
      <w:jc w:val="center"/>
    </w:pPr>
    <w:rPr>
      <w:i/>
      <w:iCs/>
      <w:color w:val="404040" w:themeColor="text1" w:themeTint="BF"/>
    </w:rPr>
  </w:style>
  <w:style w:type="character" w:customStyle="1" w:styleId="CitationCar">
    <w:name w:val="Citation Car"/>
    <w:basedOn w:val="Policepardfaut"/>
    <w:link w:val="Citation"/>
    <w:uiPriority w:val="29"/>
    <w:rsid w:val="004E205C"/>
    <w:rPr>
      <w:i/>
      <w:iCs/>
      <w:color w:val="404040" w:themeColor="text1" w:themeTint="BF"/>
    </w:rPr>
  </w:style>
  <w:style w:type="character" w:styleId="Lienhypertexte">
    <w:name w:val="Hyperlink"/>
    <w:basedOn w:val="Policepardfaut"/>
    <w:uiPriority w:val="99"/>
    <w:unhideWhenUsed/>
    <w:rsid w:val="00D90B86"/>
    <w:rPr>
      <w:color w:val="0563C1"/>
      <w:u w:val="single"/>
    </w:rPr>
  </w:style>
  <w:style w:type="character" w:styleId="Lienhypertextesuivivisit">
    <w:name w:val="FollowedHyperlink"/>
    <w:basedOn w:val="Policepardfaut"/>
    <w:uiPriority w:val="99"/>
    <w:semiHidden/>
    <w:unhideWhenUsed/>
    <w:rsid w:val="00302D2C"/>
    <w:rPr>
      <w:color w:val="954F72" w:themeColor="followedHyperlink"/>
      <w:u w:val="single"/>
    </w:rPr>
  </w:style>
  <w:style w:type="paragraph" w:styleId="NormalWeb">
    <w:name w:val="Normal (Web)"/>
    <w:basedOn w:val="Normal"/>
    <w:uiPriority w:val="99"/>
    <w:unhideWhenUsed/>
    <w:rsid w:val="009107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mallgrn1">
    <w:name w:val="smallgrn1"/>
    <w:basedOn w:val="Policepardfaut"/>
    <w:rsid w:val="0091078F"/>
    <w:rPr>
      <w:color w:val="FFFF00"/>
      <w:sz w:val="18"/>
      <w:szCs w:val="18"/>
    </w:rPr>
  </w:style>
  <w:style w:type="paragraph" w:customStyle="1" w:styleId="ueberschrift3saeulen">
    <w:name w:val="ueberschrift3saeulen"/>
    <w:basedOn w:val="Normal"/>
    <w:rsid w:val="008C5ED8"/>
    <w:pPr>
      <w:spacing w:before="100" w:beforeAutospacing="1" w:after="100" w:afterAutospacing="1" w:line="240" w:lineRule="auto"/>
    </w:pPr>
    <w:rPr>
      <w:rFonts w:ascii="Tahoma" w:eastAsia="Times New Roman" w:hAnsi="Tahoma" w:cs="Tahoma"/>
      <w:b/>
      <w:bCs/>
      <w:color w:val="333333"/>
      <w:sz w:val="24"/>
      <w:szCs w:val="24"/>
      <w:lang w:eastAsia="de-DE"/>
    </w:rPr>
  </w:style>
  <w:style w:type="paragraph" w:customStyle="1" w:styleId="fliesstext3saeulen">
    <w:name w:val="fliesstext3saeulen"/>
    <w:basedOn w:val="Normal"/>
    <w:rsid w:val="008C5ED8"/>
    <w:pPr>
      <w:spacing w:before="100" w:beforeAutospacing="1" w:after="100" w:afterAutospacing="1" w:line="240" w:lineRule="auto"/>
    </w:pPr>
    <w:rPr>
      <w:rFonts w:ascii="Tahoma" w:eastAsia="Times New Roman" w:hAnsi="Tahoma" w:cs="Tahoma"/>
      <w:color w:val="000000"/>
      <w:sz w:val="21"/>
      <w:szCs w:val="21"/>
      <w:lang w:eastAsia="de-DE"/>
    </w:rPr>
  </w:style>
  <w:style w:type="character" w:customStyle="1" w:styleId="toctoggle">
    <w:name w:val="toctoggle"/>
    <w:basedOn w:val="Policepardfaut"/>
    <w:rsid w:val="008C5ED8"/>
  </w:style>
  <w:style w:type="character" w:customStyle="1" w:styleId="tocnumber2">
    <w:name w:val="tocnumber2"/>
    <w:basedOn w:val="Policepardfaut"/>
    <w:rsid w:val="008C5ED8"/>
  </w:style>
  <w:style w:type="character" w:customStyle="1" w:styleId="toctext">
    <w:name w:val="toctext"/>
    <w:basedOn w:val="Policepardfaut"/>
    <w:rsid w:val="008C5ED8"/>
  </w:style>
  <w:style w:type="character" w:customStyle="1" w:styleId="mw-headline">
    <w:name w:val="mw-headline"/>
    <w:basedOn w:val="Policepardfaut"/>
    <w:rsid w:val="008C5ED8"/>
  </w:style>
  <w:style w:type="character" w:customStyle="1" w:styleId="mw-editsection1">
    <w:name w:val="mw-editsection1"/>
    <w:basedOn w:val="Policepardfaut"/>
    <w:rsid w:val="008C5ED8"/>
  </w:style>
  <w:style w:type="character" w:customStyle="1" w:styleId="mw-editsection-bracket">
    <w:name w:val="mw-editsection-bracket"/>
    <w:basedOn w:val="Policepardfaut"/>
    <w:rsid w:val="008C5ED8"/>
  </w:style>
  <w:style w:type="character" w:customStyle="1" w:styleId="mw-editsection-divider1">
    <w:name w:val="mw-editsection-divider1"/>
    <w:basedOn w:val="Policepardfaut"/>
    <w:rsid w:val="008C5ED8"/>
    <w:rPr>
      <w:color w:val="54595D"/>
    </w:rPr>
  </w:style>
  <w:style w:type="character" w:customStyle="1" w:styleId="person1">
    <w:name w:val="person1"/>
    <w:basedOn w:val="Policepardfaut"/>
    <w:rsid w:val="008C5ED8"/>
    <w:rPr>
      <w:smallCaps/>
    </w:rPr>
  </w:style>
  <w:style w:type="character" w:styleId="lev">
    <w:name w:val="Strong"/>
    <w:basedOn w:val="Policepardfaut"/>
    <w:uiPriority w:val="22"/>
    <w:qFormat/>
    <w:rsid w:val="004547A9"/>
    <w:rPr>
      <w:b/>
      <w:bCs/>
    </w:rPr>
  </w:style>
  <w:style w:type="paragraph" w:styleId="En-tte">
    <w:name w:val="header"/>
    <w:basedOn w:val="Normal"/>
    <w:link w:val="En-tteCar"/>
    <w:uiPriority w:val="99"/>
    <w:unhideWhenUsed/>
    <w:rsid w:val="00E01A7E"/>
    <w:pPr>
      <w:tabs>
        <w:tab w:val="center" w:pos="4536"/>
        <w:tab w:val="right" w:pos="9072"/>
      </w:tabs>
      <w:spacing w:after="0" w:line="240" w:lineRule="auto"/>
    </w:pPr>
  </w:style>
  <w:style w:type="character" w:customStyle="1" w:styleId="En-tteCar">
    <w:name w:val="En-tête Car"/>
    <w:basedOn w:val="Policepardfaut"/>
    <w:link w:val="En-tte"/>
    <w:uiPriority w:val="99"/>
    <w:rsid w:val="00E01A7E"/>
  </w:style>
  <w:style w:type="paragraph" w:styleId="Pieddepage">
    <w:name w:val="footer"/>
    <w:basedOn w:val="Normal"/>
    <w:link w:val="PieddepageCar"/>
    <w:uiPriority w:val="99"/>
    <w:unhideWhenUsed/>
    <w:rsid w:val="00E01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A7E"/>
  </w:style>
  <w:style w:type="paragraph" w:styleId="PrformatHTML">
    <w:name w:val="HTML Preformatted"/>
    <w:basedOn w:val="Normal"/>
    <w:link w:val="PrformatHTMLCar"/>
    <w:uiPriority w:val="99"/>
    <w:unhideWhenUsed/>
    <w:rsid w:val="0093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PrformatHTMLCar">
    <w:name w:val="Préformaté HTML Car"/>
    <w:basedOn w:val="Policepardfaut"/>
    <w:link w:val="PrformatHTML"/>
    <w:uiPriority w:val="99"/>
    <w:rsid w:val="00932054"/>
    <w:rPr>
      <w:rFonts w:ascii="Courier New" w:eastAsia="Times New Roman" w:hAnsi="Courier New" w:cs="Courier New"/>
      <w:sz w:val="20"/>
      <w:szCs w:val="20"/>
      <w:lang w:val="de-AT" w:eastAsia="de-AT"/>
    </w:rPr>
  </w:style>
  <w:style w:type="paragraph" w:styleId="Sansinterligne">
    <w:name w:val="No Spacing"/>
    <w:link w:val="SansinterligneCar"/>
    <w:uiPriority w:val="1"/>
    <w:qFormat/>
    <w:rsid w:val="000033FA"/>
    <w:pPr>
      <w:spacing w:after="0" w:line="240" w:lineRule="auto"/>
    </w:pPr>
    <w:rPr>
      <w:rFonts w:eastAsiaTheme="minorEastAsia"/>
      <w:lang w:val="de-AT" w:eastAsia="de-AT"/>
    </w:rPr>
  </w:style>
  <w:style w:type="character" w:customStyle="1" w:styleId="SansinterligneCar">
    <w:name w:val="Sans interligne Car"/>
    <w:basedOn w:val="Policepardfaut"/>
    <w:link w:val="Sansinterligne"/>
    <w:uiPriority w:val="1"/>
    <w:rsid w:val="000033FA"/>
    <w:rPr>
      <w:rFonts w:eastAsiaTheme="minorEastAsia"/>
      <w:lang w:val="de-AT" w:eastAsia="de-AT"/>
    </w:rPr>
  </w:style>
  <w:style w:type="paragraph" w:styleId="Textedebulles">
    <w:name w:val="Balloon Text"/>
    <w:basedOn w:val="Normal"/>
    <w:link w:val="TextedebullesCar"/>
    <w:uiPriority w:val="99"/>
    <w:semiHidden/>
    <w:unhideWhenUsed/>
    <w:rsid w:val="004F2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F74"/>
    <w:rPr>
      <w:rFonts w:ascii="Tahoma" w:hAnsi="Tahoma" w:cs="Tahoma"/>
      <w:sz w:val="16"/>
      <w:szCs w:val="16"/>
    </w:rPr>
  </w:style>
  <w:style w:type="character" w:customStyle="1" w:styleId="shorttext">
    <w:name w:val="short_text"/>
    <w:basedOn w:val="Policepardfaut"/>
    <w:rsid w:val="00AB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04">
      <w:bodyDiv w:val="1"/>
      <w:marLeft w:val="0"/>
      <w:marRight w:val="0"/>
      <w:marTop w:val="0"/>
      <w:marBottom w:val="0"/>
      <w:divBdr>
        <w:top w:val="none" w:sz="0" w:space="0" w:color="auto"/>
        <w:left w:val="none" w:sz="0" w:space="0" w:color="auto"/>
        <w:bottom w:val="none" w:sz="0" w:space="0" w:color="auto"/>
        <w:right w:val="none" w:sz="0" w:space="0" w:color="auto"/>
      </w:divBdr>
      <w:divsChild>
        <w:div w:id="1051613077">
          <w:marLeft w:val="0"/>
          <w:marRight w:val="0"/>
          <w:marTop w:val="0"/>
          <w:marBottom w:val="0"/>
          <w:divBdr>
            <w:top w:val="none" w:sz="0" w:space="0" w:color="auto"/>
            <w:left w:val="none" w:sz="0" w:space="0" w:color="auto"/>
            <w:bottom w:val="none" w:sz="0" w:space="0" w:color="auto"/>
            <w:right w:val="none" w:sz="0" w:space="0" w:color="auto"/>
          </w:divBdr>
          <w:divsChild>
            <w:div w:id="376780035">
              <w:marLeft w:val="0"/>
              <w:marRight w:val="0"/>
              <w:marTop w:val="0"/>
              <w:marBottom w:val="0"/>
              <w:divBdr>
                <w:top w:val="none" w:sz="0" w:space="0" w:color="auto"/>
                <w:left w:val="none" w:sz="0" w:space="0" w:color="auto"/>
                <w:bottom w:val="none" w:sz="0" w:space="0" w:color="auto"/>
                <w:right w:val="none" w:sz="0" w:space="0" w:color="auto"/>
              </w:divBdr>
              <w:divsChild>
                <w:div w:id="584386618">
                  <w:marLeft w:val="0"/>
                  <w:marRight w:val="0"/>
                  <w:marTop w:val="0"/>
                  <w:marBottom w:val="0"/>
                  <w:divBdr>
                    <w:top w:val="none" w:sz="0" w:space="0" w:color="auto"/>
                    <w:left w:val="none" w:sz="0" w:space="0" w:color="auto"/>
                    <w:bottom w:val="none" w:sz="0" w:space="0" w:color="auto"/>
                    <w:right w:val="none" w:sz="0" w:space="0" w:color="auto"/>
                  </w:divBdr>
                  <w:divsChild>
                    <w:div w:id="747076828">
                      <w:marLeft w:val="0"/>
                      <w:marRight w:val="0"/>
                      <w:marTop w:val="45"/>
                      <w:marBottom w:val="0"/>
                      <w:divBdr>
                        <w:top w:val="none" w:sz="0" w:space="0" w:color="auto"/>
                        <w:left w:val="none" w:sz="0" w:space="0" w:color="auto"/>
                        <w:bottom w:val="none" w:sz="0" w:space="0" w:color="auto"/>
                        <w:right w:val="none" w:sz="0" w:space="0" w:color="auto"/>
                      </w:divBdr>
                      <w:divsChild>
                        <w:div w:id="1504510300">
                          <w:marLeft w:val="0"/>
                          <w:marRight w:val="0"/>
                          <w:marTop w:val="0"/>
                          <w:marBottom w:val="0"/>
                          <w:divBdr>
                            <w:top w:val="none" w:sz="0" w:space="0" w:color="auto"/>
                            <w:left w:val="none" w:sz="0" w:space="0" w:color="auto"/>
                            <w:bottom w:val="none" w:sz="0" w:space="0" w:color="auto"/>
                            <w:right w:val="none" w:sz="0" w:space="0" w:color="auto"/>
                          </w:divBdr>
                          <w:divsChild>
                            <w:div w:id="1198202741">
                              <w:marLeft w:val="2070"/>
                              <w:marRight w:val="3960"/>
                              <w:marTop w:val="0"/>
                              <w:marBottom w:val="0"/>
                              <w:divBdr>
                                <w:top w:val="none" w:sz="0" w:space="0" w:color="auto"/>
                                <w:left w:val="none" w:sz="0" w:space="0" w:color="auto"/>
                                <w:bottom w:val="none" w:sz="0" w:space="0" w:color="auto"/>
                                <w:right w:val="none" w:sz="0" w:space="0" w:color="auto"/>
                              </w:divBdr>
                              <w:divsChild>
                                <w:div w:id="980889822">
                                  <w:marLeft w:val="0"/>
                                  <w:marRight w:val="0"/>
                                  <w:marTop w:val="0"/>
                                  <w:marBottom w:val="0"/>
                                  <w:divBdr>
                                    <w:top w:val="none" w:sz="0" w:space="0" w:color="auto"/>
                                    <w:left w:val="none" w:sz="0" w:space="0" w:color="auto"/>
                                    <w:bottom w:val="none" w:sz="0" w:space="0" w:color="auto"/>
                                    <w:right w:val="none" w:sz="0" w:space="0" w:color="auto"/>
                                  </w:divBdr>
                                  <w:divsChild>
                                    <w:div w:id="199903472">
                                      <w:marLeft w:val="0"/>
                                      <w:marRight w:val="0"/>
                                      <w:marTop w:val="0"/>
                                      <w:marBottom w:val="0"/>
                                      <w:divBdr>
                                        <w:top w:val="none" w:sz="0" w:space="0" w:color="auto"/>
                                        <w:left w:val="none" w:sz="0" w:space="0" w:color="auto"/>
                                        <w:bottom w:val="none" w:sz="0" w:space="0" w:color="auto"/>
                                        <w:right w:val="none" w:sz="0" w:space="0" w:color="auto"/>
                                      </w:divBdr>
                                      <w:divsChild>
                                        <w:div w:id="329480434">
                                          <w:marLeft w:val="0"/>
                                          <w:marRight w:val="0"/>
                                          <w:marTop w:val="0"/>
                                          <w:marBottom w:val="0"/>
                                          <w:divBdr>
                                            <w:top w:val="none" w:sz="0" w:space="0" w:color="auto"/>
                                            <w:left w:val="none" w:sz="0" w:space="0" w:color="auto"/>
                                            <w:bottom w:val="none" w:sz="0" w:space="0" w:color="auto"/>
                                            <w:right w:val="none" w:sz="0" w:space="0" w:color="auto"/>
                                          </w:divBdr>
                                          <w:divsChild>
                                            <w:div w:id="1872110722">
                                              <w:marLeft w:val="0"/>
                                              <w:marRight w:val="0"/>
                                              <w:marTop w:val="90"/>
                                              <w:marBottom w:val="0"/>
                                              <w:divBdr>
                                                <w:top w:val="none" w:sz="0" w:space="0" w:color="auto"/>
                                                <w:left w:val="none" w:sz="0" w:space="0" w:color="auto"/>
                                                <w:bottom w:val="none" w:sz="0" w:space="0" w:color="auto"/>
                                                <w:right w:val="none" w:sz="0" w:space="0" w:color="auto"/>
                                              </w:divBdr>
                                              <w:divsChild>
                                                <w:div w:id="473181594">
                                                  <w:marLeft w:val="0"/>
                                                  <w:marRight w:val="0"/>
                                                  <w:marTop w:val="0"/>
                                                  <w:marBottom w:val="0"/>
                                                  <w:divBdr>
                                                    <w:top w:val="none" w:sz="0" w:space="0" w:color="auto"/>
                                                    <w:left w:val="none" w:sz="0" w:space="0" w:color="auto"/>
                                                    <w:bottom w:val="none" w:sz="0" w:space="0" w:color="auto"/>
                                                    <w:right w:val="none" w:sz="0" w:space="0" w:color="auto"/>
                                                  </w:divBdr>
                                                  <w:divsChild>
                                                    <w:div w:id="792946222">
                                                      <w:marLeft w:val="0"/>
                                                      <w:marRight w:val="0"/>
                                                      <w:marTop w:val="0"/>
                                                      <w:marBottom w:val="0"/>
                                                      <w:divBdr>
                                                        <w:top w:val="none" w:sz="0" w:space="0" w:color="auto"/>
                                                        <w:left w:val="none" w:sz="0" w:space="0" w:color="auto"/>
                                                        <w:bottom w:val="none" w:sz="0" w:space="0" w:color="auto"/>
                                                        <w:right w:val="none" w:sz="0" w:space="0" w:color="auto"/>
                                                      </w:divBdr>
                                                      <w:divsChild>
                                                        <w:div w:id="215048190">
                                                          <w:marLeft w:val="0"/>
                                                          <w:marRight w:val="0"/>
                                                          <w:marTop w:val="0"/>
                                                          <w:marBottom w:val="390"/>
                                                          <w:divBdr>
                                                            <w:top w:val="none" w:sz="0" w:space="0" w:color="auto"/>
                                                            <w:left w:val="none" w:sz="0" w:space="0" w:color="auto"/>
                                                            <w:bottom w:val="none" w:sz="0" w:space="0" w:color="auto"/>
                                                            <w:right w:val="none" w:sz="0" w:space="0" w:color="auto"/>
                                                          </w:divBdr>
                                                          <w:divsChild>
                                                            <w:div w:id="11610298">
                                                              <w:marLeft w:val="0"/>
                                                              <w:marRight w:val="0"/>
                                                              <w:marTop w:val="0"/>
                                                              <w:marBottom w:val="0"/>
                                                              <w:divBdr>
                                                                <w:top w:val="none" w:sz="0" w:space="0" w:color="auto"/>
                                                                <w:left w:val="none" w:sz="0" w:space="0" w:color="auto"/>
                                                                <w:bottom w:val="none" w:sz="0" w:space="0" w:color="auto"/>
                                                                <w:right w:val="none" w:sz="0" w:space="0" w:color="auto"/>
                                                              </w:divBdr>
                                                              <w:divsChild>
                                                                <w:div w:id="1445535533">
                                                                  <w:marLeft w:val="0"/>
                                                                  <w:marRight w:val="0"/>
                                                                  <w:marTop w:val="0"/>
                                                                  <w:marBottom w:val="0"/>
                                                                  <w:divBdr>
                                                                    <w:top w:val="none" w:sz="0" w:space="0" w:color="auto"/>
                                                                    <w:left w:val="none" w:sz="0" w:space="0" w:color="auto"/>
                                                                    <w:bottom w:val="none" w:sz="0" w:space="0" w:color="auto"/>
                                                                    <w:right w:val="none" w:sz="0" w:space="0" w:color="auto"/>
                                                                  </w:divBdr>
                                                                  <w:divsChild>
                                                                    <w:div w:id="2025132219">
                                                                      <w:marLeft w:val="0"/>
                                                                      <w:marRight w:val="0"/>
                                                                      <w:marTop w:val="0"/>
                                                                      <w:marBottom w:val="0"/>
                                                                      <w:divBdr>
                                                                        <w:top w:val="none" w:sz="0" w:space="0" w:color="auto"/>
                                                                        <w:left w:val="none" w:sz="0" w:space="0" w:color="auto"/>
                                                                        <w:bottom w:val="none" w:sz="0" w:space="0" w:color="auto"/>
                                                                        <w:right w:val="none" w:sz="0" w:space="0" w:color="auto"/>
                                                                      </w:divBdr>
                                                                      <w:divsChild>
                                                                        <w:div w:id="662047751">
                                                                          <w:marLeft w:val="0"/>
                                                                          <w:marRight w:val="0"/>
                                                                          <w:marTop w:val="0"/>
                                                                          <w:marBottom w:val="0"/>
                                                                          <w:divBdr>
                                                                            <w:top w:val="none" w:sz="0" w:space="0" w:color="auto"/>
                                                                            <w:left w:val="none" w:sz="0" w:space="0" w:color="auto"/>
                                                                            <w:bottom w:val="none" w:sz="0" w:space="0" w:color="auto"/>
                                                                            <w:right w:val="none" w:sz="0" w:space="0" w:color="auto"/>
                                                                          </w:divBdr>
                                                                          <w:divsChild>
                                                                            <w:div w:id="1031109368">
                                                                              <w:marLeft w:val="0"/>
                                                                              <w:marRight w:val="0"/>
                                                                              <w:marTop w:val="0"/>
                                                                              <w:marBottom w:val="0"/>
                                                                              <w:divBdr>
                                                                                <w:top w:val="none" w:sz="0" w:space="0" w:color="auto"/>
                                                                                <w:left w:val="none" w:sz="0" w:space="0" w:color="auto"/>
                                                                                <w:bottom w:val="none" w:sz="0" w:space="0" w:color="auto"/>
                                                                                <w:right w:val="none" w:sz="0" w:space="0" w:color="auto"/>
                                                                              </w:divBdr>
                                                                              <w:divsChild>
                                                                                <w:div w:id="1565292210">
                                                                                  <w:marLeft w:val="0"/>
                                                                                  <w:marRight w:val="0"/>
                                                                                  <w:marTop w:val="0"/>
                                                                                  <w:marBottom w:val="0"/>
                                                                                  <w:divBdr>
                                                                                    <w:top w:val="none" w:sz="0" w:space="0" w:color="auto"/>
                                                                                    <w:left w:val="none" w:sz="0" w:space="0" w:color="auto"/>
                                                                                    <w:bottom w:val="none" w:sz="0" w:space="0" w:color="auto"/>
                                                                                    <w:right w:val="none" w:sz="0" w:space="0" w:color="auto"/>
                                                                                  </w:divBdr>
                                                                                  <w:divsChild>
                                                                                    <w:div w:id="621689175">
                                                                                      <w:marLeft w:val="0"/>
                                                                                      <w:marRight w:val="0"/>
                                                                                      <w:marTop w:val="0"/>
                                                                                      <w:marBottom w:val="0"/>
                                                                                      <w:divBdr>
                                                                                        <w:top w:val="none" w:sz="0" w:space="0" w:color="auto"/>
                                                                                        <w:left w:val="none" w:sz="0" w:space="0" w:color="auto"/>
                                                                                        <w:bottom w:val="none" w:sz="0" w:space="0" w:color="auto"/>
                                                                                        <w:right w:val="none" w:sz="0" w:space="0" w:color="auto"/>
                                                                                      </w:divBdr>
                                                                                      <w:divsChild>
                                                                                        <w:div w:id="1866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1336">
      <w:bodyDiv w:val="1"/>
      <w:marLeft w:val="0"/>
      <w:marRight w:val="0"/>
      <w:marTop w:val="0"/>
      <w:marBottom w:val="0"/>
      <w:divBdr>
        <w:top w:val="none" w:sz="0" w:space="0" w:color="auto"/>
        <w:left w:val="none" w:sz="0" w:space="0" w:color="auto"/>
        <w:bottom w:val="none" w:sz="0" w:space="0" w:color="auto"/>
        <w:right w:val="none" w:sz="0" w:space="0" w:color="auto"/>
      </w:divBdr>
      <w:divsChild>
        <w:div w:id="653604488">
          <w:marLeft w:val="0"/>
          <w:marRight w:val="0"/>
          <w:marTop w:val="0"/>
          <w:marBottom w:val="0"/>
          <w:divBdr>
            <w:top w:val="none" w:sz="0" w:space="0" w:color="auto"/>
            <w:left w:val="none" w:sz="0" w:space="0" w:color="auto"/>
            <w:bottom w:val="none" w:sz="0" w:space="0" w:color="auto"/>
            <w:right w:val="none" w:sz="0" w:space="0" w:color="auto"/>
          </w:divBdr>
          <w:divsChild>
            <w:div w:id="224142243">
              <w:marLeft w:val="0"/>
              <w:marRight w:val="0"/>
              <w:marTop w:val="0"/>
              <w:marBottom w:val="0"/>
              <w:divBdr>
                <w:top w:val="none" w:sz="0" w:space="0" w:color="auto"/>
                <w:left w:val="none" w:sz="0" w:space="0" w:color="auto"/>
                <w:bottom w:val="none" w:sz="0" w:space="0" w:color="auto"/>
                <w:right w:val="none" w:sz="0" w:space="0" w:color="auto"/>
              </w:divBdr>
              <w:divsChild>
                <w:div w:id="1799686154">
                  <w:marLeft w:val="0"/>
                  <w:marRight w:val="0"/>
                  <w:marTop w:val="0"/>
                  <w:marBottom w:val="0"/>
                  <w:divBdr>
                    <w:top w:val="none" w:sz="0" w:space="0" w:color="auto"/>
                    <w:left w:val="none" w:sz="0" w:space="0" w:color="auto"/>
                    <w:bottom w:val="none" w:sz="0" w:space="0" w:color="auto"/>
                    <w:right w:val="none" w:sz="0" w:space="0" w:color="auto"/>
                  </w:divBdr>
                </w:div>
                <w:div w:id="1978024298">
                  <w:marLeft w:val="0"/>
                  <w:marRight w:val="0"/>
                  <w:marTop w:val="0"/>
                  <w:marBottom w:val="0"/>
                  <w:divBdr>
                    <w:top w:val="none" w:sz="0" w:space="0" w:color="auto"/>
                    <w:left w:val="none" w:sz="0" w:space="0" w:color="auto"/>
                    <w:bottom w:val="none" w:sz="0" w:space="0" w:color="auto"/>
                    <w:right w:val="none" w:sz="0" w:space="0" w:color="auto"/>
                  </w:divBdr>
                </w:div>
                <w:div w:id="1579438776">
                  <w:marLeft w:val="0"/>
                  <w:marRight w:val="0"/>
                  <w:marTop w:val="0"/>
                  <w:marBottom w:val="0"/>
                  <w:divBdr>
                    <w:top w:val="none" w:sz="0" w:space="0" w:color="auto"/>
                    <w:left w:val="none" w:sz="0" w:space="0" w:color="auto"/>
                    <w:bottom w:val="none" w:sz="0" w:space="0" w:color="auto"/>
                    <w:right w:val="none" w:sz="0" w:space="0" w:color="auto"/>
                  </w:divBdr>
                  <w:divsChild>
                    <w:div w:id="613638640">
                      <w:marLeft w:val="0"/>
                      <w:marRight w:val="0"/>
                      <w:marTop w:val="0"/>
                      <w:marBottom w:val="0"/>
                      <w:divBdr>
                        <w:top w:val="none" w:sz="0" w:space="0" w:color="auto"/>
                        <w:left w:val="none" w:sz="0" w:space="0" w:color="auto"/>
                        <w:bottom w:val="none" w:sz="0" w:space="0" w:color="auto"/>
                        <w:right w:val="none" w:sz="0" w:space="0" w:color="auto"/>
                      </w:divBdr>
                      <w:divsChild>
                        <w:div w:id="46298453">
                          <w:marLeft w:val="0"/>
                          <w:marRight w:val="0"/>
                          <w:marTop w:val="0"/>
                          <w:marBottom w:val="0"/>
                          <w:divBdr>
                            <w:top w:val="none" w:sz="0" w:space="0" w:color="auto"/>
                            <w:left w:val="none" w:sz="0" w:space="0" w:color="auto"/>
                            <w:bottom w:val="none" w:sz="0" w:space="0" w:color="auto"/>
                            <w:right w:val="none" w:sz="0" w:space="0" w:color="auto"/>
                          </w:divBdr>
                          <w:divsChild>
                            <w:div w:id="1625770800">
                              <w:marLeft w:val="0"/>
                              <w:marRight w:val="0"/>
                              <w:marTop w:val="0"/>
                              <w:marBottom w:val="0"/>
                              <w:divBdr>
                                <w:top w:val="none" w:sz="0" w:space="0" w:color="auto"/>
                                <w:left w:val="none" w:sz="0" w:space="0" w:color="auto"/>
                                <w:bottom w:val="none" w:sz="0" w:space="0" w:color="auto"/>
                                <w:right w:val="none" w:sz="0" w:space="0" w:color="auto"/>
                              </w:divBdr>
                              <w:divsChild>
                                <w:div w:id="274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125">
                          <w:marLeft w:val="0"/>
                          <w:marRight w:val="0"/>
                          <w:marTop w:val="0"/>
                          <w:marBottom w:val="0"/>
                          <w:divBdr>
                            <w:top w:val="none" w:sz="0" w:space="0" w:color="auto"/>
                            <w:left w:val="none" w:sz="0" w:space="0" w:color="auto"/>
                            <w:bottom w:val="none" w:sz="0" w:space="0" w:color="auto"/>
                            <w:right w:val="none" w:sz="0" w:space="0" w:color="auto"/>
                          </w:divBdr>
                          <w:divsChild>
                            <w:div w:id="1470248597">
                              <w:marLeft w:val="0"/>
                              <w:marRight w:val="0"/>
                              <w:marTop w:val="0"/>
                              <w:marBottom w:val="0"/>
                              <w:divBdr>
                                <w:top w:val="none" w:sz="0" w:space="0" w:color="auto"/>
                                <w:left w:val="none" w:sz="0" w:space="0" w:color="auto"/>
                                <w:bottom w:val="none" w:sz="0" w:space="0" w:color="auto"/>
                                <w:right w:val="none" w:sz="0" w:space="0" w:color="auto"/>
                              </w:divBdr>
                            </w:div>
                          </w:divsChild>
                        </w:div>
                        <w:div w:id="2098137956">
                          <w:marLeft w:val="600"/>
                          <w:marRight w:val="600"/>
                          <w:marTop w:val="240"/>
                          <w:marBottom w:val="240"/>
                          <w:divBdr>
                            <w:top w:val="none" w:sz="0" w:space="0" w:color="auto"/>
                            <w:left w:val="none" w:sz="0" w:space="0" w:color="auto"/>
                            <w:bottom w:val="none" w:sz="0" w:space="0" w:color="auto"/>
                            <w:right w:val="none" w:sz="0" w:space="0" w:color="auto"/>
                          </w:divBdr>
                          <w:divsChild>
                            <w:div w:id="1961717778">
                              <w:marLeft w:val="0"/>
                              <w:marRight w:val="0"/>
                              <w:marTop w:val="240"/>
                              <w:marBottom w:val="240"/>
                              <w:divBdr>
                                <w:top w:val="none" w:sz="0" w:space="0" w:color="auto"/>
                                <w:left w:val="none" w:sz="0" w:space="0" w:color="auto"/>
                                <w:bottom w:val="none" w:sz="0" w:space="0" w:color="auto"/>
                                <w:right w:val="none" w:sz="0" w:space="0" w:color="auto"/>
                              </w:divBdr>
                              <w:divsChild>
                                <w:div w:id="4622367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509966">
                              <w:marLeft w:val="240"/>
                              <w:marRight w:val="0"/>
                              <w:marTop w:val="0"/>
                              <w:marBottom w:val="240"/>
                              <w:divBdr>
                                <w:top w:val="none" w:sz="0" w:space="0" w:color="auto"/>
                                <w:left w:val="none" w:sz="0" w:space="0" w:color="auto"/>
                                <w:bottom w:val="none" w:sz="0" w:space="0" w:color="auto"/>
                                <w:right w:val="none" w:sz="0" w:space="0" w:color="auto"/>
                              </w:divBdr>
                            </w:div>
                          </w:divsChild>
                        </w:div>
                        <w:div w:id="886992642">
                          <w:marLeft w:val="0"/>
                          <w:marRight w:val="0"/>
                          <w:marTop w:val="0"/>
                          <w:marBottom w:val="0"/>
                          <w:divBdr>
                            <w:top w:val="none" w:sz="0" w:space="0" w:color="auto"/>
                            <w:left w:val="none" w:sz="0" w:space="0" w:color="auto"/>
                            <w:bottom w:val="none" w:sz="0" w:space="0" w:color="auto"/>
                            <w:right w:val="none" w:sz="0" w:space="0" w:color="auto"/>
                          </w:divBdr>
                          <w:divsChild>
                            <w:div w:id="850340338">
                              <w:marLeft w:val="0"/>
                              <w:marRight w:val="0"/>
                              <w:marTop w:val="0"/>
                              <w:marBottom w:val="0"/>
                              <w:divBdr>
                                <w:top w:val="none" w:sz="0" w:space="0" w:color="auto"/>
                                <w:left w:val="none" w:sz="0" w:space="0" w:color="auto"/>
                                <w:bottom w:val="none" w:sz="0" w:space="0" w:color="auto"/>
                                <w:right w:val="none" w:sz="0" w:space="0" w:color="auto"/>
                              </w:divBdr>
                              <w:divsChild>
                                <w:div w:id="21200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05550">
      <w:bodyDiv w:val="1"/>
      <w:marLeft w:val="0"/>
      <w:marRight w:val="0"/>
      <w:marTop w:val="0"/>
      <w:marBottom w:val="0"/>
      <w:divBdr>
        <w:top w:val="none" w:sz="0" w:space="0" w:color="auto"/>
        <w:left w:val="none" w:sz="0" w:space="0" w:color="auto"/>
        <w:bottom w:val="none" w:sz="0" w:space="0" w:color="auto"/>
        <w:right w:val="none" w:sz="0" w:space="0" w:color="auto"/>
      </w:divBdr>
      <w:divsChild>
        <w:div w:id="1784886296">
          <w:marLeft w:val="-6000"/>
          <w:marRight w:val="0"/>
          <w:marTop w:val="0"/>
          <w:marBottom w:val="0"/>
          <w:divBdr>
            <w:top w:val="none" w:sz="0" w:space="0" w:color="auto"/>
            <w:left w:val="none" w:sz="0" w:space="0" w:color="auto"/>
            <w:bottom w:val="none" w:sz="0" w:space="0" w:color="auto"/>
            <w:right w:val="none" w:sz="0" w:space="0" w:color="auto"/>
          </w:divBdr>
        </w:div>
      </w:divsChild>
    </w:div>
    <w:div w:id="257058529">
      <w:bodyDiv w:val="1"/>
      <w:marLeft w:val="0"/>
      <w:marRight w:val="0"/>
      <w:marTop w:val="0"/>
      <w:marBottom w:val="0"/>
      <w:divBdr>
        <w:top w:val="none" w:sz="0" w:space="0" w:color="auto"/>
        <w:left w:val="none" w:sz="0" w:space="0" w:color="auto"/>
        <w:bottom w:val="none" w:sz="0" w:space="0" w:color="auto"/>
        <w:right w:val="none" w:sz="0" w:space="0" w:color="auto"/>
      </w:divBdr>
      <w:divsChild>
        <w:div w:id="372465130">
          <w:marLeft w:val="0"/>
          <w:marRight w:val="0"/>
          <w:marTop w:val="0"/>
          <w:marBottom w:val="0"/>
          <w:divBdr>
            <w:top w:val="none" w:sz="0" w:space="0" w:color="auto"/>
            <w:left w:val="none" w:sz="0" w:space="0" w:color="auto"/>
            <w:bottom w:val="none" w:sz="0" w:space="0" w:color="auto"/>
            <w:right w:val="none" w:sz="0" w:space="0" w:color="auto"/>
          </w:divBdr>
          <w:divsChild>
            <w:div w:id="1536231395">
              <w:marLeft w:val="0"/>
              <w:marRight w:val="0"/>
              <w:marTop w:val="0"/>
              <w:marBottom w:val="0"/>
              <w:divBdr>
                <w:top w:val="none" w:sz="0" w:space="0" w:color="auto"/>
                <w:left w:val="none" w:sz="0" w:space="0" w:color="auto"/>
                <w:bottom w:val="none" w:sz="0" w:space="0" w:color="auto"/>
                <w:right w:val="none" w:sz="0" w:space="0" w:color="auto"/>
              </w:divBdr>
              <w:divsChild>
                <w:div w:id="1426027450">
                  <w:marLeft w:val="0"/>
                  <w:marRight w:val="0"/>
                  <w:marTop w:val="0"/>
                  <w:marBottom w:val="0"/>
                  <w:divBdr>
                    <w:top w:val="none" w:sz="0" w:space="0" w:color="auto"/>
                    <w:left w:val="none" w:sz="0" w:space="0" w:color="auto"/>
                    <w:bottom w:val="none" w:sz="0" w:space="0" w:color="auto"/>
                    <w:right w:val="none" w:sz="0" w:space="0" w:color="auto"/>
                  </w:divBdr>
                  <w:divsChild>
                    <w:div w:id="533468217">
                      <w:marLeft w:val="0"/>
                      <w:marRight w:val="0"/>
                      <w:marTop w:val="45"/>
                      <w:marBottom w:val="0"/>
                      <w:divBdr>
                        <w:top w:val="none" w:sz="0" w:space="0" w:color="auto"/>
                        <w:left w:val="none" w:sz="0" w:space="0" w:color="auto"/>
                        <w:bottom w:val="none" w:sz="0" w:space="0" w:color="auto"/>
                        <w:right w:val="none" w:sz="0" w:space="0" w:color="auto"/>
                      </w:divBdr>
                      <w:divsChild>
                        <w:div w:id="1833444155">
                          <w:marLeft w:val="0"/>
                          <w:marRight w:val="0"/>
                          <w:marTop w:val="0"/>
                          <w:marBottom w:val="0"/>
                          <w:divBdr>
                            <w:top w:val="none" w:sz="0" w:space="0" w:color="auto"/>
                            <w:left w:val="none" w:sz="0" w:space="0" w:color="auto"/>
                            <w:bottom w:val="none" w:sz="0" w:space="0" w:color="auto"/>
                            <w:right w:val="none" w:sz="0" w:space="0" w:color="auto"/>
                          </w:divBdr>
                          <w:divsChild>
                            <w:div w:id="1769346336">
                              <w:marLeft w:val="2070"/>
                              <w:marRight w:val="3960"/>
                              <w:marTop w:val="0"/>
                              <w:marBottom w:val="0"/>
                              <w:divBdr>
                                <w:top w:val="none" w:sz="0" w:space="0" w:color="auto"/>
                                <w:left w:val="none" w:sz="0" w:space="0" w:color="auto"/>
                                <w:bottom w:val="none" w:sz="0" w:space="0" w:color="auto"/>
                                <w:right w:val="none" w:sz="0" w:space="0" w:color="auto"/>
                              </w:divBdr>
                              <w:divsChild>
                                <w:div w:id="2127699402">
                                  <w:marLeft w:val="0"/>
                                  <w:marRight w:val="0"/>
                                  <w:marTop w:val="0"/>
                                  <w:marBottom w:val="0"/>
                                  <w:divBdr>
                                    <w:top w:val="none" w:sz="0" w:space="0" w:color="auto"/>
                                    <w:left w:val="none" w:sz="0" w:space="0" w:color="auto"/>
                                    <w:bottom w:val="none" w:sz="0" w:space="0" w:color="auto"/>
                                    <w:right w:val="none" w:sz="0" w:space="0" w:color="auto"/>
                                  </w:divBdr>
                                  <w:divsChild>
                                    <w:div w:id="1661807606">
                                      <w:marLeft w:val="0"/>
                                      <w:marRight w:val="0"/>
                                      <w:marTop w:val="0"/>
                                      <w:marBottom w:val="0"/>
                                      <w:divBdr>
                                        <w:top w:val="none" w:sz="0" w:space="0" w:color="auto"/>
                                        <w:left w:val="none" w:sz="0" w:space="0" w:color="auto"/>
                                        <w:bottom w:val="none" w:sz="0" w:space="0" w:color="auto"/>
                                        <w:right w:val="none" w:sz="0" w:space="0" w:color="auto"/>
                                      </w:divBdr>
                                      <w:divsChild>
                                        <w:div w:id="914169587">
                                          <w:marLeft w:val="0"/>
                                          <w:marRight w:val="0"/>
                                          <w:marTop w:val="0"/>
                                          <w:marBottom w:val="0"/>
                                          <w:divBdr>
                                            <w:top w:val="none" w:sz="0" w:space="0" w:color="auto"/>
                                            <w:left w:val="none" w:sz="0" w:space="0" w:color="auto"/>
                                            <w:bottom w:val="none" w:sz="0" w:space="0" w:color="auto"/>
                                            <w:right w:val="none" w:sz="0" w:space="0" w:color="auto"/>
                                          </w:divBdr>
                                          <w:divsChild>
                                            <w:div w:id="27070533">
                                              <w:marLeft w:val="0"/>
                                              <w:marRight w:val="0"/>
                                              <w:marTop w:val="90"/>
                                              <w:marBottom w:val="0"/>
                                              <w:divBdr>
                                                <w:top w:val="none" w:sz="0" w:space="0" w:color="auto"/>
                                                <w:left w:val="none" w:sz="0" w:space="0" w:color="auto"/>
                                                <w:bottom w:val="none" w:sz="0" w:space="0" w:color="auto"/>
                                                <w:right w:val="none" w:sz="0" w:space="0" w:color="auto"/>
                                              </w:divBdr>
                                              <w:divsChild>
                                                <w:div w:id="1419982902">
                                                  <w:marLeft w:val="0"/>
                                                  <w:marRight w:val="0"/>
                                                  <w:marTop w:val="0"/>
                                                  <w:marBottom w:val="0"/>
                                                  <w:divBdr>
                                                    <w:top w:val="none" w:sz="0" w:space="0" w:color="auto"/>
                                                    <w:left w:val="none" w:sz="0" w:space="0" w:color="auto"/>
                                                    <w:bottom w:val="none" w:sz="0" w:space="0" w:color="auto"/>
                                                    <w:right w:val="none" w:sz="0" w:space="0" w:color="auto"/>
                                                  </w:divBdr>
                                                  <w:divsChild>
                                                    <w:div w:id="1750539612">
                                                      <w:marLeft w:val="0"/>
                                                      <w:marRight w:val="0"/>
                                                      <w:marTop w:val="0"/>
                                                      <w:marBottom w:val="0"/>
                                                      <w:divBdr>
                                                        <w:top w:val="none" w:sz="0" w:space="0" w:color="auto"/>
                                                        <w:left w:val="none" w:sz="0" w:space="0" w:color="auto"/>
                                                        <w:bottom w:val="none" w:sz="0" w:space="0" w:color="auto"/>
                                                        <w:right w:val="none" w:sz="0" w:space="0" w:color="auto"/>
                                                      </w:divBdr>
                                                      <w:divsChild>
                                                        <w:div w:id="1063260300">
                                                          <w:marLeft w:val="0"/>
                                                          <w:marRight w:val="0"/>
                                                          <w:marTop w:val="0"/>
                                                          <w:marBottom w:val="390"/>
                                                          <w:divBdr>
                                                            <w:top w:val="none" w:sz="0" w:space="0" w:color="auto"/>
                                                            <w:left w:val="none" w:sz="0" w:space="0" w:color="auto"/>
                                                            <w:bottom w:val="none" w:sz="0" w:space="0" w:color="auto"/>
                                                            <w:right w:val="none" w:sz="0" w:space="0" w:color="auto"/>
                                                          </w:divBdr>
                                                          <w:divsChild>
                                                            <w:div w:id="237248025">
                                                              <w:marLeft w:val="0"/>
                                                              <w:marRight w:val="0"/>
                                                              <w:marTop w:val="0"/>
                                                              <w:marBottom w:val="0"/>
                                                              <w:divBdr>
                                                                <w:top w:val="none" w:sz="0" w:space="0" w:color="auto"/>
                                                                <w:left w:val="none" w:sz="0" w:space="0" w:color="auto"/>
                                                                <w:bottom w:val="none" w:sz="0" w:space="0" w:color="auto"/>
                                                                <w:right w:val="none" w:sz="0" w:space="0" w:color="auto"/>
                                                              </w:divBdr>
                                                              <w:divsChild>
                                                                <w:div w:id="1962107784">
                                                                  <w:marLeft w:val="0"/>
                                                                  <w:marRight w:val="0"/>
                                                                  <w:marTop w:val="0"/>
                                                                  <w:marBottom w:val="0"/>
                                                                  <w:divBdr>
                                                                    <w:top w:val="none" w:sz="0" w:space="0" w:color="auto"/>
                                                                    <w:left w:val="none" w:sz="0" w:space="0" w:color="auto"/>
                                                                    <w:bottom w:val="none" w:sz="0" w:space="0" w:color="auto"/>
                                                                    <w:right w:val="none" w:sz="0" w:space="0" w:color="auto"/>
                                                                  </w:divBdr>
                                                                  <w:divsChild>
                                                                    <w:div w:id="227229386">
                                                                      <w:marLeft w:val="0"/>
                                                                      <w:marRight w:val="0"/>
                                                                      <w:marTop w:val="0"/>
                                                                      <w:marBottom w:val="0"/>
                                                                      <w:divBdr>
                                                                        <w:top w:val="none" w:sz="0" w:space="0" w:color="auto"/>
                                                                        <w:left w:val="none" w:sz="0" w:space="0" w:color="auto"/>
                                                                        <w:bottom w:val="none" w:sz="0" w:space="0" w:color="auto"/>
                                                                        <w:right w:val="none" w:sz="0" w:space="0" w:color="auto"/>
                                                                      </w:divBdr>
                                                                      <w:divsChild>
                                                                        <w:div w:id="1681277290">
                                                                          <w:marLeft w:val="0"/>
                                                                          <w:marRight w:val="0"/>
                                                                          <w:marTop w:val="0"/>
                                                                          <w:marBottom w:val="0"/>
                                                                          <w:divBdr>
                                                                            <w:top w:val="none" w:sz="0" w:space="0" w:color="auto"/>
                                                                            <w:left w:val="none" w:sz="0" w:space="0" w:color="auto"/>
                                                                            <w:bottom w:val="none" w:sz="0" w:space="0" w:color="auto"/>
                                                                            <w:right w:val="none" w:sz="0" w:space="0" w:color="auto"/>
                                                                          </w:divBdr>
                                                                          <w:divsChild>
                                                                            <w:div w:id="1860771588">
                                                                              <w:marLeft w:val="0"/>
                                                                              <w:marRight w:val="0"/>
                                                                              <w:marTop w:val="0"/>
                                                                              <w:marBottom w:val="0"/>
                                                                              <w:divBdr>
                                                                                <w:top w:val="none" w:sz="0" w:space="0" w:color="auto"/>
                                                                                <w:left w:val="none" w:sz="0" w:space="0" w:color="auto"/>
                                                                                <w:bottom w:val="none" w:sz="0" w:space="0" w:color="auto"/>
                                                                                <w:right w:val="none" w:sz="0" w:space="0" w:color="auto"/>
                                                                              </w:divBdr>
                                                                              <w:divsChild>
                                                                                <w:div w:id="1068460763">
                                                                                  <w:marLeft w:val="0"/>
                                                                                  <w:marRight w:val="0"/>
                                                                                  <w:marTop w:val="0"/>
                                                                                  <w:marBottom w:val="0"/>
                                                                                  <w:divBdr>
                                                                                    <w:top w:val="none" w:sz="0" w:space="0" w:color="auto"/>
                                                                                    <w:left w:val="none" w:sz="0" w:space="0" w:color="auto"/>
                                                                                    <w:bottom w:val="none" w:sz="0" w:space="0" w:color="auto"/>
                                                                                    <w:right w:val="none" w:sz="0" w:space="0" w:color="auto"/>
                                                                                  </w:divBdr>
                                                                                  <w:divsChild>
                                                                                    <w:div w:id="58138141">
                                                                                      <w:marLeft w:val="0"/>
                                                                                      <w:marRight w:val="0"/>
                                                                                      <w:marTop w:val="0"/>
                                                                                      <w:marBottom w:val="0"/>
                                                                                      <w:divBdr>
                                                                                        <w:top w:val="none" w:sz="0" w:space="0" w:color="auto"/>
                                                                                        <w:left w:val="none" w:sz="0" w:space="0" w:color="auto"/>
                                                                                        <w:bottom w:val="none" w:sz="0" w:space="0" w:color="auto"/>
                                                                                        <w:right w:val="none" w:sz="0" w:space="0" w:color="auto"/>
                                                                                      </w:divBdr>
                                                                                      <w:divsChild>
                                                                                        <w:div w:id="8274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231">
      <w:bodyDiv w:val="1"/>
      <w:marLeft w:val="0"/>
      <w:marRight w:val="0"/>
      <w:marTop w:val="0"/>
      <w:marBottom w:val="0"/>
      <w:divBdr>
        <w:top w:val="none" w:sz="0" w:space="0" w:color="auto"/>
        <w:left w:val="none" w:sz="0" w:space="0" w:color="auto"/>
        <w:bottom w:val="none" w:sz="0" w:space="0" w:color="auto"/>
        <w:right w:val="none" w:sz="0" w:space="0" w:color="auto"/>
      </w:divBdr>
    </w:div>
    <w:div w:id="421492023">
      <w:bodyDiv w:val="1"/>
      <w:marLeft w:val="0"/>
      <w:marRight w:val="0"/>
      <w:marTop w:val="0"/>
      <w:marBottom w:val="0"/>
      <w:divBdr>
        <w:top w:val="none" w:sz="0" w:space="0" w:color="auto"/>
        <w:left w:val="none" w:sz="0" w:space="0" w:color="auto"/>
        <w:bottom w:val="none" w:sz="0" w:space="0" w:color="auto"/>
        <w:right w:val="none" w:sz="0" w:space="0" w:color="auto"/>
      </w:divBdr>
      <w:divsChild>
        <w:div w:id="1364357352">
          <w:marLeft w:val="0"/>
          <w:marRight w:val="0"/>
          <w:marTop w:val="0"/>
          <w:marBottom w:val="0"/>
          <w:divBdr>
            <w:top w:val="none" w:sz="0" w:space="0" w:color="auto"/>
            <w:left w:val="none" w:sz="0" w:space="0" w:color="auto"/>
            <w:bottom w:val="none" w:sz="0" w:space="0" w:color="auto"/>
            <w:right w:val="none" w:sz="0" w:space="0" w:color="auto"/>
          </w:divBdr>
          <w:divsChild>
            <w:div w:id="1465347662">
              <w:marLeft w:val="0"/>
              <w:marRight w:val="0"/>
              <w:marTop w:val="0"/>
              <w:marBottom w:val="0"/>
              <w:divBdr>
                <w:top w:val="none" w:sz="0" w:space="0" w:color="auto"/>
                <w:left w:val="none" w:sz="0" w:space="0" w:color="auto"/>
                <w:bottom w:val="none" w:sz="0" w:space="0" w:color="auto"/>
                <w:right w:val="none" w:sz="0" w:space="0" w:color="auto"/>
              </w:divBdr>
              <w:divsChild>
                <w:div w:id="311642780">
                  <w:marLeft w:val="0"/>
                  <w:marRight w:val="0"/>
                  <w:marTop w:val="0"/>
                  <w:marBottom w:val="0"/>
                  <w:divBdr>
                    <w:top w:val="none" w:sz="0" w:space="0" w:color="auto"/>
                    <w:left w:val="none" w:sz="0" w:space="0" w:color="auto"/>
                    <w:bottom w:val="none" w:sz="0" w:space="0" w:color="auto"/>
                    <w:right w:val="none" w:sz="0" w:space="0" w:color="auto"/>
                  </w:divBdr>
                  <w:divsChild>
                    <w:div w:id="1179734195">
                      <w:marLeft w:val="0"/>
                      <w:marRight w:val="0"/>
                      <w:marTop w:val="45"/>
                      <w:marBottom w:val="0"/>
                      <w:divBdr>
                        <w:top w:val="none" w:sz="0" w:space="0" w:color="auto"/>
                        <w:left w:val="none" w:sz="0" w:space="0" w:color="auto"/>
                        <w:bottom w:val="none" w:sz="0" w:space="0" w:color="auto"/>
                        <w:right w:val="none" w:sz="0" w:space="0" w:color="auto"/>
                      </w:divBdr>
                      <w:divsChild>
                        <w:div w:id="624120389">
                          <w:marLeft w:val="0"/>
                          <w:marRight w:val="0"/>
                          <w:marTop w:val="0"/>
                          <w:marBottom w:val="0"/>
                          <w:divBdr>
                            <w:top w:val="none" w:sz="0" w:space="0" w:color="auto"/>
                            <w:left w:val="none" w:sz="0" w:space="0" w:color="auto"/>
                            <w:bottom w:val="none" w:sz="0" w:space="0" w:color="auto"/>
                            <w:right w:val="none" w:sz="0" w:space="0" w:color="auto"/>
                          </w:divBdr>
                          <w:divsChild>
                            <w:div w:id="1674868732">
                              <w:marLeft w:val="2070"/>
                              <w:marRight w:val="3960"/>
                              <w:marTop w:val="0"/>
                              <w:marBottom w:val="0"/>
                              <w:divBdr>
                                <w:top w:val="none" w:sz="0" w:space="0" w:color="auto"/>
                                <w:left w:val="none" w:sz="0" w:space="0" w:color="auto"/>
                                <w:bottom w:val="none" w:sz="0" w:space="0" w:color="auto"/>
                                <w:right w:val="none" w:sz="0" w:space="0" w:color="auto"/>
                              </w:divBdr>
                              <w:divsChild>
                                <w:div w:id="203173100">
                                  <w:marLeft w:val="0"/>
                                  <w:marRight w:val="0"/>
                                  <w:marTop w:val="0"/>
                                  <w:marBottom w:val="0"/>
                                  <w:divBdr>
                                    <w:top w:val="none" w:sz="0" w:space="0" w:color="auto"/>
                                    <w:left w:val="none" w:sz="0" w:space="0" w:color="auto"/>
                                    <w:bottom w:val="none" w:sz="0" w:space="0" w:color="auto"/>
                                    <w:right w:val="none" w:sz="0" w:space="0" w:color="auto"/>
                                  </w:divBdr>
                                  <w:divsChild>
                                    <w:div w:id="1785035264">
                                      <w:marLeft w:val="0"/>
                                      <w:marRight w:val="0"/>
                                      <w:marTop w:val="0"/>
                                      <w:marBottom w:val="0"/>
                                      <w:divBdr>
                                        <w:top w:val="none" w:sz="0" w:space="0" w:color="auto"/>
                                        <w:left w:val="none" w:sz="0" w:space="0" w:color="auto"/>
                                        <w:bottom w:val="none" w:sz="0" w:space="0" w:color="auto"/>
                                        <w:right w:val="none" w:sz="0" w:space="0" w:color="auto"/>
                                      </w:divBdr>
                                      <w:divsChild>
                                        <w:div w:id="954025274">
                                          <w:marLeft w:val="0"/>
                                          <w:marRight w:val="0"/>
                                          <w:marTop w:val="0"/>
                                          <w:marBottom w:val="0"/>
                                          <w:divBdr>
                                            <w:top w:val="none" w:sz="0" w:space="0" w:color="auto"/>
                                            <w:left w:val="none" w:sz="0" w:space="0" w:color="auto"/>
                                            <w:bottom w:val="none" w:sz="0" w:space="0" w:color="auto"/>
                                            <w:right w:val="none" w:sz="0" w:space="0" w:color="auto"/>
                                          </w:divBdr>
                                          <w:divsChild>
                                            <w:div w:id="661664586">
                                              <w:marLeft w:val="0"/>
                                              <w:marRight w:val="0"/>
                                              <w:marTop w:val="90"/>
                                              <w:marBottom w:val="0"/>
                                              <w:divBdr>
                                                <w:top w:val="none" w:sz="0" w:space="0" w:color="auto"/>
                                                <w:left w:val="none" w:sz="0" w:space="0" w:color="auto"/>
                                                <w:bottom w:val="none" w:sz="0" w:space="0" w:color="auto"/>
                                                <w:right w:val="none" w:sz="0" w:space="0" w:color="auto"/>
                                              </w:divBdr>
                                              <w:divsChild>
                                                <w:div w:id="1447307248">
                                                  <w:marLeft w:val="0"/>
                                                  <w:marRight w:val="0"/>
                                                  <w:marTop w:val="0"/>
                                                  <w:marBottom w:val="0"/>
                                                  <w:divBdr>
                                                    <w:top w:val="none" w:sz="0" w:space="0" w:color="auto"/>
                                                    <w:left w:val="none" w:sz="0" w:space="0" w:color="auto"/>
                                                    <w:bottom w:val="none" w:sz="0" w:space="0" w:color="auto"/>
                                                    <w:right w:val="none" w:sz="0" w:space="0" w:color="auto"/>
                                                  </w:divBdr>
                                                  <w:divsChild>
                                                    <w:div w:id="1950769248">
                                                      <w:marLeft w:val="0"/>
                                                      <w:marRight w:val="0"/>
                                                      <w:marTop w:val="0"/>
                                                      <w:marBottom w:val="0"/>
                                                      <w:divBdr>
                                                        <w:top w:val="none" w:sz="0" w:space="0" w:color="auto"/>
                                                        <w:left w:val="none" w:sz="0" w:space="0" w:color="auto"/>
                                                        <w:bottom w:val="none" w:sz="0" w:space="0" w:color="auto"/>
                                                        <w:right w:val="none" w:sz="0" w:space="0" w:color="auto"/>
                                                      </w:divBdr>
                                                      <w:divsChild>
                                                        <w:div w:id="624963297">
                                                          <w:marLeft w:val="0"/>
                                                          <w:marRight w:val="0"/>
                                                          <w:marTop w:val="0"/>
                                                          <w:marBottom w:val="390"/>
                                                          <w:divBdr>
                                                            <w:top w:val="none" w:sz="0" w:space="0" w:color="auto"/>
                                                            <w:left w:val="none" w:sz="0" w:space="0" w:color="auto"/>
                                                            <w:bottom w:val="none" w:sz="0" w:space="0" w:color="auto"/>
                                                            <w:right w:val="none" w:sz="0" w:space="0" w:color="auto"/>
                                                          </w:divBdr>
                                                          <w:divsChild>
                                                            <w:div w:id="1626736518">
                                                              <w:marLeft w:val="0"/>
                                                              <w:marRight w:val="0"/>
                                                              <w:marTop w:val="0"/>
                                                              <w:marBottom w:val="0"/>
                                                              <w:divBdr>
                                                                <w:top w:val="none" w:sz="0" w:space="0" w:color="auto"/>
                                                                <w:left w:val="none" w:sz="0" w:space="0" w:color="auto"/>
                                                                <w:bottom w:val="none" w:sz="0" w:space="0" w:color="auto"/>
                                                                <w:right w:val="none" w:sz="0" w:space="0" w:color="auto"/>
                                                              </w:divBdr>
                                                              <w:divsChild>
                                                                <w:div w:id="1301422505">
                                                                  <w:marLeft w:val="0"/>
                                                                  <w:marRight w:val="0"/>
                                                                  <w:marTop w:val="0"/>
                                                                  <w:marBottom w:val="0"/>
                                                                  <w:divBdr>
                                                                    <w:top w:val="none" w:sz="0" w:space="0" w:color="auto"/>
                                                                    <w:left w:val="none" w:sz="0" w:space="0" w:color="auto"/>
                                                                    <w:bottom w:val="none" w:sz="0" w:space="0" w:color="auto"/>
                                                                    <w:right w:val="none" w:sz="0" w:space="0" w:color="auto"/>
                                                                  </w:divBdr>
                                                                  <w:divsChild>
                                                                    <w:div w:id="839201627">
                                                                      <w:marLeft w:val="0"/>
                                                                      <w:marRight w:val="0"/>
                                                                      <w:marTop w:val="0"/>
                                                                      <w:marBottom w:val="0"/>
                                                                      <w:divBdr>
                                                                        <w:top w:val="none" w:sz="0" w:space="0" w:color="auto"/>
                                                                        <w:left w:val="none" w:sz="0" w:space="0" w:color="auto"/>
                                                                        <w:bottom w:val="none" w:sz="0" w:space="0" w:color="auto"/>
                                                                        <w:right w:val="none" w:sz="0" w:space="0" w:color="auto"/>
                                                                      </w:divBdr>
                                                                      <w:divsChild>
                                                                        <w:div w:id="434444378">
                                                                          <w:marLeft w:val="0"/>
                                                                          <w:marRight w:val="0"/>
                                                                          <w:marTop w:val="0"/>
                                                                          <w:marBottom w:val="0"/>
                                                                          <w:divBdr>
                                                                            <w:top w:val="none" w:sz="0" w:space="0" w:color="auto"/>
                                                                            <w:left w:val="none" w:sz="0" w:space="0" w:color="auto"/>
                                                                            <w:bottom w:val="none" w:sz="0" w:space="0" w:color="auto"/>
                                                                            <w:right w:val="none" w:sz="0" w:space="0" w:color="auto"/>
                                                                          </w:divBdr>
                                                                          <w:divsChild>
                                                                            <w:div w:id="1673951348">
                                                                              <w:marLeft w:val="0"/>
                                                                              <w:marRight w:val="0"/>
                                                                              <w:marTop w:val="0"/>
                                                                              <w:marBottom w:val="0"/>
                                                                              <w:divBdr>
                                                                                <w:top w:val="none" w:sz="0" w:space="0" w:color="auto"/>
                                                                                <w:left w:val="none" w:sz="0" w:space="0" w:color="auto"/>
                                                                                <w:bottom w:val="none" w:sz="0" w:space="0" w:color="auto"/>
                                                                                <w:right w:val="none" w:sz="0" w:space="0" w:color="auto"/>
                                                                              </w:divBdr>
                                                                              <w:divsChild>
                                                                                <w:div w:id="907888594">
                                                                                  <w:marLeft w:val="0"/>
                                                                                  <w:marRight w:val="0"/>
                                                                                  <w:marTop w:val="0"/>
                                                                                  <w:marBottom w:val="0"/>
                                                                                  <w:divBdr>
                                                                                    <w:top w:val="none" w:sz="0" w:space="0" w:color="auto"/>
                                                                                    <w:left w:val="none" w:sz="0" w:space="0" w:color="auto"/>
                                                                                    <w:bottom w:val="none" w:sz="0" w:space="0" w:color="auto"/>
                                                                                    <w:right w:val="none" w:sz="0" w:space="0" w:color="auto"/>
                                                                                  </w:divBdr>
                                                                                  <w:divsChild>
                                                                                    <w:div w:id="438457208">
                                                                                      <w:marLeft w:val="0"/>
                                                                                      <w:marRight w:val="0"/>
                                                                                      <w:marTop w:val="0"/>
                                                                                      <w:marBottom w:val="0"/>
                                                                                      <w:divBdr>
                                                                                        <w:top w:val="none" w:sz="0" w:space="0" w:color="auto"/>
                                                                                        <w:left w:val="none" w:sz="0" w:space="0" w:color="auto"/>
                                                                                        <w:bottom w:val="none" w:sz="0" w:space="0" w:color="auto"/>
                                                                                        <w:right w:val="none" w:sz="0" w:space="0" w:color="auto"/>
                                                                                      </w:divBdr>
                                                                                      <w:divsChild>
                                                                                        <w:div w:id="11550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752615">
      <w:bodyDiv w:val="1"/>
      <w:marLeft w:val="0"/>
      <w:marRight w:val="0"/>
      <w:marTop w:val="0"/>
      <w:marBottom w:val="0"/>
      <w:divBdr>
        <w:top w:val="none" w:sz="0" w:space="0" w:color="auto"/>
        <w:left w:val="none" w:sz="0" w:space="0" w:color="auto"/>
        <w:bottom w:val="none" w:sz="0" w:space="0" w:color="auto"/>
        <w:right w:val="none" w:sz="0" w:space="0" w:color="auto"/>
      </w:divBdr>
      <w:divsChild>
        <w:div w:id="922837633">
          <w:marLeft w:val="0"/>
          <w:marRight w:val="0"/>
          <w:marTop w:val="0"/>
          <w:marBottom w:val="0"/>
          <w:divBdr>
            <w:top w:val="none" w:sz="0" w:space="0" w:color="auto"/>
            <w:left w:val="none" w:sz="0" w:space="0" w:color="auto"/>
            <w:bottom w:val="none" w:sz="0" w:space="0" w:color="auto"/>
            <w:right w:val="none" w:sz="0" w:space="0" w:color="auto"/>
          </w:divBdr>
          <w:divsChild>
            <w:div w:id="150872044">
              <w:marLeft w:val="0"/>
              <w:marRight w:val="0"/>
              <w:marTop w:val="0"/>
              <w:marBottom w:val="0"/>
              <w:divBdr>
                <w:top w:val="none" w:sz="0" w:space="0" w:color="auto"/>
                <w:left w:val="none" w:sz="0" w:space="0" w:color="auto"/>
                <w:bottom w:val="none" w:sz="0" w:space="0" w:color="auto"/>
                <w:right w:val="none" w:sz="0" w:space="0" w:color="auto"/>
              </w:divBdr>
              <w:divsChild>
                <w:div w:id="894124243">
                  <w:marLeft w:val="0"/>
                  <w:marRight w:val="0"/>
                  <w:marTop w:val="0"/>
                  <w:marBottom w:val="0"/>
                  <w:divBdr>
                    <w:top w:val="none" w:sz="0" w:space="0" w:color="auto"/>
                    <w:left w:val="none" w:sz="0" w:space="0" w:color="auto"/>
                    <w:bottom w:val="none" w:sz="0" w:space="0" w:color="auto"/>
                    <w:right w:val="none" w:sz="0" w:space="0" w:color="auto"/>
                  </w:divBdr>
                  <w:divsChild>
                    <w:div w:id="955403898">
                      <w:marLeft w:val="0"/>
                      <w:marRight w:val="0"/>
                      <w:marTop w:val="0"/>
                      <w:marBottom w:val="0"/>
                      <w:divBdr>
                        <w:top w:val="none" w:sz="0" w:space="0" w:color="auto"/>
                        <w:left w:val="none" w:sz="0" w:space="0" w:color="auto"/>
                        <w:bottom w:val="none" w:sz="0" w:space="0" w:color="auto"/>
                        <w:right w:val="none" w:sz="0" w:space="0" w:color="auto"/>
                      </w:divBdr>
                      <w:divsChild>
                        <w:div w:id="1599024790">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3102684">
      <w:bodyDiv w:val="1"/>
      <w:marLeft w:val="0"/>
      <w:marRight w:val="0"/>
      <w:marTop w:val="0"/>
      <w:marBottom w:val="0"/>
      <w:divBdr>
        <w:top w:val="none" w:sz="0" w:space="0" w:color="auto"/>
        <w:left w:val="none" w:sz="0" w:space="0" w:color="auto"/>
        <w:bottom w:val="none" w:sz="0" w:space="0" w:color="auto"/>
        <w:right w:val="none" w:sz="0" w:space="0" w:color="auto"/>
      </w:divBdr>
      <w:divsChild>
        <w:div w:id="1234123684">
          <w:marLeft w:val="0"/>
          <w:marRight w:val="0"/>
          <w:marTop w:val="0"/>
          <w:marBottom w:val="0"/>
          <w:divBdr>
            <w:top w:val="none" w:sz="0" w:space="0" w:color="auto"/>
            <w:left w:val="none" w:sz="0" w:space="0" w:color="auto"/>
            <w:bottom w:val="none" w:sz="0" w:space="0" w:color="auto"/>
            <w:right w:val="none" w:sz="0" w:space="0" w:color="auto"/>
          </w:divBdr>
          <w:divsChild>
            <w:div w:id="571426045">
              <w:marLeft w:val="0"/>
              <w:marRight w:val="0"/>
              <w:marTop w:val="0"/>
              <w:marBottom w:val="0"/>
              <w:divBdr>
                <w:top w:val="none" w:sz="0" w:space="0" w:color="auto"/>
                <w:left w:val="none" w:sz="0" w:space="0" w:color="auto"/>
                <w:bottom w:val="none" w:sz="0" w:space="0" w:color="auto"/>
                <w:right w:val="none" w:sz="0" w:space="0" w:color="auto"/>
              </w:divBdr>
              <w:divsChild>
                <w:div w:id="1786584210">
                  <w:marLeft w:val="0"/>
                  <w:marRight w:val="0"/>
                  <w:marTop w:val="0"/>
                  <w:marBottom w:val="0"/>
                  <w:divBdr>
                    <w:top w:val="none" w:sz="0" w:space="0" w:color="auto"/>
                    <w:left w:val="none" w:sz="0" w:space="0" w:color="auto"/>
                    <w:bottom w:val="none" w:sz="0" w:space="0" w:color="auto"/>
                    <w:right w:val="none" w:sz="0" w:space="0" w:color="auto"/>
                  </w:divBdr>
                  <w:divsChild>
                    <w:div w:id="957183928">
                      <w:marLeft w:val="0"/>
                      <w:marRight w:val="0"/>
                      <w:marTop w:val="0"/>
                      <w:marBottom w:val="0"/>
                      <w:divBdr>
                        <w:top w:val="none" w:sz="0" w:space="0" w:color="auto"/>
                        <w:left w:val="none" w:sz="0" w:space="0" w:color="auto"/>
                        <w:bottom w:val="none" w:sz="0" w:space="0" w:color="auto"/>
                        <w:right w:val="none" w:sz="0" w:space="0" w:color="auto"/>
                      </w:divBdr>
                      <w:divsChild>
                        <w:div w:id="1711106424">
                          <w:marLeft w:val="450"/>
                          <w:marRight w:val="450"/>
                          <w:marTop w:val="150"/>
                          <w:marBottom w:val="150"/>
                          <w:divBdr>
                            <w:top w:val="none" w:sz="0" w:space="0" w:color="auto"/>
                            <w:left w:val="none" w:sz="0" w:space="0" w:color="auto"/>
                            <w:bottom w:val="none" w:sz="0" w:space="0" w:color="auto"/>
                            <w:right w:val="none" w:sz="0" w:space="0" w:color="auto"/>
                          </w:divBdr>
                          <w:divsChild>
                            <w:div w:id="136993720">
                              <w:blockQuote w:val="1"/>
                              <w:marLeft w:val="0"/>
                              <w:marRight w:val="0"/>
                              <w:marTop w:val="0"/>
                              <w:marBottom w:val="0"/>
                              <w:divBdr>
                                <w:top w:val="none" w:sz="0" w:space="0" w:color="auto"/>
                                <w:left w:val="none" w:sz="0" w:space="0" w:color="auto"/>
                                <w:bottom w:val="none" w:sz="0" w:space="0" w:color="auto"/>
                                <w:right w:val="none" w:sz="0" w:space="0" w:color="auto"/>
                              </w:divBdr>
                            </w:div>
                            <w:div w:id="93054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835301">
      <w:bodyDiv w:val="1"/>
      <w:marLeft w:val="0"/>
      <w:marRight w:val="0"/>
      <w:marTop w:val="0"/>
      <w:marBottom w:val="0"/>
      <w:divBdr>
        <w:top w:val="none" w:sz="0" w:space="0" w:color="auto"/>
        <w:left w:val="none" w:sz="0" w:space="0" w:color="auto"/>
        <w:bottom w:val="none" w:sz="0" w:space="0" w:color="auto"/>
        <w:right w:val="none" w:sz="0" w:space="0" w:color="auto"/>
      </w:divBdr>
      <w:divsChild>
        <w:div w:id="76482628">
          <w:marLeft w:val="0"/>
          <w:marRight w:val="0"/>
          <w:marTop w:val="0"/>
          <w:marBottom w:val="0"/>
          <w:divBdr>
            <w:top w:val="none" w:sz="0" w:space="0" w:color="auto"/>
            <w:left w:val="none" w:sz="0" w:space="0" w:color="auto"/>
            <w:bottom w:val="none" w:sz="0" w:space="0" w:color="auto"/>
            <w:right w:val="none" w:sz="0" w:space="0" w:color="auto"/>
          </w:divBdr>
          <w:divsChild>
            <w:div w:id="636032555">
              <w:marLeft w:val="0"/>
              <w:marRight w:val="0"/>
              <w:marTop w:val="0"/>
              <w:marBottom w:val="0"/>
              <w:divBdr>
                <w:top w:val="none" w:sz="0" w:space="0" w:color="auto"/>
                <w:left w:val="none" w:sz="0" w:space="0" w:color="auto"/>
                <w:bottom w:val="none" w:sz="0" w:space="0" w:color="auto"/>
                <w:right w:val="none" w:sz="0" w:space="0" w:color="auto"/>
              </w:divBdr>
              <w:divsChild>
                <w:div w:id="843472336">
                  <w:marLeft w:val="0"/>
                  <w:marRight w:val="0"/>
                  <w:marTop w:val="0"/>
                  <w:marBottom w:val="0"/>
                  <w:divBdr>
                    <w:top w:val="none" w:sz="0" w:space="0" w:color="auto"/>
                    <w:left w:val="none" w:sz="0" w:space="0" w:color="auto"/>
                    <w:bottom w:val="none" w:sz="0" w:space="0" w:color="auto"/>
                    <w:right w:val="none" w:sz="0" w:space="0" w:color="auto"/>
                  </w:divBdr>
                  <w:divsChild>
                    <w:div w:id="1235891408">
                      <w:marLeft w:val="0"/>
                      <w:marRight w:val="0"/>
                      <w:marTop w:val="45"/>
                      <w:marBottom w:val="0"/>
                      <w:divBdr>
                        <w:top w:val="none" w:sz="0" w:space="0" w:color="auto"/>
                        <w:left w:val="none" w:sz="0" w:space="0" w:color="auto"/>
                        <w:bottom w:val="none" w:sz="0" w:space="0" w:color="auto"/>
                        <w:right w:val="none" w:sz="0" w:space="0" w:color="auto"/>
                      </w:divBdr>
                      <w:divsChild>
                        <w:div w:id="31930577">
                          <w:marLeft w:val="0"/>
                          <w:marRight w:val="0"/>
                          <w:marTop w:val="0"/>
                          <w:marBottom w:val="0"/>
                          <w:divBdr>
                            <w:top w:val="none" w:sz="0" w:space="0" w:color="auto"/>
                            <w:left w:val="none" w:sz="0" w:space="0" w:color="auto"/>
                            <w:bottom w:val="none" w:sz="0" w:space="0" w:color="auto"/>
                            <w:right w:val="none" w:sz="0" w:space="0" w:color="auto"/>
                          </w:divBdr>
                          <w:divsChild>
                            <w:div w:id="5836688">
                              <w:marLeft w:val="2070"/>
                              <w:marRight w:val="3960"/>
                              <w:marTop w:val="0"/>
                              <w:marBottom w:val="0"/>
                              <w:divBdr>
                                <w:top w:val="none" w:sz="0" w:space="0" w:color="auto"/>
                                <w:left w:val="none" w:sz="0" w:space="0" w:color="auto"/>
                                <w:bottom w:val="none" w:sz="0" w:space="0" w:color="auto"/>
                                <w:right w:val="none" w:sz="0" w:space="0" w:color="auto"/>
                              </w:divBdr>
                              <w:divsChild>
                                <w:div w:id="1703285294">
                                  <w:marLeft w:val="0"/>
                                  <w:marRight w:val="0"/>
                                  <w:marTop w:val="0"/>
                                  <w:marBottom w:val="0"/>
                                  <w:divBdr>
                                    <w:top w:val="none" w:sz="0" w:space="0" w:color="auto"/>
                                    <w:left w:val="none" w:sz="0" w:space="0" w:color="auto"/>
                                    <w:bottom w:val="none" w:sz="0" w:space="0" w:color="auto"/>
                                    <w:right w:val="none" w:sz="0" w:space="0" w:color="auto"/>
                                  </w:divBdr>
                                  <w:divsChild>
                                    <w:div w:id="1586453216">
                                      <w:marLeft w:val="0"/>
                                      <w:marRight w:val="0"/>
                                      <w:marTop w:val="0"/>
                                      <w:marBottom w:val="0"/>
                                      <w:divBdr>
                                        <w:top w:val="none" w:sz="0" w:space="0" w:color="auto"/>
                                        <w:left w:val="none" w:sz="0" w:space="0" w:color="auto"/>
                                        <w:bottom w:val="none" w:sz="0" w:space="0" w:color="auto"/>
                                        <w:right w:val="none" w:sz="0" w:space="0" w:color="auto"/>
                                      </w:divBdr>
                                      <w:divsChild>
                                        <w:div w:id="1290474606">
                                          <w:marLeft w:val="0"/>
                                          <w:marRight w:val="0"/>
                                          <w:marTop w:val="0"/>
                                          <w:marBottom w:val="0"/>
                                          <w:divBdr>
                                            <w:top w:val="none" w:sz="0" w:space="0" w:color="auto"/>
                                            <w:left w:val="none" w:sz="0" w:space="0" w:color="auto"/>
                                            <w:bottom w:val="none" w:sz="0" w:space="0" w:color="auto"/>
                                            <w:right w:val="none" w:sz="0" w:space="0" w:color="auto"/>
                                          </w:divBdr>
                                          <w:divsChild>
                                            <w:div w:id="1018776413">
                                              <w:marLeft w:val="0"/>
                                              <w:marRight w:val="0"/>
                                              <w:marTop w:val="90"/>
                                              <w:marBottom w:val="0"/>
                                              <w:divBdr>
                                                <w:top w:val="none" w:sz="0" w:space="0" w:color="auto"/>
                                                <w:left w:val="none" w:sz="0" w:space="0" w:color="auto"/>
                                                <w:bottom w:val="none" w:sz="0" w:space="0" w:color="auto"/>
                                                <w:right w:val="none" w:sz="0" w:space="0" w:color="auto"/>
                                              </w:divBdr>
                                              <w:divsChild>
                                                <w:div w:id="770391850">
                                                  <w:marLeft w:val="0"/>
                                                  <w:marRight w:val="0"/>
                                                  <w:marTop w:val="0"/>
                                                  <w:marBottom w:val="0"/>
                                                  <w:divBdr>
                                                    <w:top w:val="none" w:sz="0" w:space="0" w:color="auto"/>
                                                    <w:left w:val="none" w:sz="0" w:space="0" w:color="auto"/>
                                                    <w:bottom w:val="none" w:sz="0" w:space="0" w:color="auto"/>
                                                    <w:right w:val="none" w:sz="0" w:space="0" w:color="auto"/>
                                                  </w:divBdr>
                                                  <w:divsChild>
                                                    <w:div w:id="510535550">
                                                      <w:marLeft w:val="0"/>
                                                      <w:marRight w:val="0"/>
                                                      <w:marTop w:val="0"/>
                                                      <w:marBottom w:val="0"/>
                                                      <w:divBdr>
                                                        <w:top w:val="none" w:sz="0" w:space="0" w:color="auto"/>
                                                        <w:left w:val="none" w:sz="0" w:space="0" w:color="auto"/>
                                                        <w:bottom w:val="none" w:sz="0" w:space="0" w:color="auto"/>
                                                        <w:right w:val="none" w:sz="0" w:space="0" w:color="auto"/>
                                                      </w:divBdr>
                                                      <w:divsChild>
                                                        <w:div w:id="1519737399">
                                                          <w:marLeft w:val="0"/>
                                                          <w:marRight w:val="0"/>
                                                          <w:marTop w:val="0"/>
                                                          <w:marBottom w:val="390"/>
                                                          <w:divBdr>
                                                            <w:top w:val="none" w:sz="0" w:space="0" w:color="auto"/>
                                                            <w:left w:val="none" w:sz="0" w:space="0" w:color="auto"/>
                                                            <w:bottom w:val="none" w:sz="0" w:space="0" w:color="auto"/>
                                                            <w:right w:val="none" w:sz="0" w:space="0" w:color="auto"/>
                                                          </w:divBdr>
                                                          <w:divsChild>
                                                            <w:div w:id="2109808941">
                                                              <w:marLeft w:val="0"/>
                                                              <w:marRight w:val="0"/>
                                                              <w:marTop w:val="0"/>
                                                              <w:marBottom w:val="0"/>
                                                              <w:divBdr>
                                                                <w:top w:val="none" w:sz="0" w:space="0" w:color="auto"/>
                                                                <w:left w:val="none" w:sz="0" w:space="0" w:color="auto"/>
                                                                <w:bottom w:val="none" w:sz="0" w:space="0" w:color="auto"/>
                                                                <w:right w:val="none" w:sz="0" w:space="0" w:color="auto"/>
                                                              </w:divBdr>
                                                              <w:divsChild>
                                                                <w:div w:id="100418745">
                                                                  <w:marLeft w:val="0"/>
                                                                  <w:marRight w:val="0"/>
                                                                  <w:marTop w:val="0"/>
                                                                  <w:marBottom w:val="0"/>
                                                                  <w:divBdr>
                                                                    <w:top w:val="none" w:sz="0" w:space="0" w:color="auto"/>
                                                                    <w:left w:val="none" w:sz="0" w:space="0" w:color="auto"/>
                                                                    <w:bottom w:val="none" w:sz="0" w:space="0" w:color="auto"/>
                                                                    <w:right w:val="none" w:sz="0" w:space="0" w:color="auto"/>
                                                                  </w:divBdr>
                                                                  <w:divsChild>
                                                                    <w:div w:id="1149975766">
                                                                      <w:marLeft w:val="0"/>
                                                                      <w:marRight w:val="0"/>
                                                                      <w:marTop w:val="0"/>
                                                                      <w:marBottom w:val="0"/>
                                                                      <w:divBdr>
                                                                        <w:top w:val="none" w:sz="0" w:space="0" w:color="auto"/>
                                                                        <w:left w:val="none" w:sz="0" w:space="0" w:color="auto"/>
                                                                        <w:bottom w:val="none" w:sz="0" w:space="0" w:color="auto"/>
                                                                        <w:right w:val="none" w:sz="0" w:space="0" w:color="auto"/>
                                                                      </w:divBdr>
                                                                      <w:divsChild>
                                                                        <w:div w:id="1891502196">
                                                                          <w:marLeft w:val="0"/>
                                                                          <w:marRight w:val="0"/>
                                                                          <w:marTop w:val="0"/>
                                                                          <w:marBottom w:val="0"/>
                                                                          <w:divBdr>
                                                                            <w:top w:val="none" w:sz="0" w:space="0" w:color="auto"/>
                                                                            <w:left w:val="none" w:sz="0" w:space="0" w:color="auto"/>
                                                                            <w:bottom w:val="none" w:sz="0" w:space="0" w:color="auto"/>
                                                                            <w:right w:val="none" w:sz="0" w:space="0" w:color="auto"/>
                                                                          </w:divBdr>
                                                                          <w:divsChild>
                                                                            <w:div w:id="2033994630">
                                                                              <w:marLeft w:val="0"/>
                                                                              <w:marRight w:val="0"/>
                                                                              <w:marTop w:val="0"/>
                                                                              <w:marBottom w:val="0"/>
                                                                              <w:divBdr>
                                                                                <w:top w:val="none" w:sz="0" w:space="0" w:color="auto"/>
                                                                                <w:left w:val="none" w:sz="0" w:space="0" w:color="auto"/>
                                                                                <w:bottom w:val="none" w:sz="0" w:space="0" w:color="auto"/>
                                                                                <w:right w:val="none" w:sz="0" w:space="0" w:color="auto"/>
                                                                              </w:divBdr>
                                                                              <w:divsChild>
                                                                                <w:div w:id="410086567">
                                                                                  <w:marLeft w:val="0"/>
                                                                                  <w:marRight w:val="0"/>
                                                                                  <w:marTop w:val="0"/>
                                                                                  <w:marBottom w:val="0"/>
                                                                                  <w:divBdr>
                                                                                    <w:top w:val="none" w:sz="0" w:space="0" w:color="auto"/>
                                                                                    <w:left w:val="none" w:sz="0" w:space="0" w:color="auto"/>
                                                                                    <w:bottom w:val="none" w:sz="0" w:space="0" w:color="auto"/>
                                                                                    <w:right w:val="none" w:sz="0" w:space="0" w:color="auto"/>
                                                                                  </w:divBdr>
                                                                                  <w:divsChild>
                                                                                    <w:div w:id="1683583205">
                                                                                      <w:marLeft w:val="0"/>
                                                                                      <w:marRight w:val="0"/>
                                                                                      <w:marTop w:val="0"/>
                                                                                      <w:marBottom w:val="0"/>
                                                                                      <w:divBdr>
                                                                                        <w:top w:val="none" w:sz="0" w:space="0" w:color="auto"/>
                                                                                        <w:left w:val="none" w:sz="0" w:space="0" w:color="auto"/>
                                                                                        <w:bottom w:val="none" w:sz="0" w:space="0" w:color="auto"/>
                                                                                        <w:right w:val="none" w:sz="0" w:space="0" w:color="auto"/>
                                                                                      </w:divBdr>
                                                                                      <w:divsChild>
                                                                                        <w:div w:id="14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769792">
      <w:bodyDiv w:val="1"/>
      <w:marLeft w:val="0"/>
      <w:marRight w:val="0"/>
      <w:marTop w:val="0"/>
      <w:marBottom w:val="0"/>
      <w:divBdr>
        <w:top w:val="none" w:sz="0" w:space="0" w:color="auto"/>
        <w:left w:val="none" w:sz="0" w:space="0" w:color="auto"/>
        <w:bottom w:val="none" w:sz="0" w:space="0" w:color="auto"/>
        <w:right w:val="none" w:sz="0" w:space="0" w:color="auto"/>
      </w:divBdr>
    </w:div>
    <w:div w:id="868419063">
      <w:bodyDiv w:val="1"/>
      <w:marLeft w:val="0"/>
      <w:marRight w:val="0"/>
      <w:marTop w:val="0"/>
      <w:marBottom w:val="0"/>
      <w:divBdr>
        <w:top w:val="none" w:sz="0" w:space="0" w:color="auto"/>
        <w:left w:val="none" w:sz="0" w:space="0" w:color="auto"/>
        <w:bottom w:val="none" w:sz="0" w:space="0" w:color="auto"/>
        <w:right w:val="none" w:sz="0" w:space="0" w:color="auto"/>
      </w:divBdr>
      <w:divsChild>
        <w:div w:id="2018539460">
          <w:marLeft w:val="0"/>
          <w:marRight w:val="0"/>
          <w:marTop w:val="0"/>
          <w:marBottom w:val="0"/>
          <w:divBdr>
            <w:top w:val="none" w:sz="0" w:space="0" w:color="auto"/>
            <w:left w:val="none" w:sz="0" w:space="0" w:color="auto"/>
            <w:bottom w:val="none" w:sz="0" w:space="0" w:color="auto"/>
            <w:right w:val="none" w:sz="0" w:space="0" w:color="auto"/>
          </w:divBdr>
          <w:divsChild>
            <w:div w:id="107086801">
              <w:marLeft w:val="0"/>
              <w:marRight w:val="0"/>
              <w:marTop w:val="0"/>
              <w:marBottom w:val="0"/>
              <w:divBdr>
                <w:top w:val="none" w:sz="0" w:space="0" w:color="auto"/>
                <w:left w:val="none" w:sz="0" w:space="0" w:color="auto"/>
                <w:bottom w:val="none" w:sz="0" w:space="0" w:color="auto"/>
                <w:right w:val="none" w:sz="0" w:space="0" w:color="auto"/>
              </w:divBdr>
              <w:divsChild>
                <w:div w:id="688873909">
                  <w:marLeft w:val="0"/>
                  <w:marRight w:val="0"/>
                  <w:marTop w:val="0"/>
                  <w:marBottom w:val="0"/>
                  <w:divBdr>
                    <w:top w:val="none" w:sz="0" w:space="0" w:color="auto"/>
                    <w:left w:val="none" w:sz="0" w:space="0" w:color="auto"/>
                    <w:bottom w:val="none" w:sz="0" w:space="0" w:color="auto"/>
                    <w:right w:val="none" w:sz="0" w:space="0" w:color="auto"/>
                  </w:divBdr>
                  <w:divsChild>
                    <w:div w:id="715273077">
                      <w:marLeft w:val="0"/>
                      <w:marRight w:val="0"/>
                      <w:marTop w:val="45"/>
                      <w:marBottom w:val="0"/>
                      <w:divBdr>
                        <w:top w:val="none" w:sz="0" w:space="0" w:color="auto"/>
                        <w:left w:val="none" w:sz="0" w:space="0" w:color="auto"/>
                        <w:bottom w:val="none" w:sz="0" w:space="0" w:color="auto"/>
                        <w:right w:val="none" w:sz="0" w:space="0" w:color="auto"/>
                      </w:divBdr>
                      <w:divsChild>
                        <w:div w:id="1488859868">
                          <w:marLeft w:val="0"/>
                          <w:marRight w:val="0"/>
                          <w:marTop w:val="0"/>
                          <w:marBottom w:val="0"/>
                          <w:divBdr>
                            <w:top w:val="none" w:sz="0" w:space="0" w:color="auto"/>
                            <w:left w:val="none" w:sz="0" w:space="0" w:color="auto"/>
                            <w:bottom w:val="none" w:sz="0" w:space="0" w:color="auto"/>
                            <w:right w:val="none" w:sz="0" w:space="0" w:color="auto"/>
                          </w:divBdr>
                          <w:divsChild>
                            <w:div w:id="1616717892">
                              <w:marLeft w:val="2070"/>
                              <w:marRight w:val="3960"/>
                              <w:marTop w:val="0"/>
                              <w:marBottom w:val="0"/>
                              <w:divBdr>
                                <w:top w:val="none" w:sz="0" w:space="0" w:color="auto"/>
                                <w:left w:val="none" w:sz="0" w:space="0" w:color="auto"/>
                                <w:bottom w:val="none" w:sz="0" w:space="0" w:color="auto"/>
                                <w:right w:val="none" w:sz="0" w:space="0" w:color="auto"/>
                              </w:divBdr>
                              <w:divsChild>
                                <w:div w:id="1788305067">
                                  <w:marLeft w:val="0"/>
                                  <w:marRight w:val="0"/>
                                  <w:marTop w:val="0"/>
                                  <w:marBottom w:val="0"/>
                                  <w:divBdr>
                                    <w:top w:val="none" w:sz="0" w:space="0" w:color="auto"/>
                                    <w:left w:val="none" w:sz="0" w:space="0" w:color="auto"/>
                                    <w:bottom w:val="none" w:sz="0" w:space="0" w:color="auto"/>
                                    <w:right w:val="none" w:sz="0" w:space="0" w:color="auto"/>
                                  </w:divBdr>
                                  <w:divsChild>
                                    <w:div w:id="1661613693">
                                      <w:marLeft w:val="0"/>
                                      <w:marRight w:val="0"/>
                                      <w:marTop w:val="0"/>
                                      <w:marBottom w:val="0"/>
                                      <w:divBdr>
                                        <w:top w:val="none" w:sz="0" w:space="0" w:color="auto"/>
                                        <w:left w:val="none" w:sz="0" w:space="0" w:color="auto"/>
                                        <w:bottom w:val="none" w:sz="0" w:space="0" w:color="auto"/>
                                        <w:right w:val="none" w:sz="0" w:space="0" w:color="auto"/>
                                      </w:divBdr>
                                      <w:divsChild>
                                        <w:div w:id="1826699027">
                                          <w:marLeft w:val="0"/>
                                          <w:marRight w:val="0"/>
                                          <w:marTop w:val="0"/>
                                          <w:marBottom w:val="0"/>
                                          <w:divBdr>
                                            <w:top w:val="none" w:sz="0" w:space="0" w:color="auto"/>
                                            <w:left w:val="none" w:sz="0" w:space="0" w:color="auto"/>
                                            <w:bottom w:val="none" w:sz="0" w:space="0" w:color="auto"/>
                                            <w:right w:val="none" w:sz="0" w:space="0" w:color="auto"/>
                                          </w:divBdr>
                                          <w:divsChild>
                                            <w:div w:id="1151364033">
                                              <w:marLeft w:val="0"/>
                                              <w:marRight w:val="0"/>
                                              <w:marTop w:val="90"/>
                                              <w:marBottom w:val="0"/>
                                              <w:divBdr>
                                                <w:top w:val="none" w:sz="0" w:space="0" w:color="auto"/>
                                                <w:left w:val="none" w:sz="0" w:space="0" w:color="auto"/>
                                                <w:bottom w:val="none" w:sz="0" w:space="0" w:color="auto"/>
                                                <w:right w:val="none" w:sz="0" w:space="0" w:color="auto"/>
                                              </w:divBdr>
                                              <w:divsChild>
                                                <w:div w:id="1385371351">
                                                  <w:marLeft w:val="0"/>
                                                  <w:marRight w:val="0"/>
                                                  <w:marTop w:val="0"/>
                                                  <w:marBottom w:val="0"/>
                                                  <w:divBdr>
                                                    <w:top w:val="none" w:sz="0" w:space="0" w:color="auto"/>
                                                    <w:left w:val="none" w:sz="0" w:space="0" w:color="auto"/>
                                                    <w:bottom w:val="none" w:sz="0" w:space="0" w:color="auto"/>
                                                    <w:right w:val="none" w:sz="0" w:space="0" w:color="auto"/>
                                                  </w:divBdr>
                                                  <w:divsChild>
                                                    <w:div w:id="801385954">
                                                      <w:marLeft w:val="0"/>
                                                      <w:marRight w:val="0"/>
                                                      <w:marTop w:val="0"/>
                                                      <w:marBottom w:val="0"/>
                                                      <w:divBdr>
                                                        <w:top w:val="none" w:sz="0" w:space="0" w:color="auto"/>
                                                        <w:left w:val="none" w:sz="0" w:space="0" w:color="auto"/>
                                                        <w:bottom w:val="none" w:sz="0" w:space="0" w:color="auto"/>
                                                        <w:right w:val="none" w:sz="0" w:space="0" w:color="auto"/>
                                                      </w:divBdr>
                                                      <w:divsChild>
                                                        <w:div w:id="505944310">
                                                          <w:marLeft w:val="0"/>
                                                          <w:marRight w:val="0"/>
                                                          <w:marTop w:val="0"/>
                                                          <w:marBottom w:val="39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869798204">
                                                                  <w:marLeft w:val="0"/>
                                                                  <w:marRight w:val="0"/>
                                                                  <w:marTop w:val="0"/>
                                                                  <w:marBottom w:val="0"/>
                                                                  <w:divBdr>
                                                                    <w:top w:val="none" w:sz="0" w:space="0" w:color="auto"/>
                                                                    <w:left w:val="none" w:sz="0" w:space="0" w:color="auto"/>
                                                                    <w:bottom w:val="none" w:sz="0" w:space="0" w:color="auto"/>
                                                                    <w:right w:val="none" w:sz="0" w:space="0" w:color="auto"/>
                                                                  </w:divBdr>
                                                                  <w:divsChild>
                                                                    <w:div w:id="173299693">
                                                                      <w:marLeft w:val="0"/>
                                                                      <w:marRight w:val="0"/>
                                                                      <w:marTop w:val="0"/>
                                                                      <w:marBottom w:val="0"/>
                                                                      <w:divBdr>
                                                                        <w:top w:val="none" w:sz="0" w:space="0" w:color="auto"/>
                                                                        <w:left w:val="none" w:sz="0" w:space="0" w:color="auto"/>
                                                                        <w:bottom w:val="none" w:sz="0" w:space="0" w:color="auto"/>
                                                                        <w:right w:val="none" w:sz="0" w:space="0" w:color="auto"/>
                                                                      </w:divBdr>
                                                                      <w:divsChild>
                                                                        <w:div w:id="134035457">
                                                                          <w:marLeft w:val="0"/>
                                                                          <w:marRight w:val="0"/>
                                                                          <w:marTop w:val="0"/>
                                                                          <w:marBottom w:val="0"/>
                                                                          <w:divBdr>
                                                                            <w:top w:val="none" w:sz="0" w:space="0" w:color="auto"/>
                                                                            <w:left w:val="none" w:sz="0" w:space="0" w:color="auto"/>
                                                                            <w:bottom w:val="none" w:sz="0" w:space="0" w:color="auto"/>
                                                                            <w:right w:val="none" w:sz="0" w:space="0" w:color="auto"/>
                                                                          </w:divBdr>
                                                                          <w:divsChild>
                                                                            <w:div w:id="1942255494">
                                                                              <w:marLeft w:val="0"/>
                                                                              <w:marRight w:val="0"/>
                                                                              <w:marTop w:val="0"/>
                                                                              <w:marBottom w:val="0"/>
                                                                              <w:divBdr>
                                                                                <w:top w:val="none" w:sz="0" w:space="0" w:color="auto"/>
                                                                                <w:left w:val="none" w:sz="0" w:space="0" w:color="auto"/>
                                                                                <w:bottom w:val="none" w:sz="0" w:space="0" w:color="auto"/>
                                                                                <w:right w:val="none" w:sz="0" w:space="0" w:color="auto"/>
                                                                              </w:divBdr>
                                                                              <w:divsChild>
                                                                                <w:div w:id="813136504">
                                                                                  <w:marLeft w:val="0"/>
                                                                                  <w:marRight w:val="0"/>
                                                                                  <w:marTop w:val="0"/>
                                                                                  <w:marBottom w:val="0"/>
                                                                                  <w:divBdr>
                                                                                    <w:top w:val="none" w:sz="0" w:space="0" w:color="auto"/>
                                                                                    <w:left w:val="none" w:sz="0" w:space="0" w:color="auto"/>
                                                                                    <w:bottom w:val="none" w:sz="0" w:space="0" w:color="auto"/>
                                                                                    <w:right w:val="none" w:sz="0" w:space="0" w:color="auto"/>
                                                                                  </w:divBdr>
                                                                                  <w:divsChild>
                                                                                    <w:div w:id="1691761606">
                                                                                      <w:marLeft w:val="0"/>
                                                                                      <w:marRight w:val="0"/>
                                                                                      <w:marTop w:val="0"/>
                                                                                      <w:marBottom w:val="0"/>
                                                                                      <w:divBdr>
                                                                                        <w:top w:val="none" w:sz="0" w:space="0" w:color="auto"/>
                                                                                        <w:left w:val="none" w:sz="0" w:space="0" w:color="auto"/>
                                                                                        <w:bottom w:val="none" w:sz="0" w:space="0" w:color="auto"/>
                                                                                        <w:right w:val="none" w:sz="0" w:space="0" w:color="auto"/>
                                                                                      </w:divBdr>
                                                                                      <w:divsChild>
                                                                                        <w:div w:id="12039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495587">
      <w:bodyDiv w:val="1"/>
      <w:marLeft w:val="0"/>
      <w:marRight w:val="0"/>
      <w:marTop w:val="0"/>
      <w:marBottom w:val="0"/>
      <w:divBdr>
        <w:top w:val="none" w:sz="0" w:space="0" w:color="auto"/>
        <w:left w:val="none" w:sz="0" w:space="0" w:color="auto"/>
        <w:bottom w:val="none" w:sz="0" w:space="0" w:color="auto"/>
        <w:right w:val="none" w:sz="0" w:space="0" w:color="auto"/>
      </w:divBdr>
    </w:div>
    <w:div w:id="1148668890">
      <w:bodyDiv w:val="1"/>
      <w:marLeft w:val="0"/>
      <w:marRight w:val="0"/>
      <w:marTop w:val="0"/>
      <w:marBottom w:val="0"/>
      <w:divBdr>
        <w:top w:val="none" w:sz="0" w:space="0" w:color="auto"/>
        <w:left w:val="none" w:sz="0" w:space="0" w:color="auto"/>
        <w:bottom w:val="none" w:sz="0" w:space="0" w:color="auto"/>
        <w:right w:val="none" w:sz="0" w:space="0" w:color="auto"/>
      </w:divBdr>
    </w:div>
    <w:div w:id="1207371165">
      <w:bodyDiv w:val="1"/>
      <w:marLeft w:val="0"/>
      <w:marRight w:val="0"/>
      <w:marTop w:val="0"/>
      <w:marBottom w:val="0"/>
      <w:divBdr>
        <w:top w:val="none" w:sz="0" w:space="0" w:color="auto"/>
        <w:left w:val="none" w:sz="0" w:space="0" w:color="auto"/>
        <w:bottom w:val="none" w:sz="0" w:space="0" w:color="auto"/>
        <w:right w:val="none" w:sz="0" w:space="0" w:color="auto"/>
      </w:divBdr>
      <w:divsChild>
        <w:div w:id="1884633220">
          <w:marLeft w:val="0"/>
          <w:marRight w:val="0"/>
          <w:marTop w:val="0"/>
          <w:marBottom w:val="0"/>
          <w:divBdr>
            <w:top w:val="none" w:sz="0" w:space="0" w:color="auto"/>
            <w:left w:val="none" w:sz="0" w:space="0" w:color="auto"/>
            <w:bottom w:val="none" w:sz="0" w:space="0" w:color="auto"/>
            <w:right w:val="none" w:sz="0" w:space="0" w:color="auto"/>
          </w:divBdr>
          <w:divsChild>
            <w:div w:id="2017417108">
              <w:marLeft w:val="0"/>
              <w:marRight w:val="0"/>
              <w:marTop w:val="0"/>
              <w:marBottom w:val="0"/>
              <w:divBdr>
                <w:top w:val="none" w:sz="0" w:space="0" w:color="auto"/>
                <w:left w:val="none" w:sz="0" w:space="0" w:color="auto"/>
                <w:bottom w:val="none" w:sz="0" w:space="0" w:color="auto"/>
                <w:right w:val="none" w:sz="0" w:space="0" w:color="auto"/>
              </w:divBdr>
              <w:divsChild>
                <w:div w:id="37704109">
                  <w:marLeft w:val="0"/>
                  <w:marRight w:val="0"/>
                  <w:marTop w:val="0"/>
                  <w:marBottom w:val="0"/>
                  <w:divBdr>
                    <w:top w:val="none" w:sz="0" w:space="0" w:color="auto"/>
                    <w:left w:val="none" w:sz="0" w:space="0" w:color="auto"/>
                    <w:bottom w:val="none" w:sz="0" w:space="0" w:color="auto"/>
                    <w:right w:val="none" w:sz="0" w:space="0" w:color="auto"/>
                  </w:divBdr>
                  <w:divsChild>
                    <w:div w:id="1043097227">
                      <w:marLeft w:val="0"/>
                      <w:marRight w:val="0"/>
                      <w:marTop w:val="45"/>
                      <w:marBottom w:val="0"/>
                      <w:divBdr>
                        <w:top w:val="none" w:sz="0" w:space="0" w:color="auto"/>
                        <w:left w:val="none" w:sz="0" w:space="0" w:color="auto"/>
                        <w:bottom w:val="none" w:sz="0" w:space="0" w:color="auto"/>
                        <w:right w:val="none" w:sz="0" w:space="0" w:color="auto"/>
                      </w:divBdr>
                      <w:divsChild>
                        <w:div w:id="827748144">
                          <w:marLeft w:val="0"/>
                          <w:marRight w:val="0"/>
                          <w:marTop w:val="0"/>
                          <w:marBottom w:val="0"/>
                          <w:divBdr>
                            <w:top w:val="none" w:sz="0" w:space="0" w:color="auto"/>
                            <w:left w:val="none" w:sz="0" w:space="0" w:color="auto"/>
                            <w:bottom w:val="none" w:sz="0" w:space="0" w:color="auto"/>
                            <w:right w:val="none" w:sz="0" w:space="0" w:color="auto"/>
                          </w:divBdr>
                          <w:divsChild>
                            <w:div w:id="433324974">
                              <w:marLeft w:val="2070"/>
                              <w:marRight w:val="3960"/>
                              <w:marTop w:val="0"/>
                              <w:marBottom w:val="0"/>
                              <w:divBdr>
                                <w:top w:val="none" w:sz="0" w:space="0" w:color="auto"/>
                                <w:left w:val="none" w:sz="0" w:space="0" w:color="auto"/>
                                <w:bottom w:val="none" w:sz="0" w:space="0" w:color="auto"/>
                                <w:right w:val="none" w:sz="0" w:space="0" w:color="auto"/>
                              </w:divBdr>
                              <w:divsChild>
                                <w:div w:id="122163438">
                                  <w:marLeft w:val="0"/>
                                  <w:marRight w:val="0"/>
                                  <w:marTop w:val="0"/>
                                  <w:marBottom w:val="0"/>
                                  <w:divBdr>
                                    <w:top w:val="none" w:sz="0" w:space="0" w:color="auto"/>
                                    <w:left w:val="none" w:sz="0" w:space="0" w:color="auto"/>
                                    <w:bottom w:val="none" w:sz="0" w:space="0" w:color="auto"/>
                                    <w:right w:val="none" w:sz="0" w:space="0" w:color="auto"/>
                                  </w:divBdr>
                                  <w:divsChild>
                                    <w:div w:id="1851333654">
                                      <w:marLeft w:val="0"/>
                                      <w:marRight w:val="0"/>
                                      <w:marTop w:val="0"/>
                                      <w:marBottom w:val="0"/>
                                      <w:divBdr>
                                        <w:top w:val="none" w:sz="0" w:space="0" w:color="auto"/>
                                        <w:left w:val="none" w:sz="0" w:space="0" w:color="auto"/>
                                        <w:bottom w:val="none" w:sz="0" w:space="0" w:color="auto"/>
                                        <w:right w:val="none" w:sz="0" w:space="0" w:color="auto"/>
                                      </w:divBdr>
                                      <w:divsChild>
                                        <w:div w:id="145359551">
                                          <w:marLeft w:val="0"/>
                                          <w:marRight w:val="0"/>
                                          <w:marTop w:val="0"/>
                                          <w:marBottom w:val="0"/>
                                          <w:divBdr>
                                            <w:top w:val="none" w:sz="0" w:space="0" w:color="auto"/>
                                            <w:left w:val="none" w:sz="0" w:space="0" w:color="auto"/>
                                            <w:bottom w:val="none" w:sz="0" w:space="0" w:color="auto"/>
                                            <w:right w:val="none" w:sz="0" w:space="0" w:color="auto"/>
                                          </w:divBdr>
                                          <w:divsChild>
                                            <w:div w:id="1611738806">
                                              <w:marLeft w:val="0"/>
                                              <w:marRight w:val="0"/>
                                              <w:marTop w:val="90"/>
                                              <w:marBottom w:val="0"/>
                                              <w:divBdr>
                                                <w:top w:val="none" w:sz="0" w:space="0" w:color="auto"/>
                                                <w:left w:val="none" w:sz="0" w:space="0" w:color="auto"/>
                                                <w:bottom w:val="none" w:sz="0" w:space="0" w:color="auto"/>
                                                <w:right w:val="none" w:sz="0" w:space="0" w:color="auto"/>
                                              </w:divBdr>
                                              <w:divsChild>
                                                <w:div w:id="967469056">
                                                  <w:marLeft w:val="0"/>
                                                  <w:marRight w:val="0"/>
                                                  <w:marTop w:val="0"/>
                                                  <w:marBottom w:val="0"/>
                                                  <w:divBdr>
                                                    <w:top w:val="none" w:sz="0" w:space="0" w:color="auto"/>
                                                    <w:left w:val="none" w:sz="0" w:space="0" w:color="auto"/>
                                                    <w:bottom w:val="none" w:sz="0" w:space="0" w:color="auto"/>
                                                    <w:right w:val="none" w:sz="0" w:space="0" w:color="auto"/>
                                                  </w:divBdr>
                                                  <w:divsChild>
                                                    <w:div w:id="1067145227">
                                                      <w:marLeft w:val="0"/>
                                                      <w:marRight w:val="0"/>
                                                      <w:marTop w:val="0"/>
                                                      <w:marBottom w:val="0"/>
                                                      <w:divBdr>
                                                        <w:top w:val="none" w:sz="0" w:space="0" w:color="auto"/>
                                                        <w:left w:val="none" w:sz="0" w:space="0" w:color="auto"/>
                                                        <w:bottom w:val="none" w:sz="0" w:space="0" w:color="auto"/>
                                                        <w:right w:val="none" w:sz="0" w:space="0" w:color="auto"/>
                                                      </w:divBdr>
                                                      <w:divsChild>
                                                        <w:div w:id="1527327725">
                                                          <w:marLeft w:val="0"/>
                                                          <w:marRight w:val="0"/>
                                                          <w:marTop w:val="0"/>
                                                          <w:marBottom w:val="390"/>
                                                          <w:divBdr>
                                                            <w:top w:val="none" w:sz="0" w:space="0" w:color="auto"/>
                                                            <w:left w:val="none" w:sz="0" w:space="0" w:color="auto"/>
                                                            <w:bottom w:val="none" w:sz="0" w:space="0" w:color="auto"/>
                                                            <w:right w:val="none" w:sz="0" w:space="0" w:color="auto"/>
                                                          </w:divBdr>
                                                          <w:divsChild>
                                                            <w:div w:id="1492059819">
                                                              <w:marLeft w:val="0"/>
                                                              <w:marRight w:val="0"/>
                                                              <w:marTop w:val="0"/>
                                                              <w:marBottom w:val="0"/>
                                                              <w:divBdr>
                                                                <w:top w:val="none" w:sz="0" w:space="0" w:color="auto"/>
                                                                <w:left w:val="none" w:sz="0" w:space="0" w:color="auto"/>
                                                                <w:bottom w:val="none" w:sz="0" w:space="0" w:color="auto"/>
                                                                <w:right w:val="none" w:sz="0" w:space="0" w:color="auto"/>
                                                              </w:divBdr>
                                                              <w:divsChild>
                                                                <w:div w:id="551428988">
                                                                  <w:marLeft w:val="0"/>
                                                                  <w:marRight w:val="0"/>
                                                                  <w:marTop w:val="0"/>
                                                                  <w:marBottom w:val="0"/>
                                                                  <w:divBdr>
                                                                    <w:top w:val="none" w:sz="0" w:space="0" w:color="auto"/>
                                                                    <w:left w:val="none" w:sz="0" w:space="0" w:color="auto"/>
                                                                    <w:bottom w:val="none" w:sz="0" w:space="0" w:color="auto"/>
                                                                    <w:right w:val="none" w:sz="0" w:space="0" w:color="auto"/>
                                                                  </w:divBdr>
                                                                  <w:divsChild>
                                                                    <w:div w:id="1174151281">
                                                                      <w:marLeft w:val="0"/>
                                                                      <w:marRight w:val="0"/>
                                                                      <w:marTop w:val="0"/>
                                                                      <w:marBottom w:val="0"/>
                                                                      <w:divBdr>
                                                                        <w:top w:val="none" w:sz="0" w:space="0" w:color="auto"/>
                                                                        <w:left w:val="none" w:sz="0" w:space="0" w:color="auto"/>
                                                                        <w:bottom w:val="none" w:sz="0" w:space="0" w:color="auto"/>
                                                                        <w:right w:val="none" w:sz="0" w:space="0" w:color="auto"/>
                                                                      </w:divBdr>
                                                                      <w:divsChild>
                                                                        <w:div w:id="31421860">
                                                                          <w:marLeft w:val="0"/>
                                                                          <w:marRight w:val="0"/>
                                                                          <w:marTop w:val="0"/>
                                                                          <w:marBottom w:val="0"/>
                                                                          <w:divBdr>
                                                                            <w:top w:val="none" w:sz="0" w:space="0" w:color="auto"/>
                                                                            <w:left w:val="none" w:sz="0" w:space="0" w:color="auto"/>
                                                                            <w:bottom w:val="none" w:sz="0" w:space="0" w:color="auto"/>
                                                                            <w:right w:val="none" w:sz="0" w:space="0" w:color="auto"/>
                                                                          </w:divBdr>
                                                                          <w:divsChild>
                                                                            <w:div w:id="535655642">
                                                                              <w:marLeft w:val="0"/>
                                                                              <w:marRight w:val="0"/>
                                                                              <w:marTop w:val="0"/>
                                                                              <w:marBottom w:val="0"/>
                                                                              <w:divBdr>
                                                                                <w:top w:val="none" w:sz="0" w:space="0" w:color="auto"/>
                                                                                <w:left w:val="none" w:sz="0" w:space="0" w:color="auto"/>
                                                                                <w:bottom w:val="none" w:sz="0" w:space="0" w:color="auto"/>
                                                                                <w:right w:val="none" w:sz="0" w:space="0" w:color="auto"/>
                                                                              </w:divBdr>
                                                                              <w:divsChild>
                                                                                <w:div w:id="228272916">
                                                                                  <w:marLeft w:val="0"/>
                                                                                  <w:marRight w:val="0"/>
                                                                                  <w:marTop w:val="0"/>
                                                                                  <w:marBottom w:val="0"/>
                                                                                  <w:divBdr>
                                                                                    <w:top w:val="none" w:sz="0" w:space="0" w:color="auto"/>
                                                                                    <w:left w:val="none" w:sz="0" w:space="0" w:color="auto"/>
                                                                                    <w:bottom w:val="none" w:sz="0" w:space="0" w:color="auto"/>
                                                                                    <w:right w:val="none" w:sz="0" w:space="0" w:color="auto"/>
                                                                                  </w:divBdr>
                                                                                  <w:divsChild>
                                                                                    <w:div w:id="472018078">
                                                                                      <w:marLeft w:val="0"/>
                                                                                      <w:marRight w:val="0"/>
                                                                                      <w:marTop w:val="0"/>
                                                                                      <w:marBottom w:val="0"/>
                                                                                      <w:divBdr>
                                                                                        <w:top w:val="none" w:sz="0" w:space="0" w:color="auto"/>
                                                                                        <w:left w:val="none" w:sz="0" w:space="0" w:color="auto"/>
                                                                                        <w:bottom w:val="none" w:sz="0" w:space="0" w:color="auto"/>
                                                                                        <w:right w:val="none" w:sz="0" w:space="0" w:color="auto"/>
                                                                                      </w:divBdr>
                                                                                      <w:divsChild>
                                                                                        <w:div w:id="416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27784">
      <w:bodyDiv w:val="1"/>
      <w:marLeft w:val="0"/>
      <w:marRight w:val="0"/>
      <w:marTop w:val="0"/>
      <w:marBottom w:val="0"/>
      <w:divBdr>
        <w:top w:val="none" w:sz="0" w:space="0" w:color="auto"/>
        <w:left w:val="none" w:sz="0" w:space="0" w:color="auto"/>
        <w:bottom w:val="none" w:sz="0" w:space="0" w:color="auto"/>
        <w:right w:val="none" w:sz="0" w:space="0" w:color="auto"/>
      </w:divBdr>
      <w:divsChild>
        <w:div w:id="1979912692">
          <w:marLeft w:val="0"/>
          <w:marRight w:val="0"/>
          <w:marTop w:val="0"/>
          <w:marBottom w:val="0"/>
          <w:divBdr>
            <w:top w:val="none" w:sz="0" w:space="0" w:color="auto"/>
            <w:left w:val="none" w:sz="0" w:space="0" w:color="auto"/>
            <w:bottom w:val="none" w:sz="0" w:space="0" w:color="auto"/>
            <w:right w:val="none" w:sz="0" w:space="0" w:color="auto"/>
          </w:divBdr>
          <w:divsChild>
            <w:div w:id="885531980">
              <w:marLeft w:val="0"/>
              <w:marRight w:val="0"/>
              <w:marTop w:val="0"/>
              <w:marBottom w:val="0"/>
              <w:divBdr>
                <w:top w:val="none" w:sz="0" w:space="0" w:color="auto"/>
                <w:left w:val="none" w:sz="0" w:space="0" w:color="auto"/>
                <w:bottom w:val="none" w:sz="0" w:space="0" w:color="auto"/>
                <w:right w:val="none" w:sz="0" w:space="0" w:color="auto"/>
              </w:divBdr>
              <w:divsChild>
                <w:div w:id="539905167">
                  <w:marLeft w:val="0"/>
                  <w:marRight w:val="0"/>
                  <w:marTop w:val="0"/>
                  <w:marBottom w:val="0"/>
                  <w:divBdr>
                    <w:top w:val="none" w:sz="0" w:space="0" w:color="auto"/>
                    <w:left w:val="none" w:sz="0" w:space="0" w:color="auto"/>
                    <w:bottom w:val="none" w:sz="0" w:space="0" w:color="auto"/>
                    <w:right w:val="none" w:sz="0" w:space="0" w:color="auto"/>
                  </w:divBdr>
                  <w:divsChild>
                    <w:div w:id="403340865">
                      <w:marLeft w:val="0"/>
                      <w:marRight w:val="0"/>
                      <w:marTop w:val="0"/>
                      <w:marBottom w:val="0"/>
                      <w:divBdr>
                        <w:top w:val="none" w:sz="0" w:space="0" w:color="auto"/>
                        <w:left w:val="none" w:sz="0" w:space="0" w:color="auto"/>
                        <w:bottom w:val="none" w:sz="0" w:space="0" w:color="auto"/>
                        <w:right w:val="none" w:sz="0" w:space="0" w:color="auto"/>
                      </w:divBdr>
                      <w:divsChild>
                        <w:div w:id="122356330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15736795">
      <w:bodyDiv w:val="1"/>
      <w:marLeft w:val="0"/>
      <w:marRight w:val="0"/>
      <w:marTop w:val="0"/>
      <w:marBottom w:val="0"/>
      <w:divBdr>
        <w:top w:val="none" w:sz="0" w:space="0" w:color="auto"/>
        <w:left w:val="none" w:sz="0" w:space="0" w:color="auto"/>
        <w:bottom w:val="none" w:sz="0" w:space="0" w:color="auto"/>
        <w:right w:val="none" w:sz="0" w:space="0" w:color="auto"/>
      </w:divBdr>
    </w:div>
    <w:div w:id="1427727379">
      <w:bodyDiv w:val="1"/>
      <w:marLeft w:val="0"/>
      <w:marRight w:val="0"/>
      <w:marTop w:val="0"/>
      <w:marBottom w:val="0"/>
      <w:divBdr>
        <w:top w:val="none" w:sz="0" w:space="0" w:color="auto"/>
        <w:left w:val="none" w:sz="0" w:space="0" w:color="auto"/>
        <w:bottom w:val="none" w:sz="0" w:space="0" w:color="auto"/>
        <w:right w:val="none" w:sz="0" w:space="0" w:color="auto"/>
      </w:divBdr>
      <w:divsChild>
        <w:div w:id="254942927">
          <w:marLeft w:val="0"/>
          <w:marRight w:val="0"/>
          <w:marTop w:val="0"/>
          <w:marBottom w:val="0"/>
          <w:divBdr>
            <w:top w:val="none" w:sz="0" w:space="0" w:color="auto"/>
            <w:left w:val="none" w:sz="0" w:space="0" w:color="auto"/>
            <w:bottom w:val="none" w:sz="0" w:space="0" w:color="auto"/>
            <w:right w:val="none" w:sz="0" w:space="0" w:color="auto"/>
          </w:divBdr>
          <w:divsChild>
            <w:div w:id="1861579948">
              <w:marLeft w:val="0"/>
              <w:marRight w:val="0"/>
              <w:marTop w:val="0"/>
              <w:marBottom w:val="0"/>
              <w:divBdr>
                <w:top w:val="none" w:sz="0" w:space="0" w:color="auto"/>
                <w:left w:val="none" w:sz="0" w:space="0" w:color="auto"/>
                <w:bottom w:val="none" w:sz="0" w:space="0" w:color="auto"/>
                <w:right w:val="none" w:sz="0" w:space="0" w:color="auto"/>
              </w:divBdr>
              <w:divsChild>
                <w:div w:id="1944067070">
                  <w:marLeft w:val="0"/>
                  <w:marRight w:val="0"/>
                  <w:marTop w:val="0"/>
                  <w:marBottom w:val="0"/>
                  <w:divBdr>
                    <w:top w:val="none" w:sz="0" w:space="0" w:color="auto"/>
                    <w:left w:val="none" w:sz="0" w:space="0" w:color="auto"/>
                    <w:bottom w:val="none" w:sz="0" w:space="0" w:color="auto"/>
                    <w:right w:val="none" w:sz="0" w:space="0" w:color="auto"/>
                  </w:divBdr>
                  <w:divsChild>
                    <w:div w:id="1355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8975">
          <w:marLeft w:val="0"/>
          <w:marRight w:val="0"/>
          <w:marTop w:val="0"/>
          <w:marBottom w:val="0"/>
          <w:divBdr>
            <w:top w:val="none" w:sz="0" w:space="0" w:color="auto"/>
            <w:left w:val="none" w:sz="0" w:space="0" w:color="auto"/>
            <w:bottom w:val="none" w:sz="0" w:space="0" w:color="auto"/>
            <w:right w:val="none" w:sz="0" w:space="0" w:color="auto"/>
          </w:divBdr>
        </w:div>
        <w:div w:id="2007200184">
          <w:marLeft w:val="0"/>
          <w:marRight w:val="0"/>
          <w:marTop w:val="0"/>
          <w:marBottom w:val="0"/>
          <w:divBdr>
            <w:top w:val="none" w:sz="0" w:space="0" w:color="auto"/>
            <w:left w:val="none" w:sz="0" w:space="0" w:color="auto"/>
            <w:bottom w:val="none" w:sz="0" w:space="0" w:color="auto"/>
            <w:right w:val="none" w:sz="0" w:space="0" w:color="auto"/>
          </w:divBdr>
          <w:divsChild>
            <w:div w:id="798690548">
              <w:marLeft w:val="0"/>
              <w:marRight w:val="0"/>
              <w:marTop w:val="0"/>
              <w:marBottom w:val="0"/>
              <w:divBdr>
                <w:top w:val="none" w:sz="0" w:space="0" w:color="auto"/>
                <w:left w:val="none" w:sz="0" w:space="0" w:color="auto"/>
                <w:bottom w:val="none" w:sz="0" w:space="0" w:color="auto"/>
                <w:right w:val="none" w:sz="0" w:space="0" w:color="auto"/>
              </w:divBdr>
              <w:divsChild>
                <w:div w:id="1035304069">
                  <w:marLeft w:val="0"/>
                  <w:marRight w:val="0"/>
                  <w:marTop w:val="0"/>
                  <w:marBottom w:val="0"/>
                  <w:divBdr>
                    <w:top w:val="none" w:sz="0" w:space="0" w:color="auto"/>
                    <w:left w:val="none" w:sz="0" w:space="0" w:color="auto"/>
                    <w:bottom w:val="none" w:sz="0" w:space="0" w:color="auto"/>
                    <w:right w:val="none" w:sz="0" w:space="0" w:color="auto"/>
                  </w:divBdr>
                  <w:divsChild>
                    <w:div w:id="1698576676">
                      <w:marLeft w:val="0"/>
                      <w:marRight w:val="0"/>
                      <w:marTop w:val="0"/>
                      <w:marBottom w:val="0"/>
                      <w:divBdr>
                        <w:top w:val="none" w:sz="0" w:space="0" w:color="auto"/>
                        <w:left w:val="none" w:sz="0" w:space="0" w:color="auto"/>
                        <w:bottom w:val="none" w:sz="0" w:space="0" w:color="auto"/>
                        <w:right w:val="none" w:sz="0" w:space="0" w:color="auto"/>
                      </w:divBdr>
                      <w:divsChild>
                        <w:div w:id="2017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2525">
          <w:marLeft w:val="0"/>
          <w:marRight w:val="0"/>
          <w:marTop w:val="0"/>
          <w:marBottom w:val="0"/>
          <w:divBdr>
            <w:top w:val="none" w:sz="0" w:space="0" w:color="auto"/>
            <w:left w:val="none" w:sz="0" w:space="0" w:color="auto"/>
            <w:bottom w:val="none" w:sz="0" w:space="0" w:color="auto"/>
            <w:right w:val="none" w:sz="0" w:space="0" w:color="auto"/>
          </w:divBdr>
          <w:divsChild>
            <w:div w:id="69886127">
              <w:marLeft w:val="0"/>
              <w:marRight w:val="0"/>
              <w:marTop w:val="0"/>
              <w:marBottom w:val="0"/>
              <w:divBdr>
                <w:top w:val="none" w:sz="0" w:space="0" w:color="auto"/>
                <w:left w:val="none" w:sz="0" w:space="0" w:color="auto"/>
                <w:bottom w:val="none" w:sz="0" w:space="0" w:color="auto"/>
                <w:right w:val="none" w:sz="0" w:space="0" w:color="auto"/>
              </w:divBdr>
              <w:divsChild>
                <w:div w:id="1924869804">
                  <w:marLeft w:val="0"/>
                  <w:marRight w:val="0"/>
                  <w:marTop w:val="0"/>
                  <w:marBottom w:val="0"/>
                  <w:divBdr>
                    <w:top w:val="none" w:sz="0" w:space="0" w:color="auto"/>
                    <w:left w:val="none" w:sz="0" w:space="0" w:color="auto"/>
                    <w:bottom w:val="none" w:sz="0" w:space="0" w:color="auto"/>
                    <w:right w:val="none" w:sz="0" w:space="0" w:color="auto"/>
                  </w:divBdr>
                  <w:divsChild>
                    <w:div w:id="1944192810">
                      <w:marLeft w:val="0"/>
                      <w:marRight w:val="0"/>
                      <w:marTop w:val="0"/>
                      <w:marBottom w:val="0"/>
                      <w:divBdr>
                        <w:top w:val="none" w:sz="0" w:space="0" w:color="auto"/>
                        <w:left w:val="none" w:sz="0" w:space="0" w:color="auto"/>
                        <w:bottom w:val="none" w:sz="0" w:space="0" w:color="auto"/>
                        <w:right w:val="none" w:sz="0" w:space="0" w:color="auto"/>
                      </w:divBdr>
                      <w:divsChild>
                        <w:div w:id="1520125686">
                          <w:marLeft w:val="0"/>
                          <w:marRight w:val="0"/>
                          <w:marTop w:val="0"/>
                          <w:marBottom w:val="0"/>
                          <w:divBdr>
                            <w:top w:val="none" w:sz="0" w:space="0" w:color="auto"/>
                            <w:left w:val="none" w:sz="0" w:space="0" w:color="auto"/>
                            <w:bottom w:val="none" w:sz="0" w:space="0" w:color="auto"/>
                            <w:right w:val="none" w:sz="0" w:space="0" w:color="auto"/>
                          </w:divBdr>
                          <w:divsChild>
                            <w:div w:id="9807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322">
      <w:bodyDiv w:val="1"/>
      <w:marLeft w:val="0"/>
      <w:marRight w:val="0"/>
      <w:marTop w:val="0"/>
      <w:marBottom w:val="0"/>
      <w:divBdr>
        <w:top w:val="none" w:sz="0" w:space="0" w:color="auto"/>
        <w:left w:val="none" w:sz="0" w:space="0" w:color="auto"/>
        <w:bottom w:val="none" w:sz="0" w:space="0" w:color="auto"/>
        <w:right w:val="none" w:sz="0" w:space="0" w:color="auto"/>
      </w:divBdr>
      <w:divsChild>
        <w:div w:id="1286740699">
          <w:marLeft w:val="0"/>
          <w:marRight w:val="0"/>
          <w:marTop w:val="0"/>
          <w:marBottom w:val="0"/>
          <w:divBdr>
            <w:top w:val="none" w:sz="0" w:space="0" w:color="auto"/>
            <w:left w:val="none" w:sz="0" w:space="0" w:color="auto"/>
            <w:bottom w:val="none" w:sz="0" w:space="0" w:color="auto"/>
            <w:right w:val="none" w:sz="0" w:space="0" w:color="auto"/>
          </w:divBdr>
          <w:divsChild>
            <w:div w:id="596330049">
              <w:marLeft w:val="0"/>
              <w:marRight w:val="0"/>
              <w:marTop w:val="0"/>
              <w:marBottom w:val="0"/>
              <w:divBdr>
                <w:top w:val="none" w:sz="0" w:space="0" w:color="auto"/>
                <w:left w:val="none" w:sz="0" w:space="0" w:color="auto"/>
                <w:bottom w:val="none" w:sz="0" w:space="0" w:color="auto"/>
                <w:right w:val="none" w:sz="0" w:space="0" w:color="auto"/>
              </w:divBdr>
              <w:divsChild>
                <w:div w:id="780299516">
                  <w:marLeft w:val="0"/>
                  <w:marRight w:val="0"/>
                  <w:marTop w:val="0"/>
                  <w:marBottom w:val="0"/>
                  <w:divBdr>
                    <w:top w:val="none" w:sz="0" w:space="0" w:color="auto"/>
                    <w:left w:val="none" w:sz="0" w:space="0" w:color="auto"/>
                    <w:bottom w:val="none" w:sz="0" w:space="0" w:color="auto"/>
                    <w:right w:val="none" w:sz="0" w:space="0" w:color="auto"/>
                  </w:divBdr>
                  <w:divsChild>
                    <w:div w:id="1776364328">
                      <w:marLeft w:val="0"/>
                      <w:marRight w:val="0"/>
                      <w:marTop w:val="45"/>
                      <w:marBottom w:val="0"/>
                      <w:divBdr>
                        <w:top w:val="none" w:sz="0" w:space="0" w:color="auto"/>
                        <w:left w:val="none" w:sz="0" w:space="0" w:color="auto"/>
                        <w:bottom w:val="none" w:sz="0" w:space="0" w:color="auto"/>
                        <w:right w:val="none" w:sz="0" w:space="0" w:color="auto"/>
                      </w:divBdr>
                      <w:divsChild>
                        <w:div w:id="1679506649">
                          <w:marLeft w:val="0"/>
                          <w:marRight w:val="0"/>
                          <w:marTop w:val="0"/>
                          <w:marBottom w:val="0"/>
                          <w:divBdr>
                            <w:top w:val="none" w:sz="0" w:space="0" w:color="auto"/>
                            <w:left w:val="none" w:sz="0" w:space="0" w:color="auto"/>
                            <w:bottom w:val="none" w:sz="0" w:space="0" w:color="auto"/>
                            <w:right w:val="none" w:sz="0" w:space="0" w:color="auto"/>
                          </w:divBdr>
                          <w:divsChild>
                            <w:div w:id="774136414">
                              <w:marLeft w:val="2070"/>
                              <w:marRight w:val="3960"/>
                              <w:marTop w:val="0"/>
                              <w:marBottom w:val="0"/>
                              <w:divBdr>
                                <w:top w:val="none" w:sz="0" w:space="0" w:color="auto"/>
                                <w:left w:val="none" w:sz="0" w:space="0" w:color="auto"/>
                                <w:bottom w:val="none" w:sz="0" w:space="0" w:color="auto"/>
                                <w:right w:val="none" w:sz="0" w:space="0" w:color="auto"/>
                              </w:divBdr>
                              <w:divsChild>
                                <w:div w:id="176693682">
                                  <w:marLeft w:val="0"/>
                                  <w:marRight w:val="0"/>
                                  <w:marTop w:val="0"/>
                                  <w:marBottom w:val="0"/>
                                  <w:divBdr>
                                    <w:top w:val="none" w:sz="0" w:space="0" w:color="auto"/>
                                    <w:left w:val="none" w:sz="0" w:space="0" w:color="auto"/>
                                    <w:bottom w:val="none" w:sz="0" w:space="0" w:color="auto"/>
                                    <w:right w:val="none" w:sz="0" w:space="0" w:color="auto"/>
                                  </w:divBdr>
                                  <w:divsChild>
                                    <w:div w:id="2061123845">
                                      <w:marLeft w:val="0"/>
                                      <w:marRight w:val="0"/>
                                      <w:marTop w:val="0"/>
                                      <w:marBottom w:val="0"/>
                                      <w:divBdr>
                                        <w:top w:val="none" w:sz="0" w:space="0" w:color="auto"/>
                                        <w:left w:val="none" w:sz="0" w:space="0" w:color="auto"/>
                                        <w:bottom w:val="none" w:sz="0" w:space="0" w:color="auto"/>
                                        <w:right w:val="none" w:sz="0" w:space="0" w:color="auto"/>
                                      </w:divBdr>
                                      <w:divsChild>
                                        <w:div w:id="1577009403">
                                          <w:marLeft w:val="0"/>
                                          <w:marRight w:val="0"/>
                                          <w:marTop w:val="0"/>
                                          <w:marBottom w:val="0"/>
                                          <w:divBdr>
                                            <w:top w:val="none" w:sz="0" w:space="0" w:color="auto"/>
                                            <w:left w:val="none" w:sz="0" w:space="0" w:color="auto"/>
                                            <w:bottom w:val="none" w:sz="0" w:space="0" w:color="auto"/>
                                            <w:right w:val="none" w:sz="0" w:space="0" w:color="auto"/>
                                          </w:divBdr>
                                          <w:divsChild>
                                            <w:div w:id="361786041">
                                              <w:marLeft w:val="0"/>
                                              <w:marRight w:val="0"/>
                                              <w:marTop w:val="90"/>
                                              <w:marBottom w:val="0"/>
                                              <w:divBdr>
                                                <w:top w:val="none" w:sz="0" w:space="0" w:color="auto"/>
                                                <w:left w:val="none" w:sz="0" w:space="0" w:color="auto"/>
                                                <w:bottom w:val="none" w:sz="0" w:space="0" w:color="auto"/>
                                                <w:right w:val="none" w:sz="0" w:space="0" w:color="auto"/>
                                              </w:divBdr>
                                              <w:divsChild>
                                                <w:div w:id="1485200471">
                                                  <w:marLeft w:val="0"/>
                                                  <w:marRight w:val="0"/>
                                                  <w:marTop w:val="0"/>
                                                  <w:marBottom w:val="0"/>
                                                  <w:divBdr>
                                                    <w:top w:val="none" w:sz="0" w:space="0" w:color="auto"/>
                                                    <w:left w:val="none" w:sz="0" w:space="0" w:color="auto"/>
                                                    <w:bottom w:val="none" w:sz="0" w:space="0" w:color="auto"/>
                                                    <w:right w:val="none" w:sz="0" w:space="0" w:color="auto"/>
                                                  </w:divBdr>
                                                  <w:divsChild>
                                                    <w:div w:id="903687167">
                                                      <w:marLeft w:val="0"/>
                                                      <w:marRight w:val="0"/>
                                                      <w:marTop w:val="0"/>
                                                      <w:marBottom w:val="0"/>
                                                      <w:divBdr>
                                                        <w:top w:val="none" w:sz="0" w:space="0" w:color="auto"/>
                                                        <w:left w:val="none" w:sz="0" w:space="0" w:color="auto"/>
                                                        <w:bottom w:val="none" w:sz="0" w:space="0" w:color="auto"/>
                                                        <w:right w:val="none" w:sz="0" w:space="0" w:color="auto"/>
                                                      </w:divBdr>
                                                      <w:divsChild>
                                                        <w:div w:id="2077589074">
                                                          <w:marLeft w:val="0"/>
                                                          <w:marRight w:val="0"/>
                                                          <w:marTop w:val="0"/>
                                                          <w:marBottom w:val="390"/>
                                                          <w:divBdr>
                                                            <w:top w:val="none" w:sz="0" w:space="0" w:color="auto"/>
                                                            <w:left w:val="none" w:sz="0" w:space="0" w:color="auto"/>
                                                            <w:bottom w:val="none" w:sz="0" w:space="0" w:color="auto"/>
                                                            <w:right w:val="none" w:sz="0" w:space="0" w:color="auto"/>
                                                          </w:divBdr>
                                                          <w:divsChild>
                                                            <w:div w:id="1343118756">
                                                              <w:marLeft w:val="0"/>
                                                              <w:marRight w:val="0"/>
                                                              <w:marTop w:val="0"/>
                                                              <w:marBottom w:val="0"/>
                                                              <w:divBdr>
                                                                <w:top w:val="none" w:sz="0" w:space="0" w:color="auto"/>
                                                                <w:left w:val="none" w:sz="0" w:space="0" w:color="auto"/>
                                                                <w:bottom w:val="none" w:sz="0" w:space="0" w:color="auto"/>
                                                                <w:right w:val="none" w:sz="0" w:space="0" w:color="auto"/>
                                                              </w:divBdr>
                                                              <w:divsChild>
                                                                <w:div w:id="1328904116">
                                                                  <w:marLeft w:val="0"/>
                                                                  <w:marRight w:val="0"/>
                                                                  <w:marTop w:val="0"/>
                                                                  <w:marBottom w:val="0"/>
                                                                  <w:divBdr>
                                                                    <w:top w:val="none" w:sz="0" w:space="0" w:color="auto"/>
                                                                    <w:left w:val="none" w:sz="0" w:space="0" w:color="auto"/>
                                                                    <w:bottom w:val="none" w:sz="0" w:space="0" w:color="auto"/>
                                                                    <w:right w:val="none" w:sz="0" w:space="0" w:color="auto"/>
                                                                  </w:divBdr>
                                                                  <w:divsChild>
                                                                    <w:div w:id="419834842">
                                                                      <w:marLeft w:val="0"/>
                                                                      <w:marRight w:val="0"/>
                                                                      <w:marTop w:val="0"/>
                                                                      <w:marBottom w:val="0"/>
                                                                      <w:divBdr>
                                                                        <w:top w:val="none" w:sz="0" w:space="0" w:color="auto"/>
                                                                        <w:left w:val="none" w:sz="0" w:space="0" w:color="auto"/>
                                                                        <w:bottom w:val="none" w:sz="0" w:space="0" w:color="auto"/>
                                                                        <w:right w:val="none" w:sz="0" w:space="0" w:color="auto"/>
                                                                      </w:divBdr>
                                                                      <w:divsChild>
                                                                        <w:div w:id="225996611">
                                                                          <w:marLeft w:val="0"/>
                                                                          <w:marRight w:val="0"/>
                                                                          <w:marTop w:val="0"/>
                                                                          <w:marBottom w:val="0"/>
                                                                          <w:divBdr>
                                                                            <w:top w:val="none" w:sz="0" w:space="0" w:color="auto"/>
                                                                            <w:left w:val="none" w:sz="0" w:space="0" w:color="auto"/>
                                                                            <w:bottom w:val="none" w:sz="0" w:space="0" w:color="auto"/>
                                                                            <w:right w:val="none" w:sz="0" w:space="0" w:color="auto"/>
                                                                          </w:divBdr>
                                                                          <w:divsChild>
                                                                            <w:div w:id="1933509579">
                                                                              <w:marLeft w:val="0"/>
                                                                              <w:marRight w:val="0"/>
                                                                              <w:marTop w:val="0"/>
                                                                              <w:marBottom w:val="0"/>
                                                                              <w:divBdr>
                                                                                <w:top w:val="none" w:sz="0" w:space="0" w:color="auto"/>
                                                                                <w:left w:val="none" w:sz="0" w:space="0" w:color="auto"/>
                                                                                <w:bottom w:val="none" w:sz="0" w:space="0" w:color="auto"/>
                                                                                <w:right w:val="none" w:sz="0" w:space="0" w:color="auto"/>
                                                                              </w:divBdr>
                                                                              <w:divsChild>
                                                                                <w:div w:id="1317538296">
                                                                                  <w:marLeft w:val="0"/>
                                                                                  <w:marRight w:val="0"/>
                                                                                  <w:marTop w:val="0"/>
                                                                                  <w:marBottom w:val="0"/>
                                                                                  <w:divBdr>
                                                                                    <w:top w:val="none" w:sz="0" w:space="0" w:color="auto"/>
                                                                                    <w:left w:val="none" w:sz="0" w:space="0" w:color="auto"/>
                                                                                    <w:bottom w:val="none" w:sz="0" w:space="0" w:color="auto"/>
                                                                                    <w:right w:val="none" w:sz="0" w:space="0" w:color="auto"/>
                                                                                  </w:divBdr>
                                                                                  <w:divsChild>
                                                                                    <w:div w:id="740951269">
                                                                                      <w:marLeft w:val="0"/>
                                                                                      <w:marRight w:val="0"/>
                                                                                      <w:marTop w:val="0"/>
                                                                                      <w:marBottom w:val="0"/>
                                                                                      <w:divBdr>
                                                                                        <w:top w:val="none" w:sz="0" w:space="0" w:color="auto"/>
                                                                                        <w:left w:val="none" w:sz="0" w:space="0" w:color="auto"/>
                                                                                        <w:bottom w:val="none" w:sz="0" w:space="0" w:color="auto"/>
                                                                                        <w:right w:val="none" w:sz="0" w:space="0" w:color="auto"/>
                                                                                      </w:divBdr>
                                                                                      <w:divsChild>
                                                                                        <w:div w:id="10434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7263">
      <w:bodyDiv w:val="1"/>
      <w:marLeft w:val="0"/>
      <w:marRight w:val="0"/>
      <w:marTop w:val="0"/>
      <w:marBottom w:val="0"/>
      <w:divBdr>
        <w:top w:val="none" w:sz="0" w:space="0" w:color="auto"/>
        <w:left w:val="none" w:sz="0" w:space="0" w:color="auto"/>
        <w:bottom w:val="none" w:sz="0" w:space="0" w:color="auto"/>
        <w:right w:val="none" w:sz="0" w:space="0" w:color="auto"/>
      </w:divBdr>
      <w:divsChild>
        <w:div w:id="961350366">
          <w:marLeft w:val="0"/>
          <w:marRight w:val="0"/>
          <w:marTop w:val="0"/>
          <w:marBottom w:val="0"/>
          <w:divBdr>
            <w:top w:val="none" w:sz="0" w:space="0" w:color="auto"/>
            <w:left w:val="none" w:sz="0" w:space="0" w:color="auto"/>
            <w:bottom w:val="none" w:sz="0" w:space="0" w:color="auto"/>
            <w:right w:val="none" w:sz="0" w:space="0" w:color="auto"/>
          </w:divBdr>
          <w:divsChild>
            <w:div w:id="69893237">
              <w:marLeft w:val="0"/>
              <w:marRight w:val="0"/>
              <w:marTop w:val="0"/>
              <w:marBottom w:val="0"/>
              <w:divBdr>
                <w:top w:val="none" w:sz="0" w:space="0" w:color="auto"/>
                <w:left w:val="none" w:sz="0" w:space="0" w:color="auto"/>
                <w:bottom w:val="none" w:sz="0" w:space="0" w:color="auto"/>
                <w:right w:val="none" w:sz="0" w:space="0" w:color="auto"/>
              </w:divBdr>
              <w:divsChild>
                <w:div w:id="899294104">
                  <w:marLeft w:val="0"/>
                  <w:marRight w:val="0"/>
                  <w:marTop w:val="0"/>
                  <w:marBottom w:val="0"/>
                  <w:divBdr>
                    <w:top w:val="none" w:sz="0" w:space="0" w:color="auto"/>
                    <w:left w:val="none" w:sz="0" w:space="0" w:color="auto"/>
                    <w:bottom w:val="none" w:sz="0" w:space="0" w:color="auto"/>
                    <w:right w:val="none" w:sz="0" w:space="0" w:color="auto"/>
                  </w:divBdr>
                  <w:divsChild>
                    <w:div w:id="1781147962">
                      <w:marLeft w:val="0"/>
                      <w:marRight w:val="0"/>
                      <w:marTop w:val="45"/>
                      <w:marBottom w:val="0"/>
                      <w:divBdr>
                        <w:top w:val="none" w:sz="0" w:space="0" w:color="auto"/>
                        <w:left w:val="none" w:sz="0" w:space="0" w:color="auto"/>
                        <w:bottom w:val="none" w:sz="0" w:space="0" w:color="auto"/>
                        <w:right w:val="none" w:sz="0" w:space="0" w:color="auto"/>
                      </w:divBdr>
                      <w:divsChild>
                        <w:div w:id="1760250801">
                          <w:marLeft w:val="0"/>
                          <w:marRight w:val="0"/>
                          <w:marTop w:val="0"/>
                          <w:marBottom w:val="0"/>
                          <w:divBdr>
                            <w:top w:val="none" w:sz="0" w:space="0" w:color="auto"/>
                            <w:left w:val="none" w:sz="0" w:space="0" w:color="auto"/>
                            <w:bottom w:val="none" w:sz="0" w:space="0" w:color="auto"/>
                            <w:right w:val="none" w:sz="0" w:space="0" w:color="auto"/>
                          </w:divBdr>
                          <w:divsChild>
                            <w:div w:id="958953540">
                              <w:marLeft w:val="2070"/>
                              <w:marRight w:val="3960"/>
                              <w:marTop w:val="0"/>
                              <w:marBottom w:val="0"/>
                              <w:divBdr>
                                <w:top w:val="none" w:sz="0" w:space="0" w:color="auto"/>
                                <w:left w:val="none" w:sz="0" w:space="0" w:color="auto"/>
                                <w:bottom w:val="none" w:sz="0" w:space="0" w:color="auto"/>
                                <w:right w:val="none" w:sz="0" w:space="0" w:color="auto"/>
                              </w:divBdr>
                              <w:divsChild>
                                <w:div w:id="1513258648">
                                  <w:marLeft w:val="0"/>
                                  <w:marRight w:val="0"/>
                                  <w:marTop w:val="0"/>
                                  <w:marBottom w:val="0"/>
                                  <w:divBdr>
                                    <w:top w:val="none" w:sz="0" w:space="0" w:color="auto"/>
                                    <w:left w:val="none" w:sz="0" w:space="0" w:color="auto"/>
                                    <w:bottom w:val="none" w:sz="0" w:space="0" w:color="auto"/>
                                    <w:right w:val="none" w:sz="0" w:space="0" w:color="auto"/>
                                  </w:divBdr>
                                  <w:divsChild>
                                    <w:div w:id="1712611587">
                                      <w:marLeft w:val="0"/>
                                      <w:marRight w:val="0"/>
                                      <w:marTop w:val="0"/>
                                      <w:marBottom w:val="0"/>
                                      <w:divBdr>
                                        <w:top w:val="none" w:sz="0" w:space="0" w:color="auto"/>
                                        <w:left w:val="none" w:sz="0" w:space="0" w:color="auto"/>
                                        <w:bottom w:val="none" w:sz="0" w:space="0" w:color="auto"/>
                                        <w:right w:val="none" w:sz="0" w:space="0" w:color="auto"/>
                                      </w:divBdr>
                                      <w:divsChild>
                                        <w:div w:id="30040771">
                                          <w:marLeft w:val="0"/>
                                          <w:marRight w:val="0"/>
                                          <w:marTop w:val="0"/>
                                          <w:marBottom w:val="0"/>
                                          <w:divBdr>
                                            <w:top w:val="none" w:sz="0" w:space="0" w:color="auto"/>
                                            <w:left w:val="none" w:sz="0" w:space="0" w:color="auto"/>
                                            <w:bottom w:val="none" w:sz="0" w:space="0" w:color="auto"/>
                                            <w:right w:val="none" w:sz="0" w:space="0" w:color="auto"/>
                                          </w:divBdr>
                                          <w:divsChild>
                                            <w:div w:id="364136823">
                                              <w:marLeft w:val="0"/>
                                              <w:marRight w:val="0"/>
                                              <w:marTop w:val="90"/>
                                              <w:marBottom w:val="0"/>
                                              <w:divBdr>
                                                <w:top w:val="none" w:sz="0" w:space="0" w:color="auto"/>
                                                <w:left w:val="none" w:sz="0" w:space="0" w:color="auto"/>
                                                <w:bottom w:val="none" w:sz="0" w:space="0" w:color="auto"/>
                                                <w:right w:val="none" w:sz="0" w:space="0" w:color="auto"/>
                                              </w:divBdr>
                                              <w:divsChild>
                                                <w:div w:id="460459526">
                                                  <w:marLeft w:val="0"/>
                                                  <w:marRight w:val="0"/>
                                                  <w:marTop w:val="0"/>
                                                  <w:marBottom w:val="0"/>
                                                  <w:divBdr>
                                                    <w:top w:val="none" w:sz="0" w:space="0" w:color="auto"/>
                                                    <w:left w:val="none" w:sz="0" w:space="0" w:color="auto"/>
                                                    <w:bottom w:val="none" w:sz="0" w:space="0" w:color="auto"/>
                                                    <w:right w:val="none" w:sz="0" w:space="0" w:color="auto"/>
                                                  </w:divBdr>
                                                  <w:divsChild>
                                                    <w:div w:id="388652303">
                                                      <w:marLeft w:val="0"/>
                                                      <w:marRight w:val="0"/>
                                                      <w:marTop w:val="0"/>
                                                      <w:marBottom w:val="0"/>
                                                      <w:divBdr>
                                                        <w:top w:val="none" w:sz="0" w:space="0" w:color="auto"/>
                                                        <w:left w:val="none" w:sz="0" w:space="0" w:color="auto"/>
                                                        <w:bottom w:val="none" w:sz="0" w:space="0" w:color="auto"/>
                                                        <w:right w:val="none" w:sz="0" w:space="0" w:color="auto"/>
                                                      </w:divBdr>
                                                      <w:divsChild>
                                                        <w:div w:id="981425266">
                                                          <w:marLeft w:val="0"/>
                                                          <w:marRight w:val="0"/>
                                                          <w:marTop w:val="0"/>
                                                          <w:marBottom w:val="390"/>
                                                          <w:divBdr>
                                                            <w:top w:val="none" w:sz="0" w:space="0" w:color="auto"/>
                                                            <w:left w:val="none" w:sz="0" w:space="0" w:color="auto"/>
                                                            <w:bottom w:val="none" w:sz="0" w:space="0" w:color="auto"/>
                                                            <w:right w:val="none" w:sz="0" w:space="0" w:color="auto"/>
                                                          </w:divBdr>
                                                          <w:divsChild>
                                                            <w:div w:id="1797136654">
                                                              <w:marLeft w:val="0"/>
                                                              <w:marRight w:val="0"/>
                                                              <w:marTop w:val="0"/>
                                                              <w:marBottom w:val="0"/>
                                                              <w:divBdr>
                                                                <w:top w:val="none" w:sz="0" w:space="0" w:color="auto"/>
                                                                <w:left w:val="none" w:sz="0" w:space="0" w:color="auto"/>
                                                                <w:bottom w:val="none" w:sz="0" w:space="0" w:color="auto"/>
                                                                <w:right w:val="none" w:sz="0" w:space="0" w:color="auto"/>
                                                              </w:divBdr>
                                                              <w:divsChild>
                                                                <w:div w:id="1595441">
                                                                  <w:marLeft w:val="0"/>
                                                                  <w:marRight w:val="0"/>
                                                                  <w:marTop w:val="0"/>
                                                                  <w:marBottom w:val="0"/>
                                                                  <w:divBdr>
                                                                    <w:top w:val="none" w:sz="0" w:space="0" w:color="auto"/>
                                                                    <w:left w:val="none" w:sz="0" w:space="0" w:color="auto"/>
                                                                    <w:bottom w:val="none" w:sz="0" w:space="0" w:color="auto"/>
                                                                    <w:right w:val="none" w:sz="0" w:space="0" w:color="auto"/>
                                                                  </w:divBdr>
                                                                  <w:divsChild>
                                                                    <w:div w:id="1896430549">
                                                                      <w:marLeft w:val="0"/>
                                                                      <w:marRight w:val="0"/>
                                                                      <w:marTop w:val="0"/>
                                                                      <w:marBottom w:val="0"/>
                                                                      <w:divBdr>
                                                                        <w:top w:val="none" w:sz="0" w:space="0" w:color="auto"/>
                                                                        <w:left w:val="none" w:sz="0" w:space="0" w:color="auto"/>
                                                                        <w:bottom w:val="none" w:sz="0" w:space="0" w:color="auto"/>
                                                                        <w:right w:val="none" w:sz="0" w:space="0" w:color="auto"/>
                                                                      </w:divBdr>
                                                                      <w:divsChild>
                                                                        <w:div w:id="1269317489">
                                                                          <w:marLeft w:val="0"/>
                                                                          <w:marRight w:val="0"/>
                                                                          <w:marTop w:val="0"/>
                                                                          <w:marBottom w:val="0"/>
                                                                          <w:divBdr>
                                                                            <w:top w:val="none" w:sz="0" w:space="0" w:color="auto"/>
                                                                            <w:left w:val="none" w:sz="0" w:space="0" w:color="auto"/>
                                                                            <w:bottom w:val="none" w:sz="0" w:space="0" w:color="auto"/>
                                                                            <w:right w:val="none" w:sz="0" w:space="0" w:color="auto"/>
                                                                          </w:divBdr>
                                                                          <w:divsChild>
                                                                            <w:div w:id="739980774">
                                                                              <w:marLeft w:val="0"/>
                                                                              <w:marRight w:val="0"/>
                                                                              <w:marTop w:val="0"/>
                                                                              <w:marBottom w:val="0"/>
                                                                              <w:divBdr>
                                                                                <w:top w:val="none" w:sz="0" w:space="0" w:color="auto"/>
                                                                                <w:left w:val="none" w:sz="0" w:space="0" w:color="auto"/>
                                                                                <w:bottom w:val="none" w:sz="0" w:space="0" w:color="auto"/>
                                                                                <w:right w:val="none" w:sz="0" w:space="0" w:color="auto"/>
                                                                              </w:divBdr>
                                                                              <w:divsChild>
                                                                                <w:div w:id="1886944216">
                                                                                  <w:marLeft w:val="0"/>
                                                                                  <w:marRight w:val="0"/>
                                                                                  <w:marTop w:val="0"/>
                                                                                  <w:marBottom w:val="0"/>
                                                                                  <w:divBdr>
                                                                                    <w:top w:val="none" w:sz="0" w:space="0" w:color="auto"/>
                                                                                    <w:left w:val="none" w:sz="0" w:space="0" w:color="auto"/>
                                                                                    <w:bottom w:val="none" w:sz="0" w:space="0" w:color="auto"/>
                                                                                    <w:right w:val="none" w:sz="0" w:space="0" w:color="auto"/>
                                                                                  </w:divBdr>
                                                                                  <w:divsChild>
                                                                                    <w:div w:id="1507860135">
                                                                                      <w:marLeft w:val="0"/>
                                                                                      <w:marRight w:val="0"/>
                                                                                      <w:marTop w:val="0"/>
                                                                                      <w:marBottom w:val="0"/>
                                                                                      <w:divBdr>
                                                                                        <w:top w:val="none" w:sz="0" w:space="0" w:color="auto"/>
                                                                                        <w:left w:val="none" w:sz="0" w:space="0" w:color="auto"/>
                                                                                        <w:bottom w:val="none" w:sz="0" w:space="0" w:color="auto"/>
                                                                                        <w:right w:val="none" w:sz="0" w:space="0" w:color="auto"/>
                                                                                      </w:divBdr>
                                                                                      <w:divsChild>
                                                                                        <w:div w:id="20020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807888">
      <w:bodyDiv w:val="1"/>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213278312">
              <w:marLeft w:val="0"/>
              <w:marRight w:val="0"/>
              <w:marTop w:val="0"/>
              <w:marBottom w:val="0"/>
              <w:divBdr>
                <w:top w:val="none" w:sz="0" w:space="0" w:color="auto"/>
                <w:left w:val="none" w:sz="0" w:space="0" w:color="auto"/>
                <w:bottom w:val="none" w:sz="0" w:space="0" w:color="auto"/>
                <w:right w:val="none" w:sz="0" w:space="0" w:color="auto"/>
              </w:divBdr>
              <w:divsChild>
                <w:div w:id="149447334">
                  <w:marLeft w:val="0"/>
                  <w:marRight w:val="0"/>
                  <w:marTop w:val="0"/>
                  <w:marBottom w:val="0"/>
                  <w:divBdr>
                    <w:top w:val="none" w:sz="0" w:space="0" w:color="auto"/>
                    <w:left w:val="none" w:sz="0" w:space="0" w:color="auto"/>
                    <w:bottom w:val="none" w:sz="0" w:space="0" w:color="auto"/>
                    <w:right w:val="none" w:sz="0" w:space="0" w:color="auto"/>
                  </w:divBdr>
                  <w:divsChild>
                    <w:div w:id="303580005">
                      <w:marLeft w:val="0"/>
                      <w:marRight w:val="0"/>
                      <w:marTop w:val="45"/>
                      <w:marBottom w:val="0"/>
                      <w:divBdr>
                        <w:top w:val="none" w:sz="0" w:space="0" w:color="auto"/>
                        <w:left w:val="none" w:sz="0" w:space="0" w:color="auto"/>
                        <w:bottom w:val="none" w:sz="0" w:space="0" w:color="auto"/>
                        <w:right w:val="none" w:sz="0" w:space="0" w:color="auto"/>
                      </w:divBdr>
                      <w:divsChild>
                        <w:div w:id="1122458384">
                          <w:marLeft w:val="0"/>
                          <w:marRight w:val="0"/>
                          <w:marTop w:val="0"/>
                          <w:marBottom w:val="0"/>
                          <w:divBdr>
                            <w:top w:val="none" w:sz="0" w:space="0" w:color="auto"/>
                            <w:left w:val="none" w:sz="0" w:space="0" w:color="auto"/>
                            <w:bottom w:val="none" w:sz="0" w:space="0" w:color="auto"/>
                            <w:right w:val="none" w:sz="0" w:space="0" w:color="auto"/>
                          </w:divBdr>
                          <w:divsChild>
                            <w:div w:id="86207">
                              <w:marLeft w:val="2070"/>
                              <w:marRight w:val="3960"/>
                              <w:marTop w:val="0"/>
                              <w:marBottom w:val="0"/>
                              <w:divBdr>
                                <w:top w:val="none" w:sz="0" w:space="0" w:color="auto"/>
                                <w:left w:val="none" w:sz="0" w:space="0" w:color="auto"/>
                                <w:bottom w:val="none" w:sz="0" w:space="0" w:color="auto"/>
                                <w:right w:val="none" w:sz="0" w:space="0" w:color="auto"/>
                              </w:divBdr>
                              <w:divsChild>
                                <w:div w:id="29378712">
                                  <w:marLeft w:val="0"/>
                                  <w:marRight w:val="0"/>
                                  <w:marTop w:val="0"/>
                                  <w:marBottom w:val="0"/>
                                  <w:divBdr>
                                    <w:top w:val="none" w:sz="0" w:space="0" w:color="auto"/>
                                    <w:left w:val="none" w:sz="0" w:space="0" w:color="auto"/>
                                    <w:bottom w:val="none" w:sz="0" w:space="0" w:color="auto"/>
                                    <w:right w:val="none" w:sz="0" w:space="0" w:color="auto"/>
                                  </w:divBdr>
                                  <w:divsChild>
                                    <w:div w:id="1276519857">
                                      <w:marLeft w:val="0"/>
                                      <w:marRight w:val="0"/>
                                      <w:marTop w:val="0"/>
                                      <w:marBottom w:val="0"/>
                                      <w:divBdr>
                                        <w:top w:val="none" w:sz="0" w:space="0" w:color="auto"/>
                                        <w:left w:val="none" w:sz="0" w:space="0" w:color="auto"/>
                                        <w:bottom w:val="none" w:sz="0" w:space="0" w:color="auto"/>
                                        <w:right w:val="none" w:sz="0" w:space="0" w:color="auto"/>
                                      </w:divBdr>
                                      <w:divsChild>
                                        <w:div w:id="892811784">
                                          <w:marLeft w:val="0"/>
                                          <w:marRight w:val="0"/>
                                          <w:marTop w:val="0"/>
                                          <w:marBottom w:val="0"/>
                                          <w:divBdr>
                                            <w:top w:val="none" w:sz="0" w:space="0" w:color="auto"/>
                                            <w:left w:val="none" w:sz="0" w:space="0" w:color="auto"/>
                                            <w:bottom w:val="none" w:sz="0" w:space="0" w:color="auto"/>
                                            <w:right w:val="none" w:sz="0" w:space="0" w:color="auto"/>
                                          </w:divBdr>
                                          <w:divsChild>
                                            <w:div w:id="126315499">
                                              <w:marLeft w:val="0"/>
                                              <w:marRight w:val="0"/>
                                              <w:marTop w:val="90"/>
                                              <w:marBottom w:val="0"/>
                                              <w:divBdr>
                                                <w:top w:val="none" w:sz="0" w:space="0" w:color="auto"/>
                                                <w:left w:val="none" w:sz="0" w:space="0" w:color="auto"/>
                                                <w:bottom w:val="none" w:sz="0" w:space="0" w:color="auto"/>
                                                <w:right w:val="none" w:sz="0" w:space="0" w:color="auto"/>
                                              </w:divBdr>
                                              <w:divsChild>
                                                <w:div w:id="1060396619">
                                                  <w:marLeft w:val="0"/>
                                                  <w:marRight w:val="0"/>
                                                  <w:marTop w:val="0"/>
                                                  <w:marBottom w:val="0"/>
                                                  <w:divBdr>
                                                    <w:top w:val="none" w:sz="0" w:space="0" w:color="auto"/>
                                                    <w:left w:val="none" w:sz="0" w:space="0" w:color="auto"/>
                                                    <w:bottom w:val="none" w:sz="0" w:space="0" w:color="auto"/>
                                                    <w:right w:val="none" w:sz="0" w:space="0" w:color="auto"/>
                                                  </w:divBdr>
                                                  <w:divsChild>
                                                    <w:div w:id="2100369625">
                                                      <w:marLeft w:val="0"/>
                                                      <w:marRight w:val="0"/>
                                                      <w:marTop w:val="0"/>
                                                      <w:marBottom w:val="0"/>
                                                      <w:divBdr>
                                                        <w:top w:val="none" w:sz="0" w:space="0" w:color="auto"/>
                                                        <w:left w:val="none" w:sz="0" w:space="0" w:color="auto"/>
                                                        <w:bottom w:val="none" w:sz="0" w:space="0" w:color="auto"/>
                                                        <w:right w:val="none" w:sz="0" w:space="0" w:color="auto"/>
                                                      </w:divBdr>
                                                      <w:divsChild>
                                                        <w:div w:id="677657944">
                                                          <w:marLeft w:val="0"/>
                                                          <w:marRight w:val="0"/>
                                                          <w:marTop w:val="0"/>
                                                          <w:marBottom w:val="390"/>
                                                          <w:divBdr>
                                                            <w:top w:val="none" w:sz="0" w:space="0" w:color="auto"/>
                                                            <w:left w:val="none" w:sz="0" w:space="0" w:color="auto"/>
                                                            <w:bottom w:val="none" w:sz="0" w:space="0" w:color="auto"/>
                                                            <w:right w:val="none" w:sz="0" w:space="0" w:color="auto"/>
                                                          </w:divBdr>
                                                          <w:divsChild>
                                                            <w:div w:id="1020162968">
                                                              <w:marLeft w:val="0"/>
                                                              <w:marRight w:val="0"/>
                                                              <w:marTop w:val="0"/>
                                                              <w:marBottom w:val="0"/>
                                                              <w:divBdr>
                                                                <w:top w:val="none" w:sz="0" w:space="0" w:color="auto"/>
                                                                <w:left w:val="none" w:sz="0" w:space="0" w:color="auto"/>
                                                                <w:bottom w:val="none" w:sz="0" w:space="0" w:color="auto"/>
                                                                <w:right w:val="none" w:sz="0" w:space="0" w:color="auto"/>
                                                              </w:divBdr>
                                                              <w:divsChild>
                                                                <w:div w:id="1257401083">
                                                                  <w:marLeft w:val="0"/>
                                                                  <w:marRight w:val="0"/>
                                                                  <w:marTop w:val="0"/>
                                                                  <w:marBottom w:val="0"/>
                                                                  <w:divBdr>
                                                                    <w:top w:val="none" w:sz="0" w:space="0" w:color="auto"/>
                                                                    <w:left w:val="none" w:sz="0" w:space="0" w:color="auto"/>
                                                                    <w:bottom w:val="none" w:sz="0" w:space="0" w:color="auto"/>
                                                                    <w:right w:val="none" w:sz="0" w:space="0" w:color="auto"/>
                                                                  </w:divBdr>
                                                                  <w:divsChild>
                                                                    <w:div w:id="655763421">
                                                                      <w:marLeft w:val="0"/>
                                                                      <w:marRight w:val="0"/>
                                                                      <w:marTop w:val="0"/>
                                                                      <w:marBottom w:val="0"/>
                                                                      <w:divBdr>
                                                                        <w:top w:val="none" w:sz="0" w:space="0" w:color="auto"/>
                                                                        <w:left w:val="none" w:sz="0" w:space="0" w:color="auto"/>
                                                                        <w:bottom w:val="none" w:sz="0" w:space="0" w:color="auto"/>
                                                                        <w:right w:val="none" w:sz="0" w:space="0" w:color="auto"/>
                                                                      </w:divBdr>
                                                                      <w:divsChild>
                                                                        <w:div w:id="1742216729">
                                                                          <w:marLeft w:val="0"/>
                                                                          <w:marRight w:val="0"/>
                                                                          <w:marTop w:val="0"/>
                                                                          <w:marBottom w:val="0"/>
                                                                          <w:divBdr>
                                                                            <w:top w:val="none" w:sz="0" w:space="0" w:color="auto"/>
                                                                            <w:left w:val="none" w:sz="0" w:space="0" w:color="auto"/>
                                                                            <w:bottom w:val="none" w:sz="0" w:space="0" w:color="auto"/>
                                                                            <w:right w:val="none" w:sz="0" w:space="0" w:color="auto"/>
                                                                          </w:divBdr>
                                                                          <w:divsChild>
                                                                            <w:div w:id="706682137">
                                                                              <w:marLeft w:val="0"/>
                                                                              <w:marRight w:val="0"/>
                                                                              <w:marTop w:val="0"/>
                                                                              <w:marBottom w:val="0"/>
                                                                              <w:divBdr>
                                                                                <w:top w:val="none" w:sz="0" w:space="0" w:color="auto"/>
                                                                                <w:left w:val="none" w:sz="0" w:space="0" w:color="auto"/>
                                                                                <w:bottom w:val="none" w:sz="0" w:space="0" w:color="auto"/>
                                                                                <w:right w:val="none" w:sz="0" w:space="0" w:color="auto"/>
                                                                              </w:divBdr>
                                                                              <w:divsChild>
                                                                                <w:div w:id="1357392093">
                                                                                  <w:marLeft w:val="0"/>
                                                                                  <w:marRight w:val="0"/>
                                                                                  <w:marTop w:val="0"/>
                                                                                  <w:marBottom w:val="0"/>
                                                                                  <w:divBdr>
                                                                                    <w:top w:val="none" w:sz="0" w:space="0" w:color="auto"/>
                                                                                    <w:left w:val="none" w:sz="0" w:space="0" w:color="auto"/>
                                                                                    <w:bottom w:val="none" w:sz="0" w:space="0" w:color="auto"/>
                                                                                    <w:right w:val="none" w:sz="0" w:space="0" w:color="auto"/>
                                                                                  </w:divBdr>
                                                                                  <w:divsChild>
                                                                                    <w:div w:id="712854308">
                                                                                      <w:marLeft w:val="0"/>
                                                                                      <w:marRight w:val="0"/>
                                                                                      <w:marTop w:val="0"/>
                                                                                      <w:marBottom w:val="0"/>
                                                                                      <w:divBdr>
                                                                                        <w:top w:val="none" w:sz="0" w:space="0" w:color="auto"/>
                                                                                        <w:left w:val="none" w:sz="0" w:space="0" w:color="auto"/>
                                                                                        <w:bottom w:val="none" w:sz="0" w:space="0" w:color="auto"/>
                                                                                        <w:right w:val="none" w:sz="0" w:space="0" w:color="auto"/>
                                                                                      </w:divBdr>
                                                                                      <w:divsChild>
                                                                                        <w:div w:id="9761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106711">
      <w:bodyDiv w:val="1"/>
      <w:marLeft w:val="0"/>
      <w:marRight w:val="0"/>
      <w:marTop w:val="0"/>
      <w:marBottom w:val="0"/>
      <w:divBdr>
        <w:top w:val="none" w:sz="0" w:space="0" w:color="auto"/>
        <w:left w:val="none" w:sz="0" w:space="0" w:color="auto"/>
        <w:bottom w:val="none" w:sz="0" w:space="0" w:color="auto"/>
        <w:right w:val="none" w:sz="0" w:space="0" w:color="auto"/>
      </w:divBdr>
      <w:divsChild>
        <w:div w:id="797332996">
          <w:marLeft w:val="0"/>
          <w:marRight w:val="0"/>
          <w:marTop w:val="0"/>
          <w:marBottom w:val="0"/>
          <w:divBdr>
            <w:top w:val="none" w:sz="0" w:space="0" w:color="auto"/>
            <w:left w:val="none" w:sz="0" w:space="0" w:color="auto"/>
            <w:bottom w:val="none" w:sz="0" w:space="0" w:color="auto"/>
            <w:right w:val="none" w:sz="0" w:space="0" w:color="auto"/>
          </w:divBdr>
          <w:divsChild>
            <w:div w:id="564680594">
              <w:marLeft w:val="0"/>
              <w:marRight w:val="0"/>
              <w:marTop w:val="0"/>
              <w:marBottom w:val="0"/>
              <w:divBdr>
                <w:top w:val="none" w:sz="0" w:space="0" w:color="auto"/>
                <w:left w:val="none" w:sz="0" w:space="0" w:color="auto"/>
                <w:bottom w:val="none" w:sz="0" w:space="0" w:color="auto"/>
                <w:right w:val="none" w:sz="0" w:space="0" w:color="auto"/>
              </w:divBdr>
              <w:divsChild>
                <w:div w:id="1407461520">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45"/>
                      <w:marBottom w:val="0"/>
                      <w:divBdr>
                        <w:top w:val="none" w:sz="0" w:space="0" w:color="auto"/>
                        <w:left w:val="none" w:sz="0" w:space="0" w:color="auto"/>
                        <w:bottom w:val="none" w:sz="0" w:space="0" w:color="auto"/>
                        <w:right w:val="none" w:sz="0" w:space="0" w:color="auto"/>
                      </w:divBdr>
                      <w:divsChild>
                        <w:div w:id="2002268144">
                          <w:marLeft w:val="0"/>
                          <w:marRight w:val="0"/>
                          <w:marTop w:val="0"/>
                          <w:marBottom w:val="0"/>
                          <w:divBdr>
                            <w:top w:val="none" w:sz="0" w:space="0" w:color="auto"/>
                            <w:left w:val="none" w:sz="0" w:space="0" w:color="auto"/>
                            <w:bottom w:val="none" w:sz="0" w:space="0" w:color="auto"/>
                            <w:right w:val="none" w:sz="0" w:space="0" w:color="auto"/>
                          </w:divBdr>
                          <w:divsChild>
                            <w:div w:id="1872840999">
                              <w:marLeft w:val="2070"/>
                              <w:marRight w:val="3960"/>
                              <w:marTop w:val="0"/>
                              <w:marBottom w:val="0"/>
                              <w:divBdr>
                                <w:top w:val="none" w:sz="0" w:space="0" w:color="auto"/>
                                <w:left w:val="none" w:sz="0" w:space="0" w:color="auto"/>
                                <w:bottom w:val="none" w:sz="0" w:space="0" w:color="auto"/>
                                <w:right w:val="none" w:sz="0" w:space="0" w:color="auto"/>
                              </w:divBdr>
                              <w:divsChild>
                                <w:div w:id="52041926">
                                  <w:marLeft w:val="0"/>
                                  <w:marRight w:val="0"/>
                                  <w:marTop w:val="0"/>
                                  <w:marBottom w:val="0"/>
                                  <w:divBdr>
                                    <w:top w:val="none" w:sz="0" w:space="0" w:color="auto"/>
                                    <w:left w:val="none" w:sz="0" w:space="0" w:color="auto"/>
                                    <w:bottom w:val="none" w:sz="0" w:space="0" w:color="auto"/>
                                    <w:right w:val="none" w:sz="0" w:space="0" w:color="auto"/>
                                  </w:divBdr>
                                  <w:divsChild>
                                    <w:div w:id="1557006180">
                                      <w:marLeft w:val="0"/>
                                      <w:marRight w:val="0"/>
                                      <w:marTop w:val="0"/>
                                      <w:marBottom w:val="0"/>
                                      <w:divBdr>
                                        <w:top w:val="none" w:sz="0" w:space="0" w:color="auto"/>
                                        <w:left w:val="none" w:sz="0" w:space="0" w:color="auto"/>
                                        <w:bottom w:val="none" w:sz="0" w:space="0" w:color="auto"/>
                                        <w:right w:val="none" w:sz="0" w:space="0" w:color="auto"/>
                                      </w:divBdr>
                                      <w:divsChild>
                                        <w:div w:id="1289628691">
                                          <w:marLeft w:val="0"/>
                                          <w:marRight w:val="0"/>
                                          <w:marTop w:val="0"/>
                                          <w:marBottom w:val="0"/>
                                          <w:divBdr>
                                            <w:top w:val="none" w:sz="0" w:space="0" w:color="auto"/>
                                            <w:left w:val="none" w:sz="0" w:space="0" w:color="auto"/>
                                            <w:bottom w:val="none" w:sz="0" w:space="0" w:color="auto"/>
                                            <w:right w:val="none" w:sz="0" w:space="0" w:color="auto"/>
                                          </w:divBdr>
                                          <w:divsChild>
                                            <w:div w:id="1182937260">
                                              <w:marLeft w:val="0"/>
                                              <w:marRight w:val="0"/>
                                              <w:marTop w:val="90"/>
                                              <w:marBottom w:val="0"/>
                                              <w:divBdr>
                                                <w:top w:val="none" w:sz="0" w:space="0" w:color="auto"/>
                                                <w:left w:val="none" w:sz="0" w:space="0" w:color="auto"/>
                                                <w:bottom w:val="none" w:sz="0" w:space="0" w:color="auto"/>
                                                <w:right w:val="none" w:sz="0" w:space="0" w:color="auto"/>
                                              </w:divBdr>
                                              <w:divsChild>
                                                <w:div w:id="539904547">
                                                  <w:marLeft w:val="0"/>
                                                  <w:marRight w:val="0"/>
                                                  <w:marTop w:val="0"/>
                                                  <w:marBottom w:val="0"/>
                                                  <w:divBdr>
                                                    <w:top w:val="none" w:sz="0" w:space="0" w:color="auto"/>
                                                    <w:left w:val="none" w:sz="0" w:space="0" w:color="auto"/>
                                                    <w:bottom w:val="none" w:sz="0" w:space="0" w:color="auto"/>
                                                    <w:right w:val="none" w:sz="0" w:space="0" w:color="auto"/>
                                                  </w:divBdr>
                                                  <w:divsChild>
                                                    <w:div w:id="2010715025">
                                                      <w:marLeft w:val="0"/>
                                                      <w:marRight w:val="0"/>
                                                      <w:marTop w:val="0"/>
                                                      <w:marBottom w:val="0"/>
                                                      <w:divBdr>
                                                        <w:top w:val="none" w:sz="0" w:space="0" w:color="auto"/>
                                                        <w:left w:val="none" w:sz="0" w:space="0" w:color="auto"/>
                                                        <w:bottom w:val="none" w:sz="0" w:space="0" w:color="auto"/>
                                                        <w:right w:val="none" w:sz="0" w:space="0" w:color="auto"/>
                                                      </w:divBdr>
                                                      <w:divsChild>
                                                        <w:div w:id="1397315109">
                                                          <w:marLeft w:val="0"/>
                                                          <w:marRight w:val="0"/>
                                                          <w:marTop w:val="0"/>
                                                          <w:marBottom w:val="390"/>
                                                          <w:divBdr>
                                                            <w:top w:val="none" w:sz="0" w:space="0" w:color="auto"/>
                                                            <w:left w:val="none" w:sz="0" w:space="0" w:color="auto"/>
                                                            <w:bottom w:val="none" w:sz="0" w:space="0" w:color="auto"/>
                                                            <w:right w:val="none" w:sz="0" w:space="0" w:color="auto"/>
                                                          </w:divBdr>
                                                          <w:divsChild>
                                                            <w:div w:id="1561207149">
                                                              <w:marLeft w:val="0"/>
                                                              <w:marRight w:val="0"/>
                                                              <w:marTop w:val="0"/>
                                                              <w:marBottom w:val="0"/>
                                                              <w:divBdr>
                                                                <w:top w:val="none" w:sz="0" w:space="0" w:color="auto"/>
                                                                <w:left w:val="none" w:sz="0" w:space="0" w:color="auto"/>
                                                                <w:bottom w:val="none" w:sz="0" w:space="0" w:color="auto"/>
                                                                <w:right w:val="none" w:sz="0" w:space="0" w:color="auto"/>
                                                              </w:divBdr>
                                                              <w:divsChild>
                                                                <w:div w:id="2089033012">
                                                                  <w:marLeft w:val="0"/>
                                                                  <w:marRight w:val="0"/>
                                                                  <w:marTop w:val="0"/>
                                                                  <w:marBottom w:val="0"/>
                                                                  <w:divBdr>
                                                                    <w:top w:val="none" w:sz="0" w:space="0" w:color="auto"/>
                                                                    <w:left w:val="none" w:sz="0" w:space="0" w:color="auto"/>
                                                                    <w:bottom w:val="none" w:sz="0" w:space="0" w:color="auto"/>
                                                                    <w:right w:val="none" w:sz="0" w:space="0" w:color="auto"/>
                                                                  </w:divBdr>
                                                                  <w:divsChild>
                                                                    <w:div w:id="472450025">
                                                                      <w:marLeft w:val="0"/>
                                                                      <w:marRight w:val="0"/>
                                                                      <w:marTop w:val="0"/>
                                                                      <w:marBottom w:val="0"/>
                                                                      <w:divBdr>
                                                                        <w:top w:val="none" w:sz="0" w:space="0" w:color="auto"/>
                                                                        <w:left w:val="none" w:sz="0" w:space="0" w:color="auto"/>
                                                                        <w:bottom w:val="none" w:sz="0" w:space="0" w:color="auto"/>
                                                                        <w:right w:val="none" w:sz="0" w:space="0" w:color="auto"/>
                                                                      </w:divBdr>
                                                                      <w:divsChild>
                                                                        <w:div w:id="2046174021">
                                                                          <w:marLeft w:val="0"/>
                                                                          <w:marRight w:val="0"/>
                                                                          <w:marTop w:val="0"/>
                                                                          <w:marBottom w:val="0"/>
                                                                          <w:divBdr>
                                                                            <w:top w:val="none" w:sz="0" w:space="0" w:color="auto"/>
                                                                            <w:left w:val="none" w:sz="0" w:space="0" w:color="auto"/>
                                                                            <w:bottom w:val="none" w:sz="0" w:space="0" w:color="auto"/>
                                                                            <w:right w:val="none" w:sz="0" w:space="0" w:color="auto"/>
                                                                          </w:divBdr>
                                                                          <w:divsChild>
                                                                            <w:div w:id="68890677">
                                                                              <w:marLeft w:val="0"/>
                                                                              <w:marRight w:val="0"/>
                                                                              <w:marTop w:val="0"/>
                                                                              <w:marBottom w:val="0"/>
                                                                              <w:divBdr>
                                                                                <w:top w:val="none" w:sz="0" w:space="0" w:color="auto"/>
                                                                                <w:left w:val="none" w:sz="0" w:space="0" w:color="auto"/>
                                                                                <w:bottom w:val="none" w:sz="0" w:space="0" w:color="auto"/>
                                                                                <w:right w:val="none" w:sz="0" w:space="0" w:color="auto"/>
                                                                              </w:divBdr>
                                                                              <w:divsChild>
                                                                                <w:div w:id="1674607665">
                                                                                  <w:marLeft w:val="0"/>
                                                                                  <w:marRight w:val="0"/>
                                                                                  <w:marTop w:val="0"/>
                                                                                  <w:marBottom w:val="0"/>
                                                                                  <w:divBdr>
                                                                                    <w:top w:val="none" w:sz="0" w:space="0" w:color="auto"/>
                                                                                    <w:left w:val="none" w:sz="0" w:space="0" w:color="auto"/>
                                                                                    <w:bottom w:val="none" w:sz="0" w:space="0" w:color="auto"/>
                                                                                    <w:right w:val="none" w:sz="0" w:space="0" w:color="auto"/>
                                                                                  </w:divBdr>
                                                                                  <w:divsChild>
                                                                                    <w:div w:id="884757819">
                                                                                      <w:marLeft w:val="0"/>
                                                                                      <w:marRight w:val="0"/>
                                                                                      <w:marTop w:val="0"/>
                                                                                      <w:marBottom w:val="0"/>
                                                                                      <w:divBdr>
                                                                                        <w:top w:val="none" w:sz="0" w:space="0" w:color="auto"/>
                                                                                        <w:left w:val="none" w:sz="0" w:space="0" w:color="auto"/>
                                                                                        <w:bottom w:val="none" w:sz="0" w:space="0" w:color="auto"/>
                                                                                        <w:right w:val="none" w:sz="0" w:space="0" w:color="auto"/>
                                                                                      </w:divBdr>
                                                                                      <w:divsChild>
                                                                                        <w:div w:id="15928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362578">
      <w:bodyDiv w:val="1"/>
      <w:marLeft w:val="0"/>
      <w:marRight w:val="0"/>
      <w:marTop w:val="0"/>
      <w:marBottom w:val="0"/>
      <w:divBdr>
        <w:top w:val="none" w:sz="0" w:space="0" w:color="auto"/>
        <w:left w:val="none" w:sz="0" w:space="0" w:color="auto"/>
        <w:bottom w:val="none" w:sz="0" w:space="0" w:color="auto"/>
        <w:right w:val="none" w:sz="0" w:space="0" w:color="auto"/>
      </w:divBdr>
    </w:div>
    <w:div w:id="1923949916">
      <w:bodyDiv w:val="1"/>
      <w:marLeft w:val="0"/>
      <w:marRight w:val="0"/>
      <w:marTop w:val="0"/>
      <w:marBottom w:val="0"/>
      <w:divBdr>
        <w:top w:val="none" w:sz="0" w:space="0" w:color="auto"/>
        <w:left w:val="none" w:sz="0" w:space="0" w:color="auto"/>
        <w:bottom w:val="none" w:sz="0" w:space="0" w:color="auto"/>
        <w:right w:val="none" w:sz="0" w:space="0" w:color="auto"/>
      </w:divBdr>
    </w:div>
    <w:div w:id="21204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mQby7adocM" TargetMode="External"/><Relationship Id="rId18" Type="http://schemas.openxmlformats.org/officeDocument/2006/relationships/hyperlink" Target="https://cafod.org.uk/News/Campaigning-news/Sustainable-Development-Goals" TargetMode="External"/><Relationship Id="rId26" Type="http://schemas.openxmlformats.org/officeDocument/2006/relationships/hyperlink" Target="https://de.wikipedia.org/wiki/Drei-S%C3%A4ulen-Modell_(Nachhaltigkeit" TargetMode="External"/><Relationship Id="rId39" Type="http://schemas.openxmlformats.org/officeDocument/2006/relationships/hyperlink" Target="https://www.youtube.com/watch?v=KfG6xxi9V70" TargetMode="Externa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hyperlink" Target="https://www.youtube.com/watch?v=XvB9fBnyx94" TargetMode="External"/><Relationship Id="rId42" Type="http://schemas.openxmlformats.org/officeDocument/2006/relationships/hyperlink" Target="https://www.svbl.ch/"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akYDpNOUMWk" TargetMode="External"/><Relationship Id="rId17" Type="http://schemas.openxmlformats.org/officeDocument/2006/relationships/hyperlink" Target="https://www.youtube.com/watch?v=9-xdy1Jr2eg" TargetMode="External"/><Relationship Id="rId25" Type="http://schemas.openxmlformats.org/officeDocument/2006/relationships/hyperlink" Target="https://de.wikipedia.org/wiki/Drei-S%C3%A4ulen-Modell_(Nachhaltigkeit" TargetMode="External"/><Relationship Id="rId33" Type="http://schemas.openxmlformats.org/officeDocument/2006/relationships/hyperlink" Target="http://www.globalfootprints.org/files/zones/hec/DfES%20global%20dimension.pdf" TargetMode="External"/><Relationship Id="rId38" Type="http://schemas.openxmlformats.org/officeDocument/2006/relationships/hyperlink" Target="https://www.youtube.com/watch?v=x0d8sfl1tq4"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pgNLonYOc9s" TargetMode="External"/><Relationship Id="rId20" Type="http://schemas.openxmlformats.org/officeDocument/2006/relationships/hyperlink" Target="http://www.globalfootprints.org/sustainability" TargetMode="External"/><Relationship Id="rId29" Type="http://schemas.openxmlformats.org/officeDocument/2006/relationships/hyperlink" Target="https://www.youtube.com/watch?v=3CivHKZDhK8" TargetMode="External"/><Relationship Id="rId41" Type="http://schemas.openxmlformats.org/officeDocument/2006/relationships/hyperlink" Target="https://www.vnl.at/de/smart-logis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nachhaltiger-einkauf.de/3S%C3%A4ulenmodell.html" TargetMode="External"/><Relationship Id="rId32" Type="http://schemas.openxmlformats.org/officeDocument/2006/relationships/hyperlink" Target="http://www.globalfootprints.org/files/zones/hec/DfES%20global%20dimension.pdf" TargetMode="External"/><Relationship Id="rId37" Type="http://schemas.openxmlformats.org/officeDocument/2006/relationships/hyperlink" Target="https://www.youtube.com/watch?v=x0d8sfl1tq4" TargetMode="External"/><Relationship Id="rId40" Type="http://schemas.openxmlformats.org/officeDocument/2006/relationships/hyperlink" Target="http://www.logistik2030.at/?p=440" TargetMode="External"/><Relationship Id="rId45" Type="http://schemas.openxmlformats.org/officeDocument/2006/relationships/hyperlink" Target="http://www.bvl.at/Kooperationen.html" TargetMode="External"/><Relationship Id="rId5" Type="http://schemas.microsoft.com/office/2007/relationships/stylesWithEffects" Target="stylesWithEffects.xml"/><Relationship Id="rId15" Type="http://schemas.openxmlformats.org/officeDocument/2006/relationships/hyperlink" Target="http://greenskills4vet.webmomente.de" TargetMode="External"/><Relationship Id="rId23" Type="http://schemas.openxmlformats.org/officeDocument/2006/relationships/image" Target="media/image4.png"/><Relationship Id="rId28" Type="http://schemas.openxmlformats.org/officeDocument/2006/relationships/hyperlink" Target="https://www.youtube.com/watch?v=RcNKHQb8QIc" TargetMode="External"/><Relationship Id="rId36" Type="http://schemas.openxmlformats.org/officeDocument/2006/relationships/hyperlink" Target="https://www.youtube.com/watch?v=UsyEHKhCbS0" TargetMode="External"/><Relationship Id="rId49"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hyperlink" Target="http://www.globalfootprints.org" TargetMode="External"/><Relationship Id="rId31" Type="http://schemas.openxmlformats.org/officeDocument/2006/relationships/hyperlink" Target="https://www.youtube.com/watch?v=7V8oFI4GYMY" TargetMode="External"/><Relationship Id="rId44" Type="http://schemas.openxmlformats.org/officeDocument/2006/relationships/hyperlink" Target="http://www.orgaplan-logistik.de/strategie/logistik-kooperation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Mor2CZj3KZQ" TargetMode="External"/><Relationship Id="rId22" Type="http://schemas.openxmlformats.org/officeDocument/2006/relationships/hyperlink" Target="http://www.nachhaltiger-einkauf.de" TargetMode="External"/><Relationship Id="rId27" Type="http://schemas.openxmlformats.org/officeDocument/2006/relationships/hyperlink" Target="https://www.youtube.com/watch?v=RcNKHQb8QIc" TargetMode="External"/><Relationship Id="rId30" Type="http://schemas.openxmlformats.org/officeDocument/2006/relationships/hyperlink" Target="https://www.youtube.com/watch?v=TAlJS-qG66s" TargetMode="External"/><Relationship Id="rId35" Type="http://schemas.openxmlformats.org/officeDocument/2006/relationships/hyperlink" Target="https://www.youtube.com/watch?v=zKOkEEmtlIo" TargetMode="External"/><Relationship Id="rId43" Type="http://schemas.openxmlformats.org/officeDocument/2006/relationships/hyperlink" Target="http://www.logcoop.de/"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5FA623-C8B2-414C-B201-E02E4B27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8912</Words>
  <Characters>49021</Characters>
  <Application>Microsoft Office Word</Application>
  <DocSecurity>0</DocSecurity>
  <Lines>408</Lines>
  <Paragraphs>115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IO4- REL Matériaux Logistique</vt:lpstr>
      <vt:lpstr>IO4- OER Materials Logistics</vt:lpstr>
    </vt:vector>
  </TitlesOfParts>
  <Company>CEREQ</Company>
  <LinksUpToDate>false</LinksUpToDate>
  <CharactersWithSpaces>57818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IO4- REL Matériaux Logistique</dc:title>
  <dc:creator>birgit kaps</dc:creator>
  <cp:lastModifiedBy>sgarzi</cp:lastModifiedBy>
  <cp:revision>2</cp:revision>
  <dcterms:created xsi:type="dcterms:W3CDTF">2018-10-08T14:07:00Z</dcterms:created>
  <dcterms:modified xsi:type="dcterms:W3CDTF">2018-10-08T14:07:00Z</dcterms:modified>
</cp:coreProperties>
</file>